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9F7F39">
      <w:pPr>
        <w:spacing w:line="240" w:lineRule="auto"/>
        <w:ind w:left="4678" w:hanging="11"/>
        <w:jc w:val="right"/>
        <w:rPr>
          <w:sz w:val="24"/>
          <w:szCs w:val="24"/>
        </w:rPr>
      </w:pPr>
      <w:bookmarkStart w:id="0" w:name="_Toc517582288"/>
      <w:bookmarkStart w:id="1" w:name="_Toc517582612"/>
      <w:bookmarkStart w:id="2" w:name="_Hlt447028322"/>
      <w:r w:rsidRPr="00CC1D59">
        <w:rPr>
          <w:sz w:val="24"/>
          <w:szCs w:val="24"/>
        </w:rPr>
        <w:t xml:space="preserve"> </w:t>
      </w:r>
    </w:p>
    <w:p w:rsidR="002F6839" w:rsidRPr="00CC1D59" w:rsidRDefault="002F6839" w:rsidP="002F6839">
      <w:pPr>
        <w:spacing w:line="240" w:lineRule="auto"/>
        <w:ind w:left="3424" w:hanging="11"/>
        <w:jc w:val="center"/>
        <w:rPr>
          <w:b/>
          <w:bCs/>
          <w:sz w:val="24"/>
          <w:szCs w:val="24"/>
        </w:rPr>
      </w:pP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1042F3">
          <w:rPr>
            <w:webHidden/>
          </w:rPr>
          <w:t>3</w:t>
        </w:r>
        <w:r w:rsidR="009D3BCB">
          <w:rPr>
            <w:webHidden/>
          </w:rPr>
          <w:fldChar w:fldCharType="end"/>
        </w:r>
      </w:hyperlink>
    </w:p>
    <w:p w:rsidR="009D3BCB" w:rsidRDefault="00026B98">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1042F3">
          <w:rPr>
            <w:webHidden/>
          </w:rPr>
          <w:t>9</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1042F3">
          <w:rPr>
            <w:webHidden/>
          </w:rPr>
          <w:t>12</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1042F3">
          <w:rPr>
            <w:webHidden/>
          </w:rPr>
          <w:t>14</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1042F3">
          <w:rPr>
            <w:webHidden/>
          </w:rPr>
          <w:t>16</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1042F3">
          <w:rPr>
            <w:webHidden/>
          </w:rPr>
          <w:t>20</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1042F3">
          <w:rPr>
            <w:webHidden/>
          </w:rPr>
          <w:t>22</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1042F3">
          <w:rPr>
            <w:webHidden/>
          </w:rPr>
          <w:t>24</w:t>
        </w:r>
        <w:r w:rsidR="009D3BCB">
          <w:rPr>
            <w:webHidden/>
          </w:rPr>
          <w:fldChar w:fldCharType="end"/>
        </w:r>
      </w:hyperlink>
    </w:p>
    <w:p w:rsidR="009D3BCB" w:rsidRDefault="00026B98">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1042F3">
          <w:rPr>
            <w:webHidden/>
          </w:rPr>
          <w:t>26</w:t>
        </w:r>
        <w:r w:rsidR="009D3BCB">
          <w:rPr>
            <w:webHidden/>
          </w:rPr>
          <w:fldChar w:fldCharType="end"/>
        </w:r>
      </w:hyperlink>
    </w:p>
    <w:p w:rsidR="009D3BCB" w:rsidRDefault="00026B98">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1042F3">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1D7C7B">
        <w:rPr>
          <w:i/>
          <w:sz w:val="24"/>
          <w:szCs w:val="24"/>
          <w:shd w:val="clear" w:color="auto" w:fill="FFFFFF" w:themeFill="background1"/>
        </w:rPr>
        <w:t>6</w:t>
      </w:r>
      <w:r w:rsidR="002D1AED">
        <w:rPr>
          <w:i/>
          <w:sz w:val="24"/>
          <w:szCs w:val="24"/>
          <w:shd w:val="clear" w:color="auto" w:fill="FFFFFF" w:themeFill="background1"/>
        </w:rPr>
        <w:t>99</w:t>
      </w:r>
      <w:r w:rsidR="005270A1" w:rsidRPr="005270A1">
        <w:rPr>
          <w:i/>
          <w:sz w:val="24"/>
          <w:szCs w:val="24"/>
          <w:shd w:val="clear" w:color="auto" w:fill="FFFFFF" w:themeFill="background1"/>
        </w:rPr>
        <w:t xml:space="preserve"> от </w:t>
      </w:r>
      <w:r w:rsidR="001D7C7B">
        <w:rPr>
          <w:i/>
          <w:sz w:val="24"/>
          <w:szCs w:val="24"/>
          <w:shd w:val="clear" w:color="auto" w:fill="FFFFFF" w:themeFill="background1"/>
        </w:rPr>
        <w:t>1</w:t>
      </w:r>
      <w:r w:rsidR="002D1AED">
        <w:rPr>
          <w:i/>
          <w:sz w:val="24"/>
          <w:szCs w:val="24"/>
          <w:shd w:val="clear" w:color="auto" w:fill="FFFFFF" w:themeFill="background1"/>
        </w:rPr>
        <w:t>8</w:t>
      </w:r>
      <w:r w:rsidR="00FD56A2">
        <w:rPr>
          <w:i/>
          <w:sz w:val="24"/>
          <w:szCs w:val="24"/>
          <w:shd w:val="clear" w:color="auto" w:fill="FFFFFF" w:themeFill="background1"/>
        </w:rPr>
        <w:t>.11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2D1AED" w:rsidP="00FD56A2">
            <w:pPr>
              <w:autoSpaceDE w:val="0"/>
              <w:autoSpaceDN w:val="0"/>
              <w:adjustRightInd w:val="0"/>
              <w:spacing w:line="276" w:lineRule="auto"/>
              <w:ind w:right="-72" w:firstLine="0"/>
              <w:jc w:val="left"/>
              <w:rPr>
                <w:bCs/>
                <w:sz w:val="24"/>
                <w:szCs w:val="24"/>
              </w:rPr>
            </w:pPr>
            <w:r>
              <w:rPr>
                <w:color w:val="000000"/>
                <w:sz w:val="24"/>
                <w:szCs w:val="24"/>
              </w:rPr>
              <w:t>Подшипники</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E626F2">
              <w:rPr>
                <w:i/>
                <w:sz w:val="24"/>
                <w:szCs w:val="24"/>
                <w:lang w:eastAsia="en-US"/>
              </w:rPr>
              <w:t>Курцев Роман Геннадьевич</w:t>
            </w:r>
            <w:r w:rsidRPr="008261F5">
              <w:rPr>
                <w:i/>
                <w:sz w:val="24"/>
                <w:szCs w:val="24"/>
                <w:lang w:eastAsia="en-US"/>
              </w:rPr>
              <w:t xml:space="preserve"> </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E626F2" w:rsidRPr="0018685E">
                <w:rPr>
                  <w:rStyle w:val="af2"/>
                  <w:sz w:val="24"/>
                  <w:szCs w:val="24"/>
                  <w:lang w:eastAsia="en-US"/>
                </w:rPr>
                <w:t>Kurzev_RG@eon-russia.ru</w:t>
              </w:r>
            </w:hyperlink>
            <w:r w:rsidR="00E626F2" w:rsidRPr="00E626F2">
              <w:rPr>
                <w:sz w:val="24"/>
                <w:szCs w:val="24"/>
                <w:lang w:eastAsia="en-US"/>
              </w:rPr>
              <w:t xml:space="preserve"> </w:t>
            </w:r>
          </w:p>
          <w:p w:rsidR="00BC5425" w:rsidRPr="00E626F2" w:rsidRDefault="00BC5425" w:rsidP="00E626F2">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14-73</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rsidR="00492D56">
              <w:fldChar w:fldCharType="begin"/>
            </w:r>
            <w:r w:rsidR="00492D56">
              <w:instrText xml:space="preserve"> HYPERLINK "http://www.eon-russia.ru/purchase/announcement/" </w:instrText>
            </w:r>
            <w:r w:rsidR="00492D56">
              <w:fldChar w:fldCharType="separate"/>
            </w:r>
            <w:r w:rsidRPr="008261F5">
              <w:rPr>
                <w:rStyle w:val="af2"/>
                <w:i/>
                <w:sz w:val="24"/>
                <w:szCs w:val="24"/>
                <w:lang w:eastAsia="en-US"/>
              </w:rPr>
              <w:t>http://www.eon-russia.ru/purchase/announcement/</w:t>
            </w:r>
            <w:r w:rsidR="00492D56">
              <w:rPr>
                <w:rStyle w:val="af2"/>
                <w:i/>
                <w:sz w:val="24"/>
                <w:szCs w:val="24"/>
                <w:lang w:eastAsia="en-US"/>
              </w:rPr>
              <w:fldChar w:fldCharType="end"/>
            </w:r>
            <w:r w:rsidRPr="008261F5">
              <w:rPr>
                <w:i/>
                <w:sz w:val="24"/>
                <w:szCs w:val="24"/>
                <w:lang w:eastAsia="en-US"/>
              </w:rPr>
              <w:t>)</w:t>
            </w:r>
          </w:p>
          <w:p w:rsidR="00BC5425" w:rsidRPr="00F3026D" w:rsidRDefault="00BC5425" w:rsidP="002D1AE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D7C7B">
              <w:rPr>
                <w:b/>
                <w:sz w:val="24"/>
                <w:szCs w:val="24"/>
                <w:lang w:eastAsia="en-US"/>
              </w:rPr>
              <w:t>1</w:t>
            </w:r>
            <w:r w:rsidR="002D1AED">
              <w:rPr>
                <w:b/>
                <w:sz w:val="24"/>
                <w:szCs w:val="24"/>
                <w:lang w:eastAsia="en-US"/>
              </w:rPr>
              <w:t>8</w:t>
            </w:r>
            <w:r w:rsidR="000F748C" w:rsidRPr="000F748C">
              <w:rPr>
                <w:b/>
                <w:sz w:val="24"/>
                <w:szCs w:val="24"/>
                <w:lang w:eastAsia="en-US"/>
              </w:rPr>
              <w:t>.</w:t>
            </w:r>
            <w:r w:rsidR="00E626F2">
              <w:rPr>
                <w:b/>
                <w:sz w:val="24"/>
                <w:szCs w:val="24"/>
                <w:lang w:val="en-US" w:eastAsia="en-US"/>
              </w:rPr>
              <w:t>1</w:t>
            </w:r>
            <w:r w:rsidR="00573E5A">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2D1AED">
              <w:rPr>
                <w:b/>
                <w:sz w:val="24"/>
                <w:szCs w:val="24"/>
                <w:lang w:eastAsia="en-US"/>
              </w:rPr>
              <w:t>02</w:t>
            </w:r>
            <w:r w:rsidRPr="000F748C">
              <w:rPr>
                <w:b/>
                <w:sz w:val="24"/>
                <w:szCs w:val="24"/>
                <w:lang w:eastAsia="en-US"/>
              </w:rPr>
              <w:t>.</w:t>
            </w:r>
            <w:r w:rsidR="00E626F2" w:rsidRPr="00E626F2">
              <w:rPr>
                <w:b/>
                <w:sz w:val="24"/>
                <w:szCs w:val="24"/>
                <w:lang w:eastAsia="en-US"/>
              </w:rPr>
              <w:t>1</w:t>
            </w:r>
            <w:r w:rsidR="002D1AED">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1" w:history="1">
              <w:r w:rsidR="00E626F2" w:rsidRPr="0018685E">
                <w:rPr>
                  <w:rStyle w:val="af2"/>
                  <w:sz w:val="24"/>
                  <w:szCs w:val="24"/>
                  <w:lang w:val="en-US"/>
                </w:rPr>
                <w:t>Kurzev</w:t>
              </w:r>
              <w:r w:rsidR="00E626F2" w:rsidRPr="0018685E">
                <w:rPr>
                  <w:rStyle w:val="af2"/>
                  <w:sz w:val="24"/>
                  <w:szCs w:val="24"/>
                </w:rPr>
                <w:t>_</w:t>
              </w:r>
              <w:r w:rsidR="00E626F2" w:rsidRPr="0018685E">
                <w:rPr>
                  <w:rStyle w:val="af2"/>
                  <w:sz w:val="24"/>
                  <w:szCs w:val="24"/>
                  <w:lang w:val="en-US"/>
                </w:rPr>
                <w:t>RG</w:t>
              </w:r>
              <w:r w:rsidR="00E626F2" w:rsidRPr="0018685E">
                <w:rPr>
                  <w:rStyle w:val="af2"/>
                  <w:sz w:val="24"/>
                  <w:szCs w:val="24"/>
                </w:rPr>
                <w:t>@</w:t>
              </w:r>
              <w:r w:rsidR="00E626F2" w:rsidRPr="0018685E">
                <w:rPr>
                  <w:rStyle w:val="af2"/>
                  <w:sz w:val="24"/>
                  <w:szCs w:val="24"/>
                  <w:lang w:val="en-US"/>
                </w:rPr>
                <w:t>eon</w:t>
              </w:r>
              <w:r w:rsidR="00E626F2" w:rsidRPr="0018685E">
                <w:rPr>
                  <w:rStyle w:val="af2"/>
                  <w:sz w:val="24"/>
                  <w:szCs w:val="24"/>
                </w:rPr>
                <w:t>-</w:t>
              </w:r>
              <w:r w:rsidR="00E626F2" w:rsidRPr="0018685E">
                <w:rPr>
                  <w:rStyle w:val="af2"/>
                  <w:sz w:val="24"/>
                  <w:szCs w:val="24"/>
                  <w:lang w:val="en-US"/>
                </w:rPr>
                <w:t>russia</w:t>
              </w:r>
              <w:r w:rsidR="00E626F2" w:rsidRPr="00E626F2">
                <w:rPr>
                  <w:rStyle w:val="af2"/>
                  <w:sz w:val="24"/>
                  <w:szCs w:val="24"/>
                </w:rPr>
                <w:t>.</w:t>
              </w:r>
              <w:proofErr w:type="spellStart"/>
              <w:r w:rsidR="00E626F2" w:rsidRPr="0018685E">
                <w:rPr>
                  <w:rStyle w:val="af2"/>
                  <w:sz w:val="24"/>
                  <w:szCs w:val="24"/>
                  <w:lang w:val="en-US"/>
                </w:rPr>
                <w:t>ru</w:t>
              </w:r>
              <w:proofErr w:type="spellEnd"/>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1D7C7B" w:rsidP="001D7C7B">
            <w:pPr>
              <w:tabs>
                <w:tab w:val="left" w:pos="0"/>
              </w:tabs>
              <w:spacing w:line="276" w:lineRule="auto"/>
              <w:ind w:left="540" w:right="153" w:hanging="540"/>
              <w:jc w:val="left"/>
              <w:rPr>
                <w:i/>
                <w:sz w:val="24"/>
                <w:szCs w:val="24"/>
                <w:lang w:eastAsia="en-US"/>
              </w:rPr>
            </w:pPr>
            <w:r>
              <w:rPr>
                <w:b/>
                <w:color w:val="000000"/>
                <w:sz w:val="24"/>
                <w:szCs w:val="24"/>
              </w:rPr>
              <w:t>январь</w:t>
            </w:r>
            <w:r w:rsidR="00CF41DC">
              <w:rPr>
                <w:b/>
                <w:color w:val="000000"/>
                <w:sz w:val="24"/>
                <w:szCs w:val="24"/>
              </w:rPr>
              <w:t xml:space="preserve"> </w:t>
            </w:r>
            <w:r w:rsidR="00CF41DC" w:rsidRPr="00A34297">
              <w:rPr>
                <w:b/>
                <w:color w:val="000000"/>
                <w:sz w:val="24"/>
                <w:szCs w:val="24"/>
              </w:rPr>
              <w:t>201</w:t>
            </w:r>
            <w:r>
              <w:rPr>
                <w:b/>
                <w:color w:val="000000"/>
                <w:sz w:val="24"/>
                <w:szCs w:val="24"/>
              </w:rPr>
              <w:t>6</w:t>
            </w:r>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gramStart"/>
            <w:r w:rsidRPr="004A7232">
              <w:rPr>
                <w:sz w:val="24"/>
                <w:szCs w:val="24"/>
              </w:rPr>
              <w:t>Черноозерский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2D1AE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A7232">
              <w:rPr>
                <w:sz w:val="24"/>
                <w:szCs w:val="24"/>
              </w:rPr>
              <w:t xml:space="preserve"> (</w:t>
            </w:r>
            <w:r>
              <w:rPr>
                <w:sz w:val="24"/>
                <w:szCs w:val="24"/>
              </w:rPr>
              <w:t>три</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33189830"/>
      <w:bookmarkStart w:id="10" w:name="ФОРМЫ"/>
      <w:bookmarkStart w:id="11" w:name="_GoBack"/>
      <w:bookmarkEnd w:id="11"/>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0"/>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предложении приводятся соответственно наименование статьи </w:t>
      </w:r>
      <w:proofErr w:type="gramStart"/>
      <w:r w:rsidRPr="00CC6391">
        <w:rPr>
          <w:sz w:val="24"/>
          <w:szCs w:val="24"/>
        </w:rPr>
        <w:t>расходов</w:t>
      </w:r>
      <w:proofErr w:type="gramEnd"/>
      <w:r w:rsidRPr="00CC6391">
        <w:rPr>
          <w:sz w:val="24"/>
          <w:szCs w:val="24"/>
        </w:rPr>
        <w:t xml:space="preserve">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CC6391">
        <w:rPr>
          <w:sz w:val="24"/>
          <w:szCs w:val="24"/>
        </w:rPr>
        <w:t>непринятия</w:t>
      </w:r>
      <w:proofErr w:type="gramEnd"/>
      <w:r w:rsidRPr="00CC6391">
        <w:rPr>
          <w:sz w:val="24"/>
          <w:szCs w:val="24"/>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9F7F39">
          <w:rPr>
            <w:noProof/>
          </w:rPr>
          <w:t>10</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urzev_R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Kurzev_R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FEB23-2B94-40DF-877F-C4F769C2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9237</Words>
  <Characters>52655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14</cp:revision>
  <cp:lastPrinted>2015-11-02T10:40:00Z</cp:lastPrinted>
  <dcterms:created xsi:type="dcterms:W3CDTF">2015-10-21T08:27:00Z</dcterms:created>
  <dcterms:modified xsi:type="dcterms:W3CDTF">2015-11-18T10:48:00Z</dcterms:modified>
</cp:coreProperties>
</file>