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CC1D59" w:rsidRDefault="00FB3161" w:rsidP="00B6494A">
      <w:pPr>
        <w:tabs>
          <w:tab w:val="left" w:pos="4680"/>
        </w:tabs>
        <w:spacing w:line="240" w:lineRule="auto"/>
        <w:ind w:left="5427" w:firstLine="0"/>
        <w:jc w:val="left"/>
        <w:rPr>
          <w:b/>
          <w:bCs/>
          <w:sz w:val="24"/>
          <w:szCs w:val="24"/>
          <w:highlight w:val="lightGray"/>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bookmarkEnd w:id="0"/>
    <w:bookmarkEnd w:id="1"/>
    <w:p w:rsidR="00156D71" w:rsidRPr="00CC1D59" w:rsidRDefault="00156D71" w:rsidP="00156D71">
      <w:pPr>
        <w:spacing w:line="240" w:lineRule="auto"/>
        <w:ind w:firstLine="0"/>
        <w:jc w:val="center"/>
        <w:outlineLvl w:val="0"/>
        <w:rPr>
          <w:b/>
          <w:sz w:val="24"/>
          <w:szCs w:val="24"/>
        </w:rPr>
      </w:pPr>
      <w:r w:rsidRPr="00CC1D59">
        <w:rPr>
          <w:b/>
          <w:sz w:val="24"/>
          <w:szCs w:val="24"/>
        </w:rPr>
        <w:t>Д</w:t>
      </w:r>
      <w:r w:rsidR="008F0C5A" w:rsidRPr="00CC1D59">
        <w:rPr>
          <w:b/>
          <w:sz w:val="24"/>
          <w:szCs w:val="24"/>
        </w:rPr>
        <w:t>ОКУМЕНТАЦИЯ   ПО  ЗАПРОСУ ПРЕДЛОЖЕНИЙ</w:t>
      </w:r>
    </w:p>
    <w:p w:rsidR="00F01080" w:rsidRPr="00CC1D59" w:rsidRDefault="00F01080" w:rsidP="00156D71">
      <w:pPr>
        <w:pStyle w:val="affffb"/>
        <w:jc w:val="center"/>
        <w:rPr>
          <w:caps/>
          <w:color w:val="000000"/>
          <w:sz w:val="24"/>
          <w:szCs w:val="24"/>
          <w:highlight w:val="lightGray"/>
        </w:rPr>
      </w:pPr>
    </w:p>
    <w:p w:rsidR="00FC6D7D" w:rsidRPr="00CC1D59" w:rsidRDefault="00FC6D7D">
      <w:pPr>
        <w:spacing w:line="240" w:lineRule="auto"/>
        <w:rPr>
          <w:highlight w:val="lightGray"/>
        </w:rPr>
      </w:pPr>
    </w:p>
    <w:p w:rsidR="00D345E3" w:rsidRPr="00CC1D59" w:rsidRDefault="00D345E3" w:rsidP="00D345E3">
      <w:pPr>
        <w:suppressAutoHyphens/>
        <w:spacing w:line="240" w:lineRule="auto"/>
        <w:jc w:val="center"/>
        <w:rPr>
          <w:b/>
          <w:sz w:val="24"/>
          <w:szCs w:val="24"/>
          <w:highlight w:val="lightGray"/>
        </w:rPr>
      </w:pPr>
      <w:r w:rsidRPr="00CC1D59">
        <w:rPr>
          <w:b/>
          <w:sz w:val="24"/>
          <w:szCs w:val="24"/>
        </w:rPr>
        <w:t xml:space="preserve">ДЛЯ НУЖД </w:t>
      </w:r>
      <w:r w:rsidR="008D5E6D">
        <w:rPr>
          <w:b/>
          <w:sz w:val="24"/>
          <w:szCs w:val="24"/>
        </w:rPr>
        <w:t xml:space="preserve">ФИЛИАЛА «Яйвинская ГРЭС» </w:t>
      </w:r>
      <w:r w:rsidRPr="00CC1D59">
        <w:rPr>
          <w:b/>
          <w:sz w:val="24"/>
          <w:szCs w:val="24"/>
        </w:rPr>
        <w:t xml:space="preserve">ОАО «Э.ОН  РОССИЯ» </w:t>
      </w:r>
    </w:p>
    <w:p w:rsidR="00D345E3" w:rsidRPr="00CC1D59" w:rsidRDefault="00D345E3" w:rsidP="00D345E3">
      <w:pPr>
        <w:suppressAutoHyphens/>
        <w:jc w:val="center"/>
        <w:rPr>
          <w:highlight w:val="lightGray"/>
        </w:rPr>
      </w:pPr>
    </w:p>
    <w:p w:rsidR="00FC6D7D" w:rsidRPr="00CC1D59" w:rsidRDefault="00FC6D7D">
      <w:pPr>
        <w:spacing w:line="240" w:lineRule="auto"/>
        <w:rPr>
          <w:highlight w:val="lightGray"/>
        </w:rPr>
      </w:pPr>
    </w:p>
    <w:p w:rsidR="00C31E4F" w:rsidRPr="00CC1D59" w:rsidRDefault="00C31E4F">
      <w:pPr>
        <w:spacing w:line="240" w:lineRule="auto"/>
        <w:rPr>
          <w:highlight w:val="lightGray"/>
        </w:rPr>
      </w:pPr>
    </w:p>
    <w:p w:rsidR="00FC0E3B" w:rsidRPr="00CC1D59" w:rsidRDefault="00FC0E3B">
      <w:pPr>
        <w:spacing w:line="240" w:lineRule="auto"/>
        <w:rPr>
          <w:highlight w:val="lightGray"/>
        </w:rPr>
      </w:pPr>
    </w:p>
    <w:p w:rsidR="00C31E4F" w:rsidRPr="00CC1D59" w:rsidRDefault="00C31E4F">
      <w:pPr>
        <w:spacing w:line="240" w:lineRule="auto"/>
        <w:rPr>
          <w:highlight w:val="lightGray"/>
        </w:rPr>
      </w:pPr>
    </w:p>
    <w:p w:rsidR="00963664" w:rsidRDefault="00963664">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Pr="00CC1D59" w:rsidRDefault="00D27E5D">
      <w:pPr>
        <w:spacing w:line="240" w:lineRule="auto"/>
        <w:rPr>
          <w:highlight w:val="lightGray"/>
        </w:rPr>
      </w:pPr>
    </w:p>
    <w:p w:rsidR="00C31E4F" w:rsidRPr="00DD24C7" w:rsidRDefault="008D5E6D" w:rsidP="00D27E5D">
      <w:pPr>
        <w:ind w:firstLine="0"/>
        <w:jc w:val="center"/>
      </w:pPr>
      <w:r>
        <w:rPr>
          <w:sz w:val="24"/>
          <w:szCs w:val="24"/>
          <w:highlight w:val="lightGray"/>
        </w:rPr>
        <w:t>п. Яйва</w:t>
      </w:r>
      <w:r w:rsidR="00D345E3" w:rsidRPr="00CC1D59">
        <w:rPr>
          <w:sz w:val="24"/>
          <w:szCs w:val="24"/>
          <w:highlight w:val="lightGray"/>
        </w:rPr>
        <w:br/>
      </w:r>
      <w:r w:rsidR="00D27E5D">
        <w:rPr>
          <w:sz w:val="24"/>
          <w:szCs w:val="24"/>
        </w:rPr>
        <w:t>2015 г</w:t>
      </w:r>
      <w:r w:rsidR="00DE526D">
        <w:rPr>
          <w:sz w:val="24"/>
          <w:szCs w:val="24"/>
        </w:rPr>
        <w:t>од</w:t>
      </w:r>
    </w:p>
    <w:p w:rsidR="00B620AF" w:rsidRPr="00DD24C7" w:rsidRDefault="00B620AF" w:rsidP="000E2B07">
      <w:pPr>
        <w:keepNext/>
        <w:pageBreakBefore/>
        <w:tabs>
          <w:tab w:val="left" w:pos="3645"/>
        </w:tabs>
        <w:spacing w:before="480" w:after="240"/>
        <w:ind w:firstLine="0"/>
        <w:jc w:val="center"/>
        <w:outlineLvl w:val="0"/>
        <w:rPr>
          <w:b/>
          <w:szCs w:val="28"/>
        </w:rPr>
      </w:pPr>
      <w:r w:rsidRPr="00DD24C7">
        <w:rPr>
          <w:b/>
          <w:szCs w:val="28"/>
        </w:rPr>
        <w:lastRenderedPageBreak/>
        <w:t>Содержание</w:t>
      </w:r>
    </w:p>
    <w:p w:rsidR="001F2C0F"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8967876" w:history="1">
        <w:r w:rsidR="001F2C0F" w:rsidRPr="003C2DC8">
          <w:rPr>
            <w:rStyle w:val="af2"/>
          </w:rPr>
          <w:t>3.</w:t>
        </w:r>
        <w:r w:rsidR="001F2C0F">
          <w:rPr>
            <w:rFonts w:asciiTheme="minorHAnsi" w:eastAsiaTheme="minorEastAsia" w:hAnsiTheme="minorHAnsi" w:cstheme="minorBidi"/>
            <w:b w:val="0"/>
            <w:bCs w:val="0"/>
            <w:caps w:val="0"/>
            <w:snapToGrid/>
            <w:sz w:val="22"/>
            <w:szCs w:val="22"/>
          </w:rPr>
          <w:tab/>
        </w:r>
        <w:r w:rsidR="001F2C0F" w:rsidRPr="003C2DC8">
          <w:rPr>
            <w:rStyle w:val="af2"/>
          </w:rPr>
          <w:t>Информационная карта документации</w:t>
        </w:r>
        <w:r w:rsidR="001F2C0F">
          <w:rPr>
            <w:webHidden/>
          </w:rPr>
          <w:tab/>
        </w:r>
        <w:r w:rsidR="001F2C0F">
          <w:rPr>
            <w:webHidden/>
          </w:rPr>
          <w:fldChar w:fldCharType="begin"/>
        </w:r>
        <w:r w:rsidR="001F2C0F">
          <w:rPr>
            <w:webHidden/>
          </w:rPr>
          <w:instrText xml:space="preserve"> PAGEREF _Toc428967876 \h </w:instrText>
        </w:r>
        <w:r w:rsidR="001F2C0F">
          <w:rPr>
            <w:webHidden/>
          </w:rPr>
        </w:r>
        <w:r w:rsidR="001F2C0F">
          <w:rPr>
            <w:webHidden/>
          </w:rPr>
          <w:fldChar w:fldCharType="separate"/>
        </w:r>
        <w:r w:rsidR="00891EC2">
          <w:rPr>
            <w:webHidden/>
          </w:rPr>
          <w:t>3</w:t>
        </w:r>
        <w:r w:rsidR="001F2C0F">
          <w:rPr>
            <w:webHidden/>
          </w:rPr>
          <w:fldChar w:fldCharType="end"/>
        </w:r>
      </w:hyperlink>
    </w:p>
    <w:p w:rsidR="001F2C0F" w:rsidRDefault="002554F1">
      <w:pPr>
        <w:pStyle w:val="13"/>
        <w:rPr>
          <w:rFonts w:asciiTheme="minorHAnsi" w:eastAsiaTheme="minorEastAsia" w:hAnsiTheme="minorHAnsi" w:cstheme="minorBidi"/>
          <w:b w:val="0"/>
          <w:bCs w:val="0"/>
          <w:caps w:val="0"/>
          <w:snapToGrid/>
          <w:sz w:val="22"/>
          <w:szCs w:val="22"/>
        </w:rPr>
      </w:pPr>
      <w:hyperlink w:anchor="_Toc428967877" w:history="1">
        <w:r w:rsidR="001F2C0F" w:rsidRPr="003C2DC8">
          <w:rPr>
            <w:rStyle w:val="af2"/>
          </w:rPr>
          <w:t>4.</w:t>
        </w:r>
        <w:r w:rsidR="001F2C0F">
          <w:rPr>
            <w:rFonts w:asciiTheme="minorHAnsi" w:eastAsiaTheme="minorEastAsia" w:hAnsiTheme="minorHAnsi" w:cstheme="minorBidi"/>
            <w:b w:val="0"/>
            <w:bCs w:val="0"/>
            <w:caps w:val="0"/>
            <w:snapToGrid/>
            <w:sz w:val="22"/>
            <w:szCs w:val="22"/>
          </w:rPr>
          <w:tab/>
        </w:r>
        <w:r w:rsidR="001F2C0F" w:rsidRPr="003C2DC8">
          <w:rPr>
            <w:rStyle w:val="af2"/>
          </w:rPr>
          <w:t>Образцы основных форм документов, включаемых в Предложение</w:t>
        </w:r>
        <w:r w:rsidR="001F2C0F">
          <w:rPr>
            <w:webHidden/>
          </w:rPr>
          <w:tab/>
        </w:r>
        <w:r w:rsidR="001F2C0F">
          <w:rPr>
            <w:webHidden/>
          </w:rPr>
          <w:fldChar w:fldCharType="begin"/>
        </w:r>
        <w:r w:rsidR="001F2C0F">
          <w:rPr>
            <w:webHidden/>
          </w:rPr>
          <w:instrText xml:space="preserve"> PAGEREF _Toc428967877 \h </w:instrText>
        </w:r>
        <w:r w:rsidR="001F2C0F">
          <w:rPr>
            <w:webHidden/>
          </w:rPr>
        </w:r>
        <w:r w:rsidR="001F2C0F">
          <w:rPr>
            <w:webHidden/>
          </w:rPr>
          <w:fldChar w:fldCharType="separate"/>
        </w:r>
        <w:r w:rsidR="00891EC2">
          <w:rPr>
            <w:webHidden/>
          </w:rPr>
          <w:t>7</w:t>
        </w:r>
        <w:r w:rsidR="001F2C0F">
          <w:rPr>
            <w:webHidden/>
          </w:rPr>
          <w:fldChar w:fldCharType="end"/>
        </w:r>
      </w:hyperlink>
    </w:p>
    <w:p w:rsidR="001F2C0F" w:rsidRDefault="002554F1">
      <w:pPr>
        <w:pStyle w:val="22"/>
        <w:rPr>
          <w:rFonts w:asciiTheme="minorHAnsi" w:eastAsiaTheme="minorEastAsia" w:hAnsiTheme="minorHAnsi" w:cstheme="minorBidi"/>
          <w:b w:val="0"/>
          <w:snapToGrid/>
          <w:sz w:val="22"/>
          <w:szCs w:val="22"/>
        </w:rPr>
      </w:pPr>
      <w:hyperlink w:anchor="_Toc428967878" w:history="1">
        <w:r w:rsidR="001F2C0F" w:rsidRPr="003C2DC8">
          <w:rPr>
            <w:rStyle w:val="af2"/>
          </w:rPr>
          <w:t>4.1</w:t>
        </w:r>
        <w:r w:rsidR="001F2C0F">
          <w:rPr>
            <w:rFonts w:asciiTheme="minorHAnsi" w:eastAsiaTheme="minorEastAsia" w:hAnsiTheme="minorHAnsi" w:cstheme="minorBidi"/>
            <w:b w:val="0"/>
            <w:snapToGrid/>
            <w:sz w:val="22"/>
            <w:szCs w:val="22"/>
          </w:rPr>
          <w:tab/>
        </w:r>
        <w:r w:rsidR="001F2C0F" w:rsidRPr="003C2DC8">
          <w:rPr>
            <w:rStyle w:val="af2"/>
          </w:rPr>
          <w:t>Письмо о подаче оферты (форма 1)</w:t>
        </w:r>
        <w:r w:rsidR="001F2C0F">
          <w:rPr>
            <w:webHidden/>
          </w:rPr>
          <w:tab/>
        </w:r>
        <w:r w:rsidR="001F2C0F">
          <w:rPr>
            <w:webHidden/>
          </w:rPr>
          <w:fldChar w:fldCharType="begin"/>
        </w:r>
        <w:r w:rsidR="001F2C0F">
          <w:rPr>
            <w:webHidden/>
          </w:rPr>
          <w:instrText xml:space="preserve"> PAGEREF _Toc428967878 \h </w:instrText>
        </w:r>
        <w:r w:rsidR="001F2C0F">
          <w:rPr>
            <w:webHidden/>
          </w:rPr>
        </w:r>
        <w:r w:rsidR="001F2C0F">
          <w:rPr>
            <w:webHidden/>
          </w:rPr>
          <w:fldChar w:fldCharType="separate"/>
        </w:r>
        <w:r w:rsidR="00891EC2">
          <w:rPr>
            <w:webHidden/>
          </w:rPr>
          <w:t>7</w:t>
        </w:r>
        <w:r w:rsidR="001F2C0F">
          <w:rPr>
            <w:webHidden/>
          </w:rPr>
          <w:fldChar w:fldCharType="end"/>
        </w:r>
      </w:hyperlink>
    </w:p>
    <w:p w:rsidR="001F2C0F" w:rsidRDefault="002554F1">
      <w:pPr>
        <w:pStyle w:val="22"/>
        <w:rPr>
          <w:rFonts w:asciiTheme="minorHAnsi" w:eastAsiaTheme="minorEastAsia" w:hAnsiTheme="minorHAnsi" w:cstheme="minorBidi"/>
          <w:b w:val="0"/>
          <w:snapToGrid/>
          <w:sz w:val="22"/>
          <w:szCs w:val="22"/>
        </w:rPr>
      </w:pPr>
      <w:hyperlink w:anchor="_Toc428967879" w:history="1">
        <w:r w:rsidR="001F2C0F" w:rsidRPr="003C2DC8">
          <w:rPr>
            <w:rStyle w:val="af2"/>
          </w:rPr>
          <w:t>4.2</w:t>
        </w:r>
        <w:r w:rsidR="001F2C0F">
          <w:rPr>
            <w:rFonts w:asciiTheme="minorHAnsi" w:eastAsiaTheme="minorEastAsia" w:hAnsiTheme="minorHAnsi" w:cstheme="minorBidi"/>
            <w:b w:val="0"/>
            <w:snapToGrid/>
            <w:sz w:val="22"/>
            <w:szCs w:val="22"/>
          </w:rPr>
          <w:tab/>
        </w:r>
        <w:r w:rsidR="001F2C0F" w:rsidRPr="003C2DC8">
          <w:rPr>
            <w:rStyle w:val="af2"/>
          </w:rPr>
          <w:t>Технико-коммерческое предложение (форма 2)</w:t>
        </w:r>
        <w:r w:rsidR="001F2C0F">
          <w:rPr>
            <w:webHidden/>
          </w:rPr>
          <w:tab/>
        </w:r>
        <w:r w:rsidR="001F2C0F">
          <w:rPr>
            <w:webHidden/>
          </w:rPr>
          <w:fldChar w:fldCharType="begin"/>
        </w:r>
        <w:r w:rsidR="001F2C0F">
          <w:rPr>
            <w:webHidden/>
          </w:rPr>
          <w:instrText xml:space="preserve"> PAGEREF _Toc428967879 \h </w:instrText>
        </w:r>
        <w:r w:rsidR="001F2C0F">
          <w:rPr>
            <w:webHidden/>
          </w:rPr>
        </w:r>
        <w:r w:rsidR="001F2C0F">
          <w:rPr>
            <w:webHidden/>
          </w:rPr>
          <w:fldChar w:fldCharType="separate"/>
        </w:r>
        <w:r w:rsidR="00891EC2">
          <w:rPr>
            <w:webHidden/>
          </w:rPr>
          <w:t>10</w:t>
        </w:r>
        <w:r w:rsidR="001F2C0F">
          <w:rPr>
            <w:webHidden/>
          </w:rPr>
          <w:fldChar w:fldCharType="end"/>
        </w:r>
      </w:hyperlink>
    </w:p>
    <w:p w:rsidR="001F2C0F" w:rsidRDefault="002554F1">
      <w:pPr>
        <w:pStyle w:val="22"/>
        <w:rPr>
          <w:rFonts w:asciiTheme="minorHAnsi" w:eastAsiaTheme="minorEastAsia" w:hAnsiTheme="minorHAnsi" w:cstheme="minorBidi"/>
          <w:b w:val="0"/>
          <w:snapToGrid/>
          <w:sz w:val="22"/>
          <w:szCs w:val="22"/>
        </w:rPr>
      </w:pPr>
      <w:hyperlink w:anchor="_Toc428967880" w:history="1">
        <w:r w:rsidR="001F2C0F" w:rsidRPr="003C2DC8">
          <w:rPr>
            <w:rStyle w:val="af2"/>
          </w:rPr>
          <w:t>4.3</w:t>
        </w:r>
        <w:r w:rsidR="001F2C0F">
          <w:rPr>
            <w:rFonts w:asciiTheme="minorHAnsi" w:eastAsiaTheme="minorEastAsia" w:hAnsiTheme="minorHAnsi" w:cstheme="minorBidi"/>
            <w:b w:val="0"/>
            <w:snapToGrid/>
            <w:sz w:val="22"/>
            <w:szCs w:val="22"/>
          </w:rPr>
          <w:tab/>
        </w:r>
        <w:r w:rsidR="001F2C0F" w:rsidRPr="003C2DC8">
          <w:rPr>
            <w:rStyle w:val="af2"/>
          </w:rPr>
          <w:t>График поставки товара  (форма 3)</w:t>
        </w:r>
        <w:r w:rsidR="001F2C0F">
          <w:rPr>
            <w:webHidden/>
          </w:rPr>
          <w:tab/>
        </w:r>
        <w:r w:rsidR="001F2C0F">
          <w:rPr>
            <w:webHidden/>
          </w:rPr>
          <w:fldChar w:fldCharType="begin"/>
        </w:r>
        <w:r w:rsidR="001F2C0F">
          <w:rPr>
            <w:webHidden/>
          </w:rPr>
          <w:instrText xml:space="preserve"> PAGEREF _Toc428967880 \h </w:instrText>
        </w:r>
        <w:r w:rsidR="001F2C0F">
          <w:rPr>
            <w:webHidden/>
          </w:rPr>
        </w:r>
        <w:r w:rsidR="001F2C0F">
          <w:rPr>
            <w:webHidden/>
          </w:rPr>
          <w:fldChar w:fldCharType="separate"/>
        </w:r>
        <w:r w:rsidR="00891EC2">
          <w:rPr>
            <w:webHidden/>
          </w:rPr>
          <w:t>13</w:t>
        </w:r>
        <w:r w:rsidR="001F2C0F">
          <w:rPr>
            <w:webHidden/>
          </w:rPr>
          <w:fldChar w:fldCharType="end"/>
        </w:r>
      </w:hyperlink>
    </w:p>
    <w:p w:rsidR="001F2C0F" w:rsidRDefault="002554F1">
      <w:pPr>
        <w:pStyle w:val="22"/>
        <w:rPr>
          <w:rFonts w:asciiTheme="minorHAnsi" w:eastAsiaTheme="minorEastAsia" w:hAnsiTheme="minorHAnsi" w:cstheme="minorBidi"/>
          <w:b w:val="0"/>
          <w:snapToGrid/>
          <w:sz w:val="22"/>
          <w:szCs w:val="22"/>
        </w:rPr>
      </w:pPr>
      <w:hyperlink w:anchor="_Toc428967881" w:history="1">
        <w:r w:rsidR="001F2C0F" w:rsidRPr="003C2DC8">
          <w:rPr>
            <w:rStyle w:val="af2"/>
          </w:rPr>
          <w:t>4.4</w:t>
        </w:r>
        <w:r w:rsidR="001F2C0F">
          <w:rPr>
            <w:rFonts w:asciiTheme="minorHAnsi" w:eastAsiaTheme="minorEastAsia" w:hAnsiTheme="minorHAnsi" w:cstheme="minorBidi"/>
            <w:b w:val="0"/>
            <w:snapToGrid/>
            <w:sz w:val="22"/>
            <w:szCs w:val="22"/>
          </w:rPr>
          <w:tab/>
        </w:r>
        <w:r w:rsidR="001F2C0F" w:rsidRPr="003C2DC8">
          <w:rPr>
            <w:rStyle w:val="af2"/>
          </w:rPr>
          <w:t>Протокол разногласий по проекту Договора (форма 4)</w:t>
        </w:r>
        <w:r w:rsidR="001F2C0F">
          <w:rPr>
            <w:webHidden/>
          </w:rPr>
          <w:tab/>
        </w:r>
        <w:r w:rsidR="001F2C0F">
          <w:rPr>
            <w:webHidden/>
          </w:rPr>
          <w:fldChar w:fldCharType="begin"/>
        </w:r>
        <w:r w:rsidR="001F2C0F">
          <w:rPr>
            <w:webHidden/>
          </w:rPr>
          <w:instrText xml:space="preserve"> PAGEREF _Toc428967881 \h </w:instrText>
        </w:r>
        <w:r w:rsidR="001F2C0F">
          <w:rPr>
            <w:webHidden/>
          </w:rPr>
        </w:r>
        <w:r w:rsidR="001F2C0F">
          <w:rPr>
            <w:webHidden/>
          </w:rPr>
          <w:fldChar w:fldCharType="separate"/>
        </w:r>
        <w:r w:rsidR="00891EC2">
          <w:rPr>
            <w:webHidden/>
          </w:rPr>
          <w:t>15</w:t>
        </w:r>
        <w:r w:rsidR="001F2C0F">
          <w:rPr>
            <w:webHidden/>
          </w:rPr>
          <w:fldChar w:fldCharType="end"/>
        </w:r>
      </w:hyperlink>
    </w:p>
    <w:p w:rsidR="001F2C0F" w:rsidRDefault="002554F1">
      <w:pPr>
        <w:pStyle w:val="22"/>
        <w:rPr>
          <w:rFonts w:asciiTheme="minorHAnsi" w:eastAsiaTheme="minorEastAsia" w:hAnsiTheme="minorHAnsi" w:cstheme="minorBidi"/>
          <w:b w:val="0"/>
          <w:snapToGrid/>
          <w:sz w:val="22"/>
          <w:szCs w:val="22"/>
        </w:rPr>
      </w:pPr>
      <w:hyperlink w:anchor="_Toc428967882" w:history="1">
        <w:r w:rsidR="001F2C0F" w:rsidRPr="003C2DC8">
          <w:rPr>
            <w:rStyle w:val="af2"/>
          </w:rPr>
          <w:t>4.5</w:t>
        </w:r>
        <w:r w:rsidR="001F2C0F">
          <w:rPr>
            <w:rFonts w:asciiTheme="minorHAnsi" w:eastAsiaTheme="minorEastAsia" w:hAnsiTheme="minorHAnsi" w:cstheme="minorBidi"/>
            <w:b w:val="0"/>
            <w:snapToGrid/>
            <w:sz w:val="22"/>
            <w:szCs w:val="22"/>
          </w:rPr>
          <w:tab/>
        </w:r>
        <w:r w:rsidR="001F2C0F" w:rsidRPr="003C2DC8">
          <w:rPr>
            <w:rStyle w:val="af2"/>
          </w:rPr>
          <w:t>Анкета Участника (форма 5)</w:t>
        </w:r>
        <w:r w:rsidR="001F2C0F">
          <w:rPr>
            <w:webHidden/>
          </w:rPr>
          <w:tab/>
        </w:r>
        <w:r w:rsidR="001F2C0F">
          <w:rPr>
            <w:webHidden/>
          </w:rPr>
          <w:fldChar w:fldCharType="begin"/>
        </w:r>
        <w:r w:rsidR="001F2C0F">
          <w:rPr>
            <w:webHidden/>
          </w:rPr>
          <w:instrText xml:space="preserve"> PAGEREF _Toc428967882 \h </w:instrText>
        </w:r>
        <w:r w:rsidR="001F2C0F">
          <w:rPr>
            <w:webHidden/>
          </w:rPr>
        </w:r>
        <w:r w:rsidR="001F2C0F">
          <w:rPr>
            <w:webHidden/>
          </w:rPr>
          <w:fldChar w:fldCharType="separate"/>
        </w:r>
        <w:r w:rsidR="00891EC2">
          <w:rPr>
            <w:webHidden/>
          </w:rPr>
          <w:t>17</w:t>
        </w:r>
        <w:r w:rsidR="001F2C0F">
          <w:rPr>
            <w:webHidden/>
          </w:rPr>
          <w:fldChar w:fldCharType="end"/>
        </w:r>
      </w:hyperlink>
    </w:p>
    <w:p w:rsidR="001F2C0F" w:rsidRDefault="002554F1">
      <w:pPr>
        <w:pStyle w:val="22"/>
        <w:rPr>
          <w:rFonts w:asciiTheme="minorHAnsi" w:eastAsiaTheme="minorEastAsia" w:hAnsiTheme="minorHAnsi" w:cstheme="minorBidi"/>
          <w:b w:val="0"/>
          <w:snapToGrid/>
          <w:sz w:val="22"/>
          <w:szCs w:val="22"/>
        </w:rPr>
      </w:pPr>
      <w:hyperlink w:anchor="_Toc428967883" w:history="1">
        <w:r w:rsidR="001F2C0F" w:rsidRPr="003C2DC8">
          <w:rPr>
            <w:rStyle w:val="af2"/>
          </w:rPr>
          <w:t>4.6</w:t>
        </w:r>
        <w:r w:rsidR="001F2C0F">
          <w:rPr>
            <w:rFonts w:asciiTheme="minorHAnsi" w:eastAsiaTheme="minorEastAsia" w:hAnsiTheme="minorHAnsi" w:cstheme="minorBidi"/>
            <w:b w:val="0"/>
            <w:snapToGrid/>
            <w:sz w:val="22"/>
            <w:szCs w:val="22"/>
          </w:rPr>
          <w:tab/>
        </w:r>
        <w:r w:rsidR="001F2C0F" w:rsidRPr="003C2DC8">
          <w:rPr>
            <w:rStyle w:val="af2"/>
          </w:rPr>
          <w:t>Справка о перечне и годовых объемах выполнения аналогичных договоров (форма 6)</w:t>
        </w:r>
        <w:r w:rsidR="001F2C0F">
          <w:rPr>
            <w:webHidden/>
          </w:rPr>
          <w:tab/>
        </w:r>
        <w:r w:rsidR="001F2C0F">
          <w:rPr>
            <w:webHidden/>
          </w:rPr>
          <w:fldChar w:fldCharType="begin"/>
        </w:r>
        <w:r w:rsidR="001F2C0F">
          <w:rPr>
            <w:webHidden/>
          </w:rPr>
          <w:instrText xml:space="preserve"> PAGEREF _Toc428967883 \h </w:instrText>
        </w:r>
        <w:r w:rsidR="001F2C0F">
          <w:rPr>
            <w:webHidden/>
          </w:rPr>
        </w:r>
        <w:r w:rsidR="001F2C0F">
          <w:rPr>
            <w:webHidden/>
          </w:rPr>
          <w:fldChar w:fldCharType="separate"/>
        </w:r>
        <w:r w:rsidR="00891EC2">
          <w:rPr>
            <w:webHidden/>
          </w:rPr>
          <w:t>21</w:t>
        </w:r>
        <w:r w:rsidR="001F2C0F">
          <w:rPr>
            <w:webHidden/>
          </w:rPr>
          <w:fldChar w:fldCharType="end"/>
        </w:r>
      </w:hyperlink>
    </w:p>
    <w:p w:rsidR="001F2C0F" w:rsidRDefault="002554F1">
      <w:pPr>
        <w:pStyle w:val="22"/>
        <w:rPr>
          <w:rFonts w:asciiTheme="minorHAnsi" w:eastAsiaTheme="minorEastAsia" w:hAnsiTheme="minorHAnsi" w:cstheme="minorBidi"/>
          <w:b w:val="0"/>
          <w:snapToGrid/>
          <w:sz w:val="22"/>
          <w:szCs w:val="22"/>
        </w:rPr>
      </w:pPr>
      <w:hyperlink w:anchor="_Toc428967884" w:history="1">
        <w:r w:rsidR="001F2C0F" w:rsidRPr="003C2DC8">
          <w:rPr>
            <w:rStyle w:val="af2"/>
          </w:rPr>
          <w:t>4.7</w:t>
        </w:r>
        <w:r w:rsidR="001F2C0F">
          <w:rPr>
            <w:rFonts w:asciiTheme="minorHAnsi" w:eastAsiaTheme="minorEastAsia" w:hAnsiTheme="minorHAnsi" w:cstheme="minorBidi"/>
            <w:b w:val="0"/>
            <w:snapToGrid/>
            <w:sz w:val="22"/>
            <w:szCs w:val="22"/>
          </w:rPr>
          <w:tab/>
        </w:r>
        <w:r w:rsidR="001F2C0F" w:rsidRPr="003C2DC8">
          <w:rPr>
            <w:rStyle w:val="af2"/>
          </w:rPr>
          <w:t>Справка о материально-технических ресурсах (форма 7)</w:t>
        </w:r>
        <w:r w:rsidR="001F2C0F">
          <w:rPr>
            <w:webHidden/>
          </w:rPr>
          <w:tab/>
        </w:r>
        <w:r w:rsidR="001F2C0F">
          <w:rPr>
            <w:webHidden/>
          </w:rPr>
          <w:fldChar w:fldCharType="begin"/>
        </w:r>
        <w:r w:rsidR="001F2C0F">
          <w:rPr>
            <w:webHidden/>
          </w:rPr>
          <w:instrText xml:space="preserve"> PAGEREF _Toc428967884 \h </w:instrText>
        </w:r>
        <w:r w:rsidR="001F2C0F">
          <w:rPr>
            <w:webHidden/>
          </w:rPr>
        </w:r>
        <w:r w:rsidR="001F2C0F">
          <w:rPr>
            <w:webHidden/>
          </w:rPr>
          <w:fldChar w:fldCharType="separate"/>
        </w:r>
        <w:r w:rsidR="00891EC2">
          <w:rPr>
            <w:webHidden/>
          </w:rPr>
          <w:t>23</w:t>
        </w:r>
        <w:r w:rsidR="001F2C0F">
          <w:rPr>
            <w:webHidden/>
          </w:rPr>
          <w:fldChar w:fldCharType="end"/>
        </w:r>
      </w:hyperlink>
    </w:p>
    <w:p w:rsidR="001F2C0F" w:rsidRDefault="002554F1">
      <w:pPr>
        <w:pStyle w:val="22"/>
        <w:rPr>
          <w:rFonts w:asciiTheme="minorHAnsi" w:eastAsiaTheme="minorEastAsia" w:hAnsiTheme="minorHAnsi" w:cstheme="minorBidi"/>
          <w:b w:val="0"/>
          <w:snapToGrid/>
          <w:sz w:val="22"/>
          <w:szCs w:val="22"/>
        </w:rPr>
      </w:pPr>
      <w:hyperlink w:anchor="_Toc428967885" w:history="1">
        <w:r w:rsidR="001F2C0F" w:rsidRPr="003C2DC8">
          <w:rPr>
            <w:rStyle w:val="af2"/>
          </w:rPr>
          <w:t>4.8</w:t>
        </w:r>
        <w:r w:rsidR="001F2C0F">
          <w:rPr>
            <w:rFonts w:asciiTheme="minorHAnsi" w:eastAsiaTheme="minorEastAsia" w:hAnsiTheme="minorHAnsi" w:cstheme="minorBidi"/>
            <w:b w:val="0"/>
            <w:snapToGrid/>
            <w:sz w:val="22"/>
            <w:szCs w:val="22"/>
          </w:rPr>
          <w:tab/>
        </w:r>
        <w:r w:rsidR="001F2C0F" w:rsidRPr="003C2DC8">
          <w:rPr>
            <w:rStyle w:val="af2"/>
          </w:rPr>
          <w:t>Справка о кадровых ресурсах (форма 8)</w:t>
        </w:r>
        <w:r w:rsidR="001F2C0F">
          <w:rPr>
            <w:webHidden/>
          </w:rPr>
          <w:tab/>
        </w:r>
        <w:r w:rsidR="001F2C0F">
          <w:rPr>
            <w:webHidden/>
          </w:rPr>
          <w:fldChar w:fldCharType="begin"/>
        </w:r>
        <w:r w:rsidR="001F2C0F">
          <w:rPr>
            <w:webHidden/>
          </w:rPr>
          <w:instrText xml:space="preserve"> PAGEREF _Toc428967885 \h </w:instrText>
        </w:r>
        <w:r w:rsidR="001F2C0F">
          <w:rPr>
            <w:webHidden/>
          </w:rPr>
        </w:r>
        <w:r w:rsidR="001F2C0F">
          <w:rPr>
            <w:webHidden/>
          </w:rPr>
          <w:fldChar w:fldCharType="separate"/>
        </w:r>
        <w:r w:rsidR="00891EC2">
          <w:rPr>
            <w:webHidden/>
          </w:rPr>
          <w:t>25</w:t>
        </w:r>
        <w:r w:rsidR="001F2C0F">
          <w:rPr>
            <w:webHidden/>
          </w:rPr>
          <w:fldChar w:fldCharType="end"/>
        </w:r>
      </w:hyperlink>
    </w:p>
    <w:p w:rsidR="001F2C0F" w:rsidRDefault="002554F1">
      <w:pPr>
        <w:pStyle w:val="22"/>
        <w:rPr>
          <w:rFonts w:asciiTheme="minorHAnsi" w:eastAsiaTheme="minorEastAsia" w:hAnsiTheme="minorHAnsi" w:cstheme="minorBidi"/>
          <w:b w:val="0"/>
          <w:snapToGrid/>
          <w:sz w:val="22"/>
          <w:szCs w:val="22"/>
        </w:rPr>
      </w:pPr>
      <w:hyperlink w:anchor="_Toc428967886" w:history="1">
        <w:r w:rsidR="001F2C0F" w:rsidRPr="003C2DC8">
          <w:rPr>
            <w:rStyle w:val="af2"/>
          </w:rPr>
          <w:t>4.9</w:t>
        </w:r>
        <w:r w:rsidR="001F2C0F">
          <w:rPr>
            <w:rFonts w:asciiTheme="minorHAnsi" w:eastAsiaTheme="minorEastAsia" w:hAnsiTheme="minorHAnsi" w:cstheme="minorBidi"/>
            <w:b w:val="0"/>
            <w:snapToGrid/>
            <w:sz w:val="22"/>
            <w:szCs w:val="22"/>
          </w:rPr>
          <w:tab/>
        </w:r>
        <w:r w:rsidR="001F2C0F" w:rsidRPr="003C2DC8">
          <w:rPr>
            <w:rStyle w:val="af2"/>
          </w:rPr>
          <w:t>Информационное письмо о соблюдении Участником запроса предложений принципов Глобального договора ООН (форма 9)</w:t>
        </w:r>
        <w:r w:rsidR="001F2C0F">
          <w:rPr>
            <w:webHidden/>
          </w:rPr>
          <w:tab/>
        </w:r>
        <w:r w:rsidR="001F2C0F">
          <w:rPr>
            <w:webHidden/>
          </w:rPr>
          <w:fldChar w:fldCharType="begin"/>
        </w:r>
        <w:r w:rsidR="001F2C0F">
          <w:rPr>
            <w:webHidden/>
          </w:rPr>
          <w:instrText xml:space="preserve"> PAGEREF _Toc428967886 \h </w:instrText>
        </w:r>
        <w:r w:rsidR="001F2C0F">
          <w:rPr>
            <w:webHidden/>
          </w:rPr>
        </w:r>
        <w:r w:rsidR="001F2C0F">
          <w:rPr>
            <w:webHidden/>
          </w:rPr>
          <w:fldChar w:fldCharType="separate"/>
        </w:r>
        <w:r w:rsidR="00891EC2">
          <w:rPr>
            <w:webHidden/>
          </w:rPr>
          <w:t>27</w:t>
        </w:r>
        <w:r w:rsidR="001F2C0F">
          <w:rPr>
            <w:webHidden/>
          </w:rPr>
          <w:fldChar w:fldCharType="end"/>
        </w:r>
      </w:hyperlink>
    </w:p>
    <w:p w:rsidR="001F2C0F" w:rsidRDefault="002554F1">
      <w:pPr>
        <w:pStyle w:val="13"/>
        <w:rPr>
          <w:rFonts w:asciiTheme="minorHAnsi" w:eastAsiaTheme="minorEastAsia" w:hAnsiTheme="minorHAnsi" w:cstheme="minorBidi"/>
          <w:b w:val="0"/>
          <w:bCs w:val="0"/>
          <w:caps w:val="0"/>
          <w:snapToGrid/>
          <w:sz w:val="22"/>
          <w:szCs w:val="22"/>
        </w:rPr>
      </w:pPr>
      <w:hyperlink w:anchor="_Toc428967887" w:history="1">
        <w:r w:rsidR="001F2C0F" w:rsidRPr="003C2DC8">
          <w:rPr>
            <w:rStyle w:val="af2"/>
          </w:rPr>
          <w:t>5.</w:t>
        </w:r>
        <w:r w:rsidR="001F2C0F">
          <w:rPr>
            <w:rFonts w:asciiTheme="minorHAnsi" w:eastAsiaTheme="minorEastAsia" w:hAnsiTheme="minorHAnsi" w:cstheme="minorBidi"/>
            <w:b w:val="0"/>
            <w:bCs w:val="0"/>
            <w:caps w:val="0"/>
            <w:snapToGrid/>
            <w:sz w:val="22"/>
            <w:szCs w:val="22"/>
          </w:rPr>
          <w:tab/>
        </w:r>
        <w:r w:rsidR="001F2C0F" w:rsidRPr="003C2DC8">
          <w:rPr>
            <w:rStyle w:val="af2"/>
          </w:rPr>
          <w:t>ПРОЕКТ  ДОГОВОРА (с приложениями)</w:t>
        </w:r>
        <w:r w:rsidR="001F2C0F">
          <w:rPr>
            <w:webHidden/>
          </w:rPr>
          <w:tab/>
        </w:r>
        <w:r w:rsidR="001F2C0F">
          <w:rPr>
            <w:webHidden/>
          </w:rPr>
          <w:fldChar w:fldCharType="begin"/>
        </w:r>
        <w:r w:rsidR="001F2C0F">
          <w:rPr>
            <w:webHidden/>
          </w:rPr>
          <w:instrText xml:space="preserve"> PAGEREF _Toc428967887 \h </w:instrText>
        </w:r>
        <w:r w:rsidR="001F2C0F">
          <w:rPr>
            <w:webHidden/>
          </w:rPr>
        </w:r>
        <w:r w:rsidR="001F2C0F">
          <w:rPr>
            <w:webHidden/>
          </w:rPr>
          <w:fldChar w:fldCharType="separate"/>
        </w:r>
        <w:r w:rsidR="00891EC2">
          <w:rPr>
            <w:webHidden/>
          </w:rPr>
          <w:t>29</w:t>
        </w:r>
        <w:r w:rsidR="001F2C0F">
          <w:rPr>
            <w:webHidden/>
          </w:rPr>
          <w:fldChar w:fldCharType="end"/>
        </w:r>
      </w:hyperlink>
    </w:p>
    <w:p w:rsidR="001F2C0F" w:rsidRDefault="002554F1">
      <w:pPr>
        <w:pStyle w:val="13"/>
        <w:rPr>
          <w:rFonts w:asciiTheme="minorHAnsi" w:eastAsiaTheme="minorEastAsia" w:hAnsiTheme="minorHAnsi" w:cstheme="minorBidi"/>
          <w:b w:val="0"/>
          <w:bCs w:val="0"/>
          <w:caps w:val="0"/>
          <w:snapToGrid/>
          <w:sz w:val="22"/>
          <w:szCs w:val="22"/>
        </w:rPr>
      </w:pPr>
      <w:hyperlink w:anchor="_Toc428967888" w:history="1">
        <w:r w:rsidR="001F2C0F" w:rsidRPr="003C2DC8">
          <w:rPr>
            <w:rStyle w:val="af2"/>
          </w:rPr>
          <w:t>6.</w:t>
        </w:r>
        <w:r w:rsidR="001F2C0F">
          <w:rPr>
            <w:rFonts w:asciiTheme="minorHAnsi" w:eastAsiaTheme="minorEastAsia" w:hAnsiTheme="minorHAnsi" w:cstheme="minorBidi"/>
            <w:b w:val="0"/>
            <w:bCs w:val="0"/>
            <w:caps w:val="0"/>
            <w:snapToGrid/>
            <w:sz w:val="22"/>
            <w:szCs w:val="22"/>
          </w:rPr>
          <w:tab/>
        </w:r>
        <w:r w:rsidR="001F2C0F" w:rsidRPr="003C2DC8">
          <w:rPr>
            <w:rStyle w:val="af2"/>
          </w:rPr>
          <w:t>ТЕХНИЧЕСКАЯ ЧАСТЬ</w:t>
        </w:r>
        <w:r w:rsidR="001F2C0F">
          <w:rPr>
            <w:webHidden/>
          </w:rPr>
          <w:tab/>
        </w:r>
        <w:r w:rsidR="001F2C0F">
          <w:rPr>
            <w:webHidden/>
          </w:rPr>
          <w:fldChar w:fldCharType="begin"/>
        </w:r>
        <w:r w:rsidR="001F2C0F">
          <w:rPr>
            <w:webHidden/>
          </w:rPr>
          <w:instrText xml:space="preserve"> PAGEREF _Toc428967888 \h </w:instrText>
        </w:r>
        <w:r w:rsidR="001F2C0F">
          <w:rPr>
            <w:webHidden/>
          </w:rPr>
        </w:r>
        <w:r w:rsidR="001F2C0F">
          <w:rPr>
            <w:webHidden/>
          </w:rPr>
          <w:fldChar w:fldCharType="separate"/>
        </w:r>
        <w:r w:rsidR="00891EC2">
          <w:rPr>
            <w:webHidden/>
          </w:rPr>
          <w:t>30</w:t>
        </w:r>
        <w:r w:rsidR="001F2C0F">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1F12B3" w:rsidRDefault="00BC5425" w:rsidP="001F12B3">
      <w:pPr>
        <w:pStyle w:val="1"/>
        <w:rPr>
          <w:rFonts w:ascii="Times New Roman" w:hAnsi="Times New Roman"/>
          <w:sz w:val="24"/>
          <w:szCs w:val="24"/>
        </w:rPr>
      </w:pPr>
      <w:bookmarkStart w:id="3" w:name="_Toc428967876"/>
      <w:bookmarkEnd w:id="2"/>
      <w:r w:rsidRPr="001F12B3">
        <w:rPr>
          <w:rFonts w:ascii="Times New Roman" w:hAnsi="Times New Roman"/>
          <w:sz w:val="24"/>
          <w:szCs w:val="24"/>
        </w:rPr>
        <w:lastRenderedPageBreak/>
        <w:t>Информационная карта документации</w:t>
      </w:r>
      <w:bookmarkEnd w:id="3"/>
    </w:p>
    <w:p w:rsidR="00BC5425" w:rsidRDefault="00BC5425" w:rsidP="00BC5425">
      <w:pPr>
        <w:autoSpaceDE w:val="0"/>
        <w:autoSpaceDN w:val="0"/>
        <w:adjustRightInd w:val="0"/>
        <w:spacing w:line="240" w:lineRule="auto"/>
        <w:ind w:right="-72" w:firstLine="0"/>
        <w:jc w:val="left"/>
        <w:rPr>
          <w:b/>
          <w:bCs/>
          <w:sz w:val="24"/>
          <w:szCs w:val="24"/>
        </w:rPr>
      </w:pPr>
    </w:p>
    <w:p w:rsidR="00BC5425" w:rsidRPr="004747FE"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w:t>
      </w:r>
      <w:r w:rsidRPr="004747FE">
        <w:rPr>
          <w:sz w:val="24"/>
          <w:szCs w:val="24"/>
        </w:rPr>
        <w:t xml:space="preserve">предложений </w:t>
      </w:r>
      <w:r w:rsidR="0042079B" w:rsidRPr="00434CBA">
        <w:rPr>
          <w:color w:val="000000"/>
          <w:sz w:val="24"/>
          <w:szCs w:val="24"/>
        </w:rPr>
        <w:t>№</w:t>
      </w:r>
      <w:r w:rsidR="00184D96">
        <w:rPr>
          <w:color w:val="000000"/>
          <w:sz w:val="24"/>
          <w:szCs w:val="24"/>
        </w:rPr>
        <w:t>661</w:t>
      </w:r>
      <w:r w:rsidR="00184D96" w:rsidRPr="00184D96">
        <w:rPr>
          <w:color w:val="000000"/>
          <w:sz w:val="24"/>
          <w:szCs w:val="24"/>
        </w:rPr>
        <w:t>03</w:t>
      </w:r>
      <w:r w:rsidR="00434CBA" w:rsidRPr="00434CBA">
        <w:rPr>
          <w:color w:val="000000"/>
          <w:sz w:val="24"/>
          <w:szCs w:val="24"/>
        </w:rPr>
        <w:t xml:space="preserve"> </w:t>
      </w:r>
      <w:r w:rsidR="00184D96">
        <w:rPr>
          <w:color w:val="000000"/>
          <w:sz w:val="24"/>
          <w:szCs w:val="24"/>
        </w:rPr>
        <w:t>–</w:t>
      </w:r>
      <w:r w:rsidR="00434CBA" w:rsidRPr="00434CBA">
        <w:rPr>
          <w:color w:val="000000"/>
          <w:sz w:val="24"/>
          <w:szCs w:val="24"/>
        </w:rPr>
        <w:t xml:space="preserve"> 1</w:t>
      </w:r>
      <w:r w:rsidR="00184D96">
        <w:rPr>
          <w:color w:val="000000"/>
          <w:sz w:val="24"/>
          <w:szCs w:val="24"/>
        </w:rPr>
        <w:t>, 66298-1</w:t>
      </w:r>
      <w:r w:rsidR="00434CBA" w:rsidRPr="00434CBA">
        <w:rPr>
          <w:color w:val="000000"/>
          <w:sz w:val="24"/>
          <w:szCs w:val="24"/>
        </w:rPr>
        <w:t xml:space="preserve"> </w:t>
      </w:r>
      <w:r w:rsidR="0042079B" w:rsidRPr="00434CBA">
        <w:rPr>
          <w:color w:val="000000"/>
          <w:sz w:val="24"/>
          <w:szCs w:val="24"/>
        </w:rPr>
        <w:t xml:space="preserve">от </w:t>
      </w:r>
      <w:r w:rsidR="00434CBA" w:rsidRPr="00434CBA">
        <w:rPr>
          <w:color w:val="000000"/>
          <w:sz w:val="24"/>
          <w:szCs w:val="24"/>
        </w:rPr>
        <w:t>16</w:t>
      </w:r>
      <w:r w:rsidR="0042079B" w:rsidRPr="00434CBA">
        <w:rPr>
          <w:color w:val="000000"/>
          <w:sz w:val="24"/>
          <w:szCs w:val="24"/>
        </w:rPr>
        <w:t>.1</w:t>
      </w:r>
      <w:r w:rsidR="00434CBA" w:rsidRPr="00434CBA">
        <w:rPr>
          <w:color w:val="000000"/>
          <w:sz w:val="24"/>
          <w:szCs w:val="24"/>
        </w:rPr>
        <w:t>2</w:t>
      </w:r>
      <w:r w:rsidR="0042079B" w:rsidRPr="00434CBA">
        <w:rPr>
          <w:color w:val="000000"/>
          <w:sz w:val="24"/>
          <w:szCs w:val="24"/>
        </w:rPr>
        <w:t>.2015</w:t>
      </w:r>
      <w:r w:rsidR="0042079B">
        <w:rPr>
          <w:color w:val="000000"/>
          <w:sz w:val="24"/>
          <w:szCs w:val="24"/>
        </w:rPr>
        <w:t xml:space="preserve"> г.</w:t>
      </w:r>
      <w:r w:rsidRPr="001F2C0F">
        <w:rPr>
          <w:color w:val="000000"/>
          <w:sz w:val="24"/>
          <w:szCs w:val="24"/>
        </w:rPr>
        <w:t>,</w:t>
      </w:r>
      <w:r w:rsidRPr="004747FE">
        <w:rPr>
          <w:sz w:val="24"/>
          <w:szCs w:val="24"/>
        </w:rPr>
        <w:t xml:space="preserve"> в соответствии с настоящим Разделом, уточняют и дополняют положения </w:t>
      </w:r>
      <w:r w:rsidRPr="004747FE">
        <w:rPr>
          <w:color w:val="000000"/>
          <w:sz w:val="24"/>
          <w:szCs w:val="24"/>
        </w:rPr>
        <w:t xml:space="preserve">разделов Документации по запросу предложений, которая содержится на сайте компании и доступна по ссылке: </w:t>
      </w:r>
      <w:hyperlink r:id="rId10" w:history="1">
        <w:r w:rsidR="0099030E" w:rsidRPr="004747FE">
          <w:rPr>
            <w:rStyle w:val="af2"/>
            <w:sz w:val="24"/>
            <w:szCs w:val="24"/>
          </w:rPr>
          <w:t>http://www.eon-russia.ru/purchase/documents/</w:t>
        </w:r>
      </w:hyperlink>
      <w:r w:rsidR="0099030E" w:rsidRPr="004747FE">
        <w:rPr>
          <w:color w:val="000000"/>
          <w:sz w:val="24"/>
          <w:szCs w:val="24"/>
        </w:rPr>
        <w:t xml:space="preserve"> </w:t>
      </w:r>
    </w:p>
    <w:p w:rsidR="00F3026D" w:rsidRPr="004747FE" w:rsidRDefault="00F3026D" w:rsidP="00F3026D">
      <w:pPr>
        <w:autoSpaceDE w:val="0"/>
        <w:autoSpaceDN w:val="0"/>
        <w:adjustRightInd w:val="0"/>
        <w:spacing w:line="276" w:lineRule="auto"/>
        <w:ind w:right="-72" w:firstLine="0"/>
        <w:rPr>
          <w:b/>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4747FE" w:rsidTr="00C832FC">
        <w:trPr>
          <w:trHeight w:val="449"/>
          <w:tblHeader/>
        </w:trPr>
        <w:tc>
          <w:tcPr>
            <w:tcW w:w="498" w:type="dxa"/>
            <w:vAlign w:val="center"/>
          </w:tcPr>
          <w:p w:rsidR="00BC5425" w:rsidRPr="004747FE" w:rsidRDefault="00BC5425" w:rsidP="00F3026D">
            <w:pPr>
              <w:spacing w:line="276" w:lineRule="auto"/>
              <w:ind w:left="540" w:hanging="540"/>
              <w:jc w:val="left"/>
              <w:rPr>
                <w:b/>
                <w:sz w:val="24"/>
                <w:szCs w:val="24"/>
              </w:rPr>
            </w:pPr>
            <w:r w:rsidRPr="004747FE">
              <w:rPr>
                <w:b/>
                <w:sz w:val="24"/>
                <w:szCs w:val="24"/>
              </w:rPr>
              <w:t>№</w:t>
            </w:r>
          </w:p>
          <w:p w:rsidR="00BC5425" w:rsidRPr="004747FE" w:rsidRDefault="00BC5425" w:rsidP="00F3026D">
            <w:pPr>
              <w:spacing w:line="276" w:lineRule="auto"/>
              <w:ind w:left="540" w:hanging="540"/>
              <w:jc w:val="left"/>
              <w:rPr>
                <w:b/>
                <w:sz w:val="24"/>
                <w:szCs w:val="24"/>
              </w:rPr>
            </w:pPr>
            <w:r w:rsidRPr="004747FE">
              <w:rPr>
                <w:b/>
                <w:sz w:val="24"/>
                <w:szCs w:val="24"/>
              </w:rPr>
              <w:t xml:space="preserve">п/п </w:t>
            </w:r>
            <w:proofErr w:type="spellStart"/>
            <w:proofErr w:type="gramStart"/>
            <w:r w:rsidRPr="004747FE">
              <w:rPr>
                <w:b/>
                <w:sz w:val="24"/>
                <w:szCs w:val="24"/>
              </w:rPr>
              <w:t>п</w:t>
            </w:r>
            <w:proofErr w:type="spellEnd"/>
            <w:proofErr w:type="gramEnd"/>
          </w:p>
        </w:tc>
        <w:tc>
          <w:tcPr>
            <w:tcW w:w="3969" w:type="dxa"/>
          </w:tcPr>
          <w:p w:rsidR="00BC5425" w:rsidRPr="004747FE" w:rsidRDefault="00BC5425" w:rsidP="00F3026D">
            <w:pPr>
              <w:pStyle w:val="24"/>
              <w:spacing w:line="276" w:lineRule="auto"/>
              <w:ind w:left="539" w:hanging="539"/>
              <w:jc w:val="left"/>
              <w:rPr>
                <w:b/>
                <w:bCs/>
                <w:sz w:val="24"/>
              </w:rPr>
            </w:pPr>
            <w:r w:rsidRPr="004747FE">
              <w:rPr>
                <w:b/>
                <w:bCs/>
                <w:sz w:val="24"/>
              </w:rPr>
              <w:t xml:space="preserve">Наименование </w:t>
            </w:r>
          </w:p>
        </w:tc>
        <w:tc>
          <w:tcPr>
            <w:tcW w:w="5811" w:type="dxa"/>
          </w:tcPr>
          <w:p w:rsidR="00BC5425" w:rsidRPr="004747FE" w:rsidRDefault="00BC5425" w:rsidP="00F3026D">
            <w:pPr>
              <w:pStyle w:val="24"/>
              <w:spacing w:line="276" w:lineRule="auto"/>
              <w:ind w:left="539" w:right="153" w:hanging="539"/>
              <w:jc w:val="left"/>
              <w:rPr>
                <w:b/>
                <w:bCs/>
                <w:sz w:val="24"/>
              </w:rPr>
            </w:pPr>
            <w:r w:rsidRPr="004747FE">
              <w:rPr>
                <w:b/>
                <w:bCs/>
                <w:sz w:val="24"/>
              </w:rPr>
              <w:t>Содержание</w:t>
            </w:r>
          </w:p>
        </w:tc>
      </w:tr>
      <w:tr w:rsidR="00BC5425" w:rsidRPr="004747FE" w:rsidTr="00C832FC">
        <w:trPr>
          <w:trHeight w:val="567"/>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firstLine="0"/>
              <w:contextualSpacing/>
              <w:jc w:val="left"/>
              <w:rPr>
                <w:b/>
                <w:sz w:val="24"/>
                <w:szCs w:val="24"/>
              </w:rPr>
            </w:pPr>
            <w:r w:rsidRPr="004747FE">
              <w:rPr>
                <w:b/>
                <w:bCs/>
                <w:sz w:val="24"/>
                <w:szCs w:val="24"/>
              </w:rPr>
              <w:t xml:space="preserve">Предмет Запроса предложений </w:t>
            </w:r>
          </w:p>
        </w:tc>
        <w:tc>
          <w:tcPr>
            <w:tcW w:w="5811" w:type="dxa"/>
          </w:tcPr>
          <w:p w:rsidR="00BC5425" w:rsidRPr="007662D6" w:rsidRDefault="00EA7394" w:rsidP="00434CBA">
            <w:pPr>
              <w:autoSpaceDE w:val="0"/>
              <w:autoSpaceDN w:val="0"/>
              <w:adjustRightInd w:val="0"/>
              <w:spacing w:line="276" w:lineRule="auto"/>
              <w:ind w:right="-72" w:firstLine="0"/>
              <w:jc w:val="left"/>
              <w:rPr>
                <w:bCs/>
                <w:sz w:val="24"/>
                <w:szCs w:val="24"/>
              </w:rPr>
            </w:pPr>
            <w:r w:rsidRPr="004747FE">
              <w:rPr>
                <w:bCs/>
                <w:sz w:val="24"/>
                <w:szCs w:val="24"/>
              </w:rPr>
              <w:t xml:space="preserve">Поставка </w:t>
            </w:r>
            <w:r w:rsidR="007662D6" w:rsidRPr="00434CBA">
              <w:rPr>
                <w:bCs/>
                <w:sz w:val="24"/>
                <w:szCs w:val="24"/>
              </w:rPr>
              <w:t xml:space="preserve"> </w:t>
            </w:r>
            <w:r w:rsidR="00184D96">
              <w:rPr>
                <w:bCs/>
                <w:sz w:val="24"/>
                <w:szCs w:val="24"/>
              </w:rPr>
              <w:t>электроизмерительных приборов</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 xml:space="preserve">Заказчик </w:t>
            </w:r>
            <w:r w:rsidR="001C6F70">
              <w:rPr>
                <w:b/>
                <w:sz w:val="24"/>
                <w:szCs w:val="24"/>
                <w:lang w:eastAsia="en-US"/>
              </w:rPr>
              <w:t>и его местонахождение</w:t>
            </w:r>
          </w:p>
        </w:tc>
        <w:tc>
          <w:tcPr>
            <w:tcW w:w="5811" w:type="dxa"/>
          </w:tcPr>
          <w:p w:rsidR="008D5E6D" w:rsidRPr="00716507" w:rsidRDefault="008D5E6D" w:rsidP="008D5E6D">
            <w:pPr>
              <w:autoSpaceDE w:val="0"/>
              <w:autoSpaceDN w:val="0"/>
              <w:adjustRightInd w:val="0"/>
              <w:spacing w:line="276" w:lineRule="auto"/>
              <w:ind w:firstLine="0"/>
              <w:jc w:val="left"/>
              <w:rPr>
                <w:sz w:val="24"/>
                <w:szCs w:val="24"/>
                <w:lang w:eastAsia="en-US"/>
              </w:rPr>
            </w:pPr>
            <w:r w:rsidRPr="00716507">
              <w:rPr>
                <w:sz w:val="24"/>
                <w:szCs w:val="24"/>
                <w:lang w:eastAsia="en-US"/>
              </w:rPr>
              <w:t xml:space="preserve">Филиал «Яйвинская ГРЭС» ОАО «Э.ОН Россия» </w:t>
            </w:r>
            <w:r w:rsidRPr="00716507">
              <w:rPr>
                <w:sz w:val="24"/>
                <w:szCs w:val="24"/>
              </w:rPr>
              <w:t xml:space="preserve">  </w:t>
            </w:r>
          </w:p>
          <w:p w:rsidR="008D5E6D" w:rsidRPr="00716507" w:rsidRDefault="008D5E6D" w:rsidP="008D5E6D">
            <w:pPr>
              <w:autoSpaceDE w:val="0"/>
              <w:autoSpaceDN w:val="0"/>
              <w:adjustRightInd w:val="0"/>
              <w:spacing w:line="276" w:lineRule="auto"/>
              <w:ind w:firstLine="0"/>
              <w:jc w:val="left"/>
              <w:rPr>
                <w:sz w:val="24"/>
                <w:szCs w:val="24"/>
                <w:lang w:eastAsia="en-US"/>
              </w:rPr>
            </w:pPr>
            <w:r w:rsidRPr="00716507">
              <w:rPr>
                <w:sz w:val="24"/>
                <w:szCs w:val="24"/>
                <w:lang w:eastAsia="en-US"/>
              </w:rPr>
              <w:t xml:space="preserve">Местонахождение  заказчика: </w:t>
            </w:r>
          </w:p>
          <w:p w:rsidR="00BC5425" w:rsidRPr="004747FE" w:rsidRDefault="008D5E6D" w:rsidP="008D5E6D">
            <w:pPr>
              <w:autoSpaceDE w:val="0"/>
              <w:autoSpaceDN w:val="0"/>
              <w:adjustRightInd w:val="0"/>
              <w:spacing w:line="276" w:lineRule="auto"/>
              <w:ind w:firstLine="0"/>
              <w:jc w:val="left"/>
              <w:rPr>
                <w:sz w:val="24"/>
                <w:szCs w:val="24"/>
                <w:lang w:eastAsia="en-US"/>
              </w:rPr>
            </w:pPr>
            <w:r w:rsidRPr="00716507">
              <w:rPr>
                <w:sz w:val="24"/>
                <w:szCs w:val="24"/>
                <w:lang w:eastAsia="en-US"/>
              </w:rPr>
              <w:t xml:space="preserve">618340, Пермский край, </w:t>
            </w:r>
            <w:r>
              <w:rPr>
                <w:sz w:val="24"/>
                <w:szCs w:val="24"/>
                <w:lang w:eastAsia="en-US"/>
              </w:rPr>
              <w:t xml:space="preserve">г. </w:t>
            </w:r>
            <w:r w:rsidRPr="00716507">
              <w:rPr>
                <w:sz w:val="24"/>
                <w:szCs w:val="24"/>
                <w:lang w:eastAsia="en-US"/>
              </w:rPr>
              <w:t xml:space="preserve">Александровск, </w:t>
            </w:r>
            <w:proofErr w:type="spellStart"/>
            <w:r w:rsidRPr="00716507">
              <w:rPr>
                <w:sz w:val="24"/>
                <w:szCs w:val="24"/>
                <w:lang w:eastAsia="en-US"/>
              </w:rPr>
              <w:t>п</w:t>
            </w:r>
            <w:r>
              <w:rPr>
                <w:sz w:val="24"/>
                <w:szCs w:val="24"/>
                <w:lang w:eastAsia="en-US"/>
              </w:rPr>
              <w:t>гт</w:t>
            </w:r>
            <w:proofErr w:type="spellEnd"/>
            <w:r w:rsidRPr="00716507">
              <w:rPr>
                <w:sz w:val="24"/>
                <w:szCs w:val="24"/>
                <w:lang w:eastAsia="en-US"/>
              </w:rPr>
              <w:t>. Яйва</w:t>
            </w:r>
            <w:r w:rsidRPr="00F3026D">
              <w:rPr>
                <w:sz w:val="24"/>
                <w:szCs w:val="24"/>
              </w:rPr>
              <w:t xml:space="preserve">  </w:t>
            </w:r>
            <w:r w:rsidRPr="00F3026D">
              <w:rPr>
                <w:sz w:val="24"/>
                <w:szCs w:val="24"/>
                <w:lang w:eastAsia="en-US"/>
              </w:rPr>
              <w:t xml:space="preserve"> </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bCs/>
                <w:sz w:val="24"/>
                <w:szCs w:val="24"/>
              </w:rPr>
            </w:pPr>
            <w:r w:rsidRPr="004747FE">
              <w:rPr>
                <w:b/>
                <w:sz w:val="24"/>
                <w:szCs w:val="24"/>
                <w:lang w:eastAsia="en-US"/>
              </w:rPr>
              <w:t>Организатор</w:t>
            </w:r>
            <w:r w:rsidRPr="004747FE">
              <w:rPr>
                <w:b/>
                <w:bCs/>
                <w:sz w:val="24"/>
                <w:szCs w:val="24"/>
              </w:rPr>
              <w:t xml:space="preserve"> </w:t>
            </w:r>
          </w:p>
          <w:p w:rsidR="00BC5425" w:rsidRPr="004747FE" w:rsidRDefault="00BC5425" w:rsidP="00F3026D">
            <w:pPr>
              <w:spacing w:line="276" w:lineRule="auto"/>
              <w:ind w:right="153" w:firstLine="0"/>
              <w:jc w:val="left"/>
              <w:rPr>
                <w:b/>
                <w:sz w:val="24"/>
                <w:szCs w:val="24"/>
                <w:lang w:eastAsia="en-US"/>
              </w:rPr>
            </w:pPr>
          </w:p>
        </w:tc>
        <w:tc>
          <w:tcPr>
            <w:tcW w:w="5811" w:type="dxa"/>
          </w:tcPr>
          <w:p w:rsidR="008D5E6D" w:rsidRDefault="008D5E6D" w:rsidP="008D5E6D">
            <w:pPr>
              <w:autoSpaceDE w:val="0"/>
              <w:autoSpaceDN w:val="0"/>
              <w:adjustRightInd w:val="0"/>
              <w:spacing w:line="276" w:lineRule="auto"/>
              <w:ind w:firstLine="0"/>
              <w:jc w:val="left"/>
              <w:rPr>
                <w:sz w:val="24"/>
                <w:szCs w:val="24"/>
                <w:lang w:eastAsia="en-US"/>
              </w:rPr>
            </w:pPr>
            <w:r>
              <w:rPr>
                <w:sz w:val="24"/>
                <w:szCs w:val="24"/>
                <w:lang w:eastAsia="en-US"/>
              </w:rPr>
              <w:t xml:space="preserve">Отдел </w:t>
            </w:r>
            <w:proofErr w:type="spellStart"/>
            <w:r>
              <w:rPr>
                <w:sz w:val="24"/>
                <w:szCs w:val="24"/>
                <w:lang w:eastAsia="en-US"/>
              </w:rPr>
              <w:t>ресурсообеспечения</w:t>
            </w:r>
            <w:proofErr w:type="spellEnd"/>
            <w:r>
              <w:rPr>
                <w:sz w:val="24"/>
                <w:szCs w:val="24"/>
                <w:lang w:eastAsia="en-US"/>
              </w:rPr>
              <w:t xml:space="preserve"> филиала «</w:t>
            </w:r>
            <w:proofErr w:type="spellStart"/>
            <w:r>
              <w:rPr>
                <w:sz w:val="24"/>
                <w:szCs w:val="24"/>
                <w:lang w:eastAsia="en-US"/>
              </w:rPr>
              <w:t>Яйвинская</w:t>
            </w:r>
            <w:proofErr w:type="spellEnd"/>
            <w:r>
              <w:rPr>
                <w:sz w:val="24"/>
                <w:szCs w:val="24"/>
                <w:lang w:eastAsia="en-US"/>
              </w:rPr>
              <w:t xml:space="preserve"> ГРЭС»  ОАО «Э.ОН Россия»</w:t>
            </w:r>
          </w:p>
          <w:p w:rsidR="008D5E6D" w:rsidRPr="00F3026D" w:rsidRDefault="008D5E6D" w:rsidP="008D5E6D">
            <w:pPr>
              <w:autoSpaceDE w:val="0"/>
              <w:autoSpaceDN w:val="0"/>
              <w:adjustRightInd w:val="0"/>
              <w:spacing w:line="276" w:lineRule="auto"/>
              <w:ind w:firstLine="0"/>
              <w:jc w:val="left"/>
              <w:rPr>
                <w:sz w:val="24"/>
                <w:szCs w:val="24"/>
                <w:lang w:eastAsia="en-US"/>
              </w:rPr>
            </w:pPr>
            <w:proofErr w:type="gramStart"/>
            <w:r w:rsidRPr="00F3026D">
              <w:rPr>
                <w:sz w:val="24"/>
                <w:szCs w:val="24"/>
                <w:lang w:eastAsia="en-US"/>
              </w:rPr>
              <w:t xml:space="preserve">Почтовый адрес: </w:t>
            </w:r>
            <w:r>
              <w:rPr>
                <w:sz w:val="24"/>
                <w:szCs w:val="24"/>
                <w:lang w:eastAsia="en-US"/>
              </w:rPr>
              <w:t>618340</w:t>
            </w:r>
            <w:r w:rsidRPr="00D92B0A">
              <w:rPr>
                <w:sz w:val="24"/>
                <w:szCs w:val="24"/>
                <w:lang w:eastAsia="en-US"/>
              </w:rPr>
              <w:t xml:space="preserve">, </w:t>
            </w:r>
            <w:r>
              <w:rPr>
                <w:sz w:val="24"/>
                <w:szCs w:val="24"/>
                <w:lang w:eastAsia="en-US"/>
              </w:rPr>
              <w:t>Пермский край, г. Александровск</w:t>
            </w:r>
            <w:r w:rsidR="00A6375D">
              <w:rPr>
                <w:sz w:val="24"/>
                <w:szCs w:val="24"/>
                <w:lang w:eastAsia="en-US"/>
              </w:rPr>
              <w:t xml:space="preserve">, </w:t>
            </w:r>
            <w:r>
              <w:rPr>
                <w:sz w:val="24"/>
                <w:szCs w:val="24"/>
                <w:lang w:eastAsia="en-US"/>
              </w:rPr>
              <w:t>п. Яйва</w:t>
            </w:r>
            <w:r w:rsidRPr="00D92B0A">
              <w:rPr>
                <w:sz w:val="24"/>
                <w:szCs w:val="24"/>
                <w:lang w:eastAsia="en-US"/>
              </w:rPr>
              <w:t xml:space="preserve">, </w:t>
            </w:r>
            <w:r>
              <w:rPr>
                <w:sz w:val="24"/>
                <w:szCs w:val="24"/>
                <w:lang w:eastAsia="en-US"/>
              </w:rPr>
              <w:t>ул. Тимирязева, 5</w:t>
            </w:r>
            <w:proofErr w:type="gramEnd"/>
          </w:p>
          <w:p w:rsidR="008D5E6D" w:rsidRPr="00A6375D" w:rsidRDefault="008D5E6D" w:rsidP="008D5E6D">
            <w:pPr>
              <w:autoSpaceDE w:val="0"/>
              <w:autoSpaceDN w:val="0"/>
              <w:adjustRightInd w:val="0"/>
              <w:spacing w:line="276" w:lineRule="auto"/>
              <w:ind w:firstLine="0"/>
              <w:jc w:val="left"/>
              <w:rPr>
                <w:i/>
                <w:sz w:val="24"/>
                <w:szCs w:val="24"/>
                <w:lang w:eastAsia="en-US"/>
              </w:rPr>
            </w:pPr>
            <w:r w:rsidRPr="00F3026D">
              <w:rPr>
                <w:sz w:val="24"/>
                <w:szCs w:val="24"/>
                <w:lang w:eastAsia="en-US"/>
              </w:rPr>
              <w:t xml:space="preserve">Сотрудник </w:t>
            </w:r>
            <w:r>
              <w:rPr>
                <w:sz w:val="24"/>
                <w:szCs w:val="24"/>
                <w:lang w:eastAsia="en-US"/>
              </w:rPr>
              <w:t>о</w:t>
            </w:r>
            <w:r w:rsidR="00184D96">
              <w:rPr>
                <w:sz w:val="24"/>
                <w:szCs w:val="24"/>
                <w:lang w:eastAsia="en-US"/>
              </w:rPr>
              <w:t>т</w:t>
            </w:r>
            <w:r>
              <w:rPr>
                <w:sz w:val="24"/>
                <w:szCs w:val="24"/>
                <w:lang w:eastAsia="en-US"/>
              </w:rPr>
              <w:t xml:space="preserve">дела </w:t>
            </w:r>
            <w:proofErr w:type="spellStart"/>
            <w:r>
              <w:rPr>
                <w:sz w:val="24"/>
                <w:szCs w:val="24"/>
                <w:lang w:eastAsia="en-US"/>
              </w:rPr>
              <w:t>ресурсообеспечения</w:t>
            </w:r>
            <w:proofErr w:type="spellEnd"/>
            <w:r w:rsidRPr="00F3026D">
              <w:rPr>
                <w:sz w:val="24"/>
                <w:szCs w:val="24"/>
                <w:lang w:eastAsia="en-US"/>
              </w:rPr>
              <w:t xml:space="preserve">: </w:t>
            </w:r>
            <w:r w:rsidR="00184D96">
              <w:rPr>
                <w:sz w:val="24"/>
                <w:szCs w:val="24"/>
                <w:lang w:eastAsia="en-US"/>
              </w:rPr>
              <w:t>Забродина Надежда Александровна</w:t>
            </w:r>
            <w:r w:rsidR="007662D6">
              <w:rPr>
                <w:sz w:val="24"/>
                <w:szCs w:val="24"/>
                <w:lang w:eastAsia="en-US"/>
              </w:rPr>
              <w:t xml:space="preserve">  </w:t>
            </w:r>
            <w:r w:rsidRPr="00F3026D">
              <w:rPr>
                <w:sz w:val="24"/>
                <w:szCs w:val="24"/>
                <w:lang w:eastAsia="en-US"/>
              </w:rPr>
              <w:t xml:space="preserve">адрес электронной почты: </w:t>
            </w:r>
            <w:hyperlink r:id="rId11" w:history="1">
              <w:r w:rsidR="00184D96" w:rsidRPr="00216C22">
                <w:rPr>
                  <w:rStyle w:val="af2"/>
                  <w:sz w:val="22"/>
                  <w:szCs w:val="22"/>
                  <w:lang w:val="en-US"/>
                </w:rPr>
                <w:t>Zabrodina</w:t>
              </w:r>
              <w:r w:rsidR="00184D96" w:rsidRPr="00216C22">
                <w:rPr>
                  <w:rStyle w:val="af2"/>
                  <w:sz w:val="22"/>
                  <w:szCs w:val="22"/>
                </w:rPr>
                <w:t>_</w:t>
              </w:r>
              <w:r w:rsidR="00184D96" w:rsidRPr="00216C22">
                <w:rPr>
                  <w:rStyle w:val="af2"/>
                  <w:sz w:val="22"/>
                  <w:szCs w:val="22"/>
                  <w:lang w:val="en-US"/>
                </w:rPr>
                <w:t>N</w:t>
              </w:r>
              <w:r w:rsidR="00184D96" w:rsidRPr="00216C22">
                <w:rPr>
                  <w:rStyle w:val="af2"/>
                  <w:sz w:val="22"/>
                  <w:szCs w:val="22"/>
                  <w:lang w:eastAsia="en-US"/>
                </w:rPr>
                <w:t>@</w:t>
              </w:r>
              <w:r w:rsidR="00184D96" w:rsidRPr="00216C22">
                <w:rPr>
                  <w:rStyle w:val="af2"/>
                  <w:sz w:val="22"/>
                  <w:szCs w:val="22"/>
                  <w:lang w:val="en-US" w:eastAsia="en-US"/>
                </w:rPr>
                <w:t>eon</w:t>
              </w:r>
              <w:r w:rsidR="00184D96" w:rsidRPr="00216C22">
                <w:rPr>
                  <w:rStyle w:val="af2"/>
                  <w:sz w:val="22"/>
                  <w:szCs w:val="22"/>
                  <w:lang w:eastAsia="en-US"/>
                </w:rPr>
                <w:t>-</w:t>
              </w:r>
              <w:r w:rsidR="00184D96" w:rsidRPr="00216C22">
                <w:rPr>
                  <w:rStyle w:val="af2"/>
                  <w:sz w:val="22"/>
                  <w:szCs w:val="22"/>
                  <w:lang w:val="en-US" w:eastAsia="en-US"/>
                </w:rPr>
                <w:t>russia</w:t>
              </w:r>
              <w:r w:rsidR="00184D96" w:rsidRPr="00216C22">
                <w:rPr>
                  <w:rStyle w:val="af2"/>
                  <w:sz w:val="22"/>
                  <w:szCs w:val="22"/>
                  <w:lang w:eastAsia="en-US"/>
                </w:rPr>
                <w:t>.</w:t>
              </w:r>
              <w:proofErr w:type="spellStart"/>
              <w:r w:rsidR="00184D96" w:rsidRPr="00216C22">
                <w:rPr>
                  <w:rStyle w:val="af2"/>
                  <w:sz w:val="22"/>
                  <w:szCs w:val="22"/>
                  <w:lang w:val="en-US" w:eastAsia="en-US"/>
                </w:rPr>
                <w:t>ru</w:t>
              </w:r>
              <w:proofErr w:type="spellEnd"/>
            </w:hyperlink>
          </w:p>
          <w:p w:rsidR="00BC5425" w:rsidRPr="00184D96" w:rsidRDefault="008D5E6D" w:rsidP="007662D6">
            <w:pPr>
              <w:spacing w:line="276" w:lineRule="auto"/>
              <w:ind w:right="153" w:firstLine="0"/>
              <w:jc w:val="left"/>
              <w:rPr>
                <w:sz w:val="24"/>
                <w:szCs w:val="24"/>
                <w:lang w:eastAsia="en-US"/>
              </w:rPr>
            </w:pPr>
            <w:r w:rsidRPr="00F3026D">
              <w:rPr>
                <w:sz w:val="24"/>
                <w:szCs w:val="24"/>
                <w:lang w:eastAsia="en-US"/>
              </w:rPr>
              <w:t xml:space="preserve">номер контактного телефона:  </w:t>
            </w:r>
            <w:r>
              <w:rPr>
                <w:sz w:val="24"/>
                <w:szCs w:val="24"/>
                <w:lang w:eastAsia="en-US"/>
              </w:rPr>
              <w:t>+</w:t>
            </w:r>
            <w:r>
              <w:rPr>
                <w:sz w:val="24"/>
                <w:szCs w:val="24"/>
                <w:lang w:val="en-US" w:eastAsia="en-US"/>
              </w:rPr>
              <w:t>8 34 274</w:t>
            </w:r>
            <w:r w:rsidRPr="00D92B0A">
              <w:rPr>
                <w:sz w:val="24"/>
                <w:szCs w:val="24"/>
                <w:lang w:eastAsia="en-US"/>
              </w:rPr>
              <w:t>-</w:t>
            </w:r>
            <w:r w:rsidR="007662D6">
              <w:rPr>
                <w:sz w:val="24"/>
                <w:szCs w:val="24"/>
                <w:lang w:val="en-US" w:eastAsia="en-US"/>
              </w:rPr>
              <w:t>24-</w:t>
            </w:r>
            <w:r w:rsidR="00184D96">
              <w:rPr>
                <w:sz w:val="24"/>
                <w:szCs w:val="24"/>
                <w:lang w:eastAsia="en-US"/>
              </w:rPr>
              <w:t>338</w:t>
            </w:r>
          </w:p>
        </w:tc>
      </w:tr>
      <w:tr w:rsidR="00BC5425" w:rsidRPr="004747FE" w:rsidTr="00C832FC">
        <w:trPr>
          <w:trHeight w:val="1773"/>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rPr>
              <w:t>Информационное обеспечение проведения Запроса предложений</w:t>
            </w:r>
          </w:p>
        </w:tc>
        <w:tc>
          <w:tcPr>
            <w:tcW w:w="5811" w:type="dxa"/>
          </w:tcPr>
          <w:p w:rsidR="00BC5425" w:rsidRPr="004747FE" w:rsidRDefault="00BC5425" w:rsidP="00F3026D">
            <w:pPr>
              <w:tabs>
                <w:tab w:val="left" w:pos="386"/>
              </w:tabs>
              <w:spacing w:line="276" w:lineRule="auto"/>
              <w:ind w:firstLine="0"/>
              <w:jc w:val="left"/>
              <w:rPr>
                <w:sz w:val="24"/>
                <w:szCs w:val="24"/>
                <w:lang w:eastAsia="en-US"/>
              </w:rPr>
            </w:pPr>
            <w:r w:rsidRPr="004747FE">
              <w:rPr>
                <w:spacing w:val="-6"/>
                <w:sz w:val="24"/>
                <w:szCs w:val="24"/>
              </w:rPr>
              <w:t xml:space="preserve">Официальный интернет-сайт </w:t>
            </w:r>
            <w:r w:rsidRPr="004747FE">
              <w:rPr>
                <w:bCs/>
                <w:sz w:val="24"/>
                <w:szCs w:val="24"/>
              </w:rPr>
              <w:t>ОАО «Э.ОН Россия, Раздел «Закупки»:</w:t>
            </w:r>
            <w:r w:rsidRPr="004747FE">
              <w:rPr>
                <w:spacing w:val="-6"/>
                <w:sz w:val="24"/>
                <w:szCs w:val="24"/>
              </w:rPr>
              <w:t xml:space="preserve">  (</w:t>
            </w:r>
            <w:hyperlink r:id="rId12" w:history="1">
              <w:r w:rsidR="00A6375D" w:rsidRPr="006B785F">
                <w:rPr>
                  <w:rStyle w:val="af2"/>
                  <w:sz w:val="24"/>
                  <w:szCs w:val="24"/>
                  <w:lang w:eastAsia="en-US"/>
                </w:rPr>
                <w:t>http://www.eon-russia.ru/purchase/announcement/</w:t>
              </w:r>
            </w:hyperlink>
            <w:r w:rsidRPr="004747FE">
              <w:rPr>
                <w:sz w:val="24"/>
                <w:szCs w:val="24"/>
                <w:lang w:eastAsia="en-US"/>
              </w:rPr>
              <w:t>)</w:t>
            </w:r>
          </w:p>
          <w:p w:rsidR="00BC5425" w:rsidRPr="004747FE" w:rsidRDefault="00BC5425" w:rsidP="00191571">
            <w:pPr>
              <w:tabs>
                <w:tab w:val="left" w:pos="386"/>
              </w:tabs>
              <w:spacing w:line="276" w:lineRule="auto"/>
              <w:ind w:firstLine="0"/>
              <w:jc w:val="left"/>
              <w:rPr>
                <w:sz w:val="24"/>
                <w:szCs w:val="24"/>
                <w:lang w:eastAsia="en-US"/>
              </w:rPr>
            </w:pPr>
            <w:r w:rsidRPr="004747FE">
              <w:rPr>
                <w:sz w:val="24"/>
                <w:szCs w:val="24"/>
                <w:lang w:eastAsia="en-US"/>
              </w:rPr>
              <w:t>Дата публикации Уведомления:</w:t>
            </w:r>
            <w:r w:rsidR="00D92B0A" w:rsidRPr="004747FE">
              <w:rPr>
                <w:sz w:val="24"/>
                <w:szCs w:val="24"/>
                <w:lang w:eastAsia="en-US"/>
              </w:rPr>
              <w:t xml:space="preserve"> </w:t>
            </w:r>
            <w:r w:rsidR="00191571">
              <w:rPr>
                <w:sz w:val="24"/>
                <w:szCs w:val="24"/>
                <w:lang w:eastAsia="en-US"/>
              </w:rPr>
              <w:t>16</w:t>
            </w:r>
            <w:r w:rsidRPr="004747FE">
              <w:rPr>
                <w:sz w:val="24"/>
                <w:szCs w:val="24"/>
                <w:lang w:eastAsia="en-US"/>
              </w:rPr>
              <w:t>.</w:t>
            </w:r>
            <w:r w:rsidR="00A6375D">
              <w:rPr>
                <w:sz w:val="24"/>
                <w:szCs w:val="24"/>
                <w:lang w:eastAsia="en-US"/>
              </w:rPr>
              <w:t>1</w:t>
            </w:r>
            <w:r w:rsidR="00191571">
              <w:rPr>
                <w:sz w:val="24"/>
                <w:szCs w:val="24"/>
                <w:lang w:eastAsia="en-US"/>
              </w:rPr>
              <w:t>2</w:t>
            </w:r>
            <w:r w:rsidRPr="004747FE">
              <w:rPr>
                <w:sz w:val="24"/>
                <w:szCs w:val="24"/>
                <w:lang w:eastAsia="en-US"/>
              </w:rPr>
              <w:t>.20</w:t>
            </w:r>
            <w:r w:rsidR="00D92B0A" w:rsidRPr="004747FE">
              <w:rPr>
                <w:sz w:val="24"/>
                <w:szCs w:val="24"/>
                <w:lang w:eastAsia="en-US"/>
              </w:rPr>
              <w:t xml:space="preserve">15 </w:t>
            </w:r>
            <w:r w:rsidRPr="004747FE">
              <w:rPr>
                <w:sz w:val="24"/>
                <w:szCs w:val="24"/>
                <w:lang w:eastAsia="en-US"/>
              </w:rPr>
              <w:t>г.</w:t>
            </w:r>
          </w:p>
        </w:tc>
      </w:tr>
      <w:tr w:rsidR="00BC5425" w:rsidRPr="00DF43D3"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Требования к подаче Предложения</w:t>
            </w:r>
          </w:p>
        </w:tc>
        <w:tc>
          <w:tcPr>
            <w:tcW w:w="5811" w:type="dxa"/>
          </w:tcPr>
          <w:p w:rsidR="00BC5425" w:rsidRPr="004747FE" w:rsidRDefault="00BC5425" w:rsidP="00F3026D">
            <w:pPr>
              <w:spacing w:line="276" w:lineRule="auto"/>
              <w:ind w:right="153" w:firstLine="0"/>
              <w:jc w:val="left"/>
              <w:rPr>
                <w:sz w:val="24"/>
                <w:szCs w:val="24"/>
                <w:lang w:eastAsia="en-US"/>
              </w:rPr>
            </w:pPr>
            <w:r w:rsidRPr="004747FE">
              <w:rPr>
                <w:b/>
                <w:sz w:val="24"/>
                <w:szCs w:val="24"/>
                <w:lang w:eastAsia="en-US"/>
              </w:rPr>
              <w:t>Дата окончания приема Предложения*:</w:t>
            </w:r>
            <w:r w:rsidRPr="004747FE">
              <w:rPr>
                <w:sz w:val="24"/>
                <w:szCs w:val="24"/>
                <w:lang w:eastAsia="en-US"/>
              </w:rPr>
              <w:t xml:space="preserve">                                        </w:t>
            </w:r>
            <w:r w:rsidRPr="00A93A28">
              <w:rPr>
                <w:sz w:val="24"/>
                <w:szCs w:val="24"/>
                <w:lang w:eastAsia="en-US"/>
              </w:rPr>
              <w:t xml:space="preserve">до </w:t>
            </w:r>
            <w:r w:rsidR="000D23C6" w:rsidRPr="00A93A28">
              <w:rPr>
                <w:sz w:val="24"/>
                <w:szCs w:val="24"/>
                <w:lang w:eastAsia="en-US"/>
              </w:rPr>
              <w:t>1</w:t>
            </w:r>
            <w:r w:rsidR="0087446D" w:rsidRPr="00A93A28">
              <w:rPr>
                <w:sz w:val="24"/>
                <w:szCs w:val="24"/>
                <w:lang w:eastAsia="en-US"/>
              </w:rPr>
              <w:t>7</w:t>
            </w:r>
            <w:r w:rsidRPr="00A93A28">
              <w:rPr>
                <w:sz w:val="24"/>
                <w:szCs w:val="24"/>
                <w:lang w:eastAsia="en-US"/>
              </w:rPr>
              <w:t>:00 (</w:t>
            </w:r>
            <w:proofErr w:type="gramStart"/>
            <w:r w:rsidR="000D23C6" w:rsidRPr="00A93A28">
              <w:rPr>
                <w:sz w:val="24"/>
                <w:szCs w:val="24"/>
                <w:lang w:eastAsia="en-US"/>
              </w:rPr>
              <w:t>МСК</w:t>
            </w:r>
            <w:proofErr w:type="gramEnd"/>
            <w:r w:rsidRPr="00A93A28">
              <w:rPr>
                <w:sz w:val="24"/>
                <w:szCs w:val="24"/>
                <w:lang w:eastAsia="en-US"/>
              </w:rPr>
              <w:t xml:space="preserve">) </w:t>
            </w:r>
            <w:r w:rsidR="00B73DAB">
              <w:rPr>
                <w:sz w:val="24"/>
                <w:szCs w:val="24"/>
                <w:lang w:eastAsia="en-US"/>
              </w:rPr>
              <w:t>29</w:t>
            </w:r>
            <w:r w:rsidRPr="00A93A28">
              <w:rPr>
                <w:sz w:val="24"/>
                <w:szCs w:val="24"/>
                <w:lang w:eastAsia="en-US"/>
              </w:rPr>
              <w:t>.</w:t>
            </w:r>
            <w:r w:rsidR="00E940AB" w:rsidRPr="00A93A28">
              <w:rPr>
                <w:sz w:val="24"/>
                <w:szCs w:val="24"/>
                <w:lang w:eastAsia="en-US"/>
              </w:rPr>
              <w:t>1</w:t>
            </w:r>
            <w:r w:rsidR="0087446D" w:rsidRPr="00A93A28">
              <w:rPr>
                <w:sz w:val="24"/>
                <w:szCs w:val="24"/>
                <w:lang w:eastAsia="en-US"/>
              </w:rPr>
              <w:t>2</w:t>
            </w:r>
            <w:r w:rsidR="000D23C6" w:rsidRPr="00A93A28">
              <w:rPr>
                <w:sz w:val="24"/>
                <w:szCs w:val="24"/>
                <w:lang w:eastAsia="en-US"/>
              </w:rPr>
              <w:t>.</w:t>
            </w:r>
            <w:r w:rsidRPr="00A93A28">
              <w:rPr>
                <w:sz w:val="24"/>
                <w:szCs w:val="24"/>
                <w:lang w:eastAsia="en-US"/>
              </w:rPr>
              <w:t>20</w:t>
            </w:r>
            <w:r w:rsidR="000D23C6" w:rsidRPr="00A93A28">
              <w:rPr>
                <w:sz w:val="24"/>
                <w:szCs w:val="24"/>
                <w:lang w:eastAsia="en-US"/>
              </w:rPr>
              <w:t xml:space="preserve">15 </w:t>
            </w:r>
            <w:r w:rsidRPr="00A93A28">
              <w:rPr>
                <w:sz w:val="24"/>
                <w:szCs w:val="24"/>
                <w:lang w:eastAsia="en-US"/>
              </w:rPr>
              <w:t xml:space="preserve"> г.</w:t>
            </w:r>
          </w:p>
          <w:p w:rsidR="00BC5425" w:rsidRPr="004747FE" w:rsidRDefault="00BC5425" w:rsidP="00F3026D">
            <w:pPr>
              <w:spacing w:line="276" w:lineRule="auto"/>
              <w:ind w:right="153" w:firstLine="0"/>
              <w:rPr>
                <w:sz w:val="24"/>
                <w:szCs w:val="24"/>
                <w:lang w:eastAsia="en-US"/>
              </w:rPr>
            </w:pPr>
            <w:r w:rsidRPr="004747FE">
              <w:rPr>
                <w:sz w:val="24"/>
                <w:szCs w:val="24"/>
              </w:rPr>
              <w:t>*</w:t>
            </w:r>
            <w:r w:rsidRPr="004747FE">
              <w:rPr>
                <w:i/>
                <w:sz w:val="24"/>
                <w:szCs w:val="24"/>
              </w:rPr>
              <w:t>Организатор имеет право продлить срок окончания приема Предложений.</w:t>
            </w:r>
          </w:p>
          <w:p w:rsidR="00BC5425" w:rsidRPr="004747FE"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Форма подачи Предложения:</w:t>
            </w:r>
            <w:r w:rsidRPr="004747FE">
              <w:rPr>
                <w:sz w:val="24"/>
                <w:szCs w:val="24"/>
                <w:lang w:eastAsia="en-US"/>
              </w:rPr>
              <w:t xml:space="preserve"> </w:t>
            </w:r>
            <w:r w:rsidR="000D23C6" w:rsidRPr="004747FE">
              <w:rPr>
                <w:sz w:val="24"/>
                <w:szCs w:val="24"/>
                <w:lang w:eastAsia="en-US"/>
              </w:rPr>
              <w:t>электронная</w:t>
            </w:r>
          </w:p>
          <w:p w:rsidR="00BC5425" w:rsidRPr="0042079B" w:rsidRDefault="00BC5425" w:rsidP="00DF43D3">
            <w:pPr>
              <w:tabs>
                <w:tab w:val="left" w:pos="142"/>
                <w:tab w:val="left" w:pos="284"/>
                <w:tab w:val="left" w:pos="426"/>
                <w:tab w:val="left" w:pos="567"/>
              </w:tabs>
              <w:spacing w:line="276" w:lineRule="auto"/>
              <w:ind w:firstLine="0"/>
              <w:contextualSpacing/>
              <w:jc w:val="left"/>
              <w:rPr>
                <w:b/>
                <w:sz w:val="24"/>
                <w:szCs w:val="24"/>
              </w:rPr>
            </w:pPr>
            <w:r w:rsidRPr="004747FE">
              <w:rPr>
                <w:b/>
                <w:sz w:val="24"/>
                <w:szCs w:val="24"/>
                <w:lang w:eastAsia="en-US"/>
              </w:rPr>
              <w:t>Место</w:t>
            </w:r>
            <w:r w:rsidR="000D23C6" w:rsidRPr="004747FE">
              <w:rPr>
                <w:b/>
                <w:sz w:val="24"/>
                <w:szCs w:val="24"/>
                <w:lang w:eastAsia="en-US"/>
              </w:rPr>
              <w:t>/адрес</w:t>
            </w:r>
            <w:r w:rsidRPr="004747FE">
              <w:rPr>
                <w:b/>
                <w:sz w:val="24"/>
                <w:szCs w:val="24"/>
                <w:lang w:eastAsia="en-US"/>
              </w:rPr>
              <w:t xml:space="preserve"> приема предложений:</w:t>
            </w:r>
            <w:r w:rsidRPr="004747FE">
              <w:rPr>
                <w:b/>
                <w:sz w:val="24"/>
                <w:szCs w:val="24"/>
              </w:rPr>
              <w:t xml:space="preserve"> </w:t>
            </w:r>
          </w:p>
          <w:p w:rsidR="00DF43D3" w:rsidRPr="0042079B" w:rsidRDefault="002554F1" w:rsidP="00DF43D3">
            <w:pPr>
              <w:tabs>
                <w:tab w:val="left" w:pos="142"/>
                <w:tab w:val="left" w:pos="284"/>
                <w:tab w:val="left" w:pos="426"/>
                <w:tab w:val="left" w:pos="567"/>
              </w:tabs>
              <w:spacing w:line="276" w:lineRule="auto"/>
              <w:ind w:firstLine="0"/>
              <w:contextualSpacing/>
              <w:jc w:val="left"/>
              <w:rPr>
                <w:sz w:val="24"/>
                <w:szCs w:val="24"/>
                <w:lang w:eastAsia="en-US"/>
              </w:rPr>
            </w:pPr>
            <w:hyperlink r:id="rId13" w:history="1">
              <w:r w:rsidR="00184D96" w:rsidRPr="00216C22">
                <w:rPr>
                  <w:rStyle w:val="af2"/>
                  <w:sz w:val="22"/>
                  <w:szCs w:val="22"/>
                  <w:lang w:val="en-US"/>
                </w:rPr>
                <w:t>Zabrodina</w:t>
              </w:r>
              <w:r w:rsidR="00184D96" w:rsidRPr="00216C22">
                <w:rPr>
                  <w:rStyle w:val="af2"/>
                  <w:sz w:val="22"/>
                  <w:szCs w:val="22"/>
                </w:rPr>
                <w:t>_</w:t>
              </w:r>
              <w:r w:rsidR="00184D96" w:rsidRPr="00216C22">
                <w:rPr>
                  <w:rStyle w:val="af2"/>
                  <w:sz w:val="22"/>
                  <w:szCs w:val="22"/>
                  <w:lang w:val="en-US"/>
                </w:rPr>
                <w:t>N</w:t>
              </w:r>
              <w:r w:rsidR="00184D96" w:rsidRPr="00216C22">
                <w:rPr>
                  <w:rStyle w:val="af2"/>
                  <w:sz w:val="22"/>
                  <w:szCs w:val="22"/>
                  <w:lang w:eastAsia="en-US"/>
                </w:rPr>
                <w:t>@</w:t>
              </w:r>
              <w:r w:rsidR="00184D96" w:rsidRPr="00216C22">
                <w:rPr>
                  <w:rStyle w:val="af2"/>
                  <w:sz w:val="22"/>
                  <w:szCs w:val="22"/>
                  <w:lang w:val="en-US" w:eastAsia="en-US"/>
                </w:rPr>
                <w:t>eon</w:t>
              </w:r>
              <w:r w:rsidR="00184D96" w:rsidRPr="00216C22">
                <w:rPr>
                  <w:rStyle w:val="af2"/>
                  <w:sz w:val="22"/>
                  <w:szCs w:val="22"/>
                  <w:lang w:eastAsia="en-US"/>
                </w:rPr>
                <w:t>-</w:t>
              </w:r>
              <w:r w:rsidR="00184D96" w:rsidRPr="00216C22">
                <w:rPr>
                  <w:rStyle w:val="af2"/>
                  <w:sz w:val="22"/>
                  <w:szCs w:val="22"/>
                  <w:lang w:val="en-US" w:eastAsia="en-US"/>
                </w:rPr>
                <w:t>russia</w:t>
              </w:r>
              <w:r w:rsidR="00184D96" w:rsidRPr="00216C22">
                <w:rPr>
                  <w:rStyle w:val="af2"/>
                  <w:sz w:val="22"/>
                  <w:szCs w:val="22"/>
                  <w:lang w:eastAsia="en-US"/>
                </w:rPr>
                <w:t>.</w:t>
              </w:r>
              <w:proofErr w:type="spellStart"/>
              <w:r w:rsidR="00184D96" w:rsidRPr="00216C22">
                <w:rPr>
                  <w:rStyle w:val="af2"/>
                  <w:sz w:val="22"/>
                  <w:szCs w:val="22"/>
                  <w:lang w:val="en-US" w:eastAsia="en-US"/>
                </w:rPr>
                <w:t>ru</w:t>
              </w:r>
              <w:proofErr w:type="spellEnd"/>
            </w:hyperlink>
          </w:p>
        </w:tc>
      </w:tr>
      <w:tr w:rsidR="00BC5425" w:rsidRPr="004747FE" w:rsidTr="00C832FC">
        <w:trPr>
          <w:trHeight w:val="152"/>
        </w:trPr>
        <w:tc>
          <w:tcPr>
            <w:tcW w:w="498" w:type="dxa"/>
          </w:tcPr>
          <w:p w:rsidR="00BC5425" w:rsidRPr="0042079B"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0D23C6">
            <w:pPr>
              <w:spacing w:line="276" w:lineRule="auto"/>
              <w:ind w:right="153" w:firstLine="0"/>
              <w:jc w:val="left"/>
              <w:rPr>
                <w:i/>
                <w:sz w:val="24"/>
                <w:szCs w:val="24"/>
                <w:lang w:eastAsia="en-US"/>
              </w:rPr>
            </w:pPr>
            <w:r w:rsidRPr="004747FE">
              <w:rPr>
                <w:b/>
                <w:sz w:val="24"/>
                <w:szCs w:val="24"/>
                <w:lang w:eastAsia="en-US"/>
              </w:rPr>
              <w:t xml:space="preserve">Срок </w:t>
            </w:r>
            <w:r w:rsidRPr="004747FE">
              <w:rPr>
                <w:b/>
                <w:i/>
                <w:sz w:val="24"/>
                <w:szCs w:val="24"/>
                <w:lang w:eastAsia="en-US"/>
              </w:rPr>
              <w:t xml:space="preserve"> </w:t>
            </w:r>
            <w:r w:rsidRPr="004747FE">
              <w:rPr>
                <w:b/>
                <w:sz w:val="24"/>
                <w:szCs w:val="24"/>
                <w:lang w:eastAsia="en-US"/>
              </w:rPr>
              <w:t xml:space="preserve">поставки </w:t>
            </w:r>
            <w:r w:rsidR="000D23C6" w:rsidRPr="004747FE">
              <w:rPr>
                <w:b/>
                <w:sz w:val="24"/>
                <w:szCs w:val="24"/>
                <w:lang w:eastAsia="en-US"/>
              </w:rPr>
              <w:t>продукции</w:t>
            </w:r>
            <w:r w:rsidRPr="004747FE">
              <w:rPr>
                <w:b/>
                <w:sz w:val="24"/>
                <w:szCs w:val="24"/>
                <w:lang w:eastAsia="en-US"/>
              </w:rPr>
              <w:t xml:space="preserve"> </w:t>
            </w:r>
          </w:p>
        </w:tc>
        <w:tc>
          <w:tcPr>
            <w:tcW w:w="5811" w:type="dxa"/>
          </w:tcPr>
          <w:p w:rsidR="00BC5425" w:rsidRPr="001C1EE8" w:rsidRDefault="001C1EE8" w:rsidP="0070246B">
            <w:pPr>
              <w:tabs>
                <w:tab w:val="left" w:pos="0"/>
                <w:tab w:val="left" w:pos="5657"/>
              </w:tabs>
              <w:spacing w:line="276" w:lineRule="auto"/>
              <w:ind w:left="540" w:right="153" w:hanging="540"/>
              <w:jc w:val="left"/>
              <w:rPr>
                <w:sz w:val="24"/>
                <w:szCs w:val="24"/>
              </w:rPr>
            </w:pPr>
            <w:r>
              <w:rPr>
                <w:sz w:val="24"/>
                <w:szCs w:val="24"/>
              </w:rPr>
              <w:t>Январь 2016г.</w:t>
            </w:r>
            <w:bookmarkStart w:id="4" w:name="_GoBack"/>
            <w:bookmarkEnd w:id="4"/>
          </w:p>
          <w:p w:rsidR="00BC5425" w:rsidRPr="004747FE" w:rsidRDefault="00BC5425" w:rsidP="00F3026D">
            <w:pPr>
              <w:tabs>
                <w:tab w:val="left" w:pos="0"/>
              </w:tabs>
              <w:spacing w:line="276" w:lineRule="auto"/>
              <w:ind w:left="540" w:right="153" w:hanging="540"/>
              <w:jc w:val="left"/>
              <w:rPr>
                <w:i/>
                <w:sz w:val="24"/>
                <w:szCs w:val="24"/>
                <w:lang w:eastAsia="en-US"/>
              </w:rPr>
            </w:pPr>
            <w:r w:rsidRPr="004747FE">
              <w:rPr>
                <w:sz w:val="24"/>
                <w:szCs w:val="24"/>
              </w:rPr>
              <w:t xml:space="preserve"> </w:t>
            </w:r>
          </w:p>
        </w:tc>
      </w:tr>
      <w:tr w:rsidR="00BC5425" w:rsidRPr="004747FE" w:rsidTr="00C832FC">
        <w:trPr>
          <w:trHeight w:val="24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 xml:space="preserve">Место </w:t>
            </w:r>
            <w:r w:rsidRPr="004747FE">
              <w:rPr>
                <w:b/>
                <w:i/>
                <w:sz w:val="24"/>
                <w:szCs w:val="24"/>
                <w:lang w:eastAsia="en-US"/>
              </w:rPr>
              <w:t xml:space="preserve"> </w:t>
            </w:r>
            <w:r w:rsidR="00EA7394" w:rsidRPr="004747FE">
              <w:rPr>
                <w:b/>
                <w:sz w:val="24"/>
                <w:szCs w:val="24"/>
                <w:lang w:eastAsia="en-US"/>
              </w:rPr>
              <w:t>поставки товара / Реквизиты Грузополучателя</w:t>
            </w:r>
          </w:p>
        </w:tc>
        <w:tc>
          <w:tcPr>
            <w:tcW w:w="5811" w:type="dxa"/>
          </w:tcPr>
          <w:p w:rsidR="00A6375D" w:rsidRPr="00716507" w:rsidRDefault="00A6375D" w:rsidP="00A6375D">
            <w:pPr>
              <w:tabs>
                <w:tab w:val="left" w:pos="2410"/>
              </w:tabs>
              <w:spacing w:line="240" w:lineRule="auto"/>
              <w:ind w:firstLine="0"/>
              <w:rPr>
                <w:bCs/>
                <w:sz w:val="24"/>
                <w:szCs w:val="24"/>
              </w:rPr>
            </w:pPr>
            <w:proofErr w:type="gramStart"/>
            <w:r w:rsidRPr="00716507">
              <w:rPr>
                <w:rFonts w:ascii="Verdana" w:hAnsi="Verdana"/>
                <w:b/>
                <w:bCs/>
                <w:sz w:val="20"/>
              </w:rPr>
              <w:t>Место доставки:</w:t>
            </w:r>
            <w:r w:rsidRPr="00716507">
              <w:rPr>
                <w:rFonts w:ascii="Verdana" w:hAnsi="Verdana"/>
                <w:bCs/>
                <w:sz w:val="20"/>
              </w:rPr>
              <w:t xml:space="preserve"> </w:t>
            </w:r>
            <w:r w:rsidRPr="00716507">
              <w:rPr>
                <w:bCs/>
                <w:sz w:val="24"/>
                <w:szCs w:val="24"/>
              </w:rPr>
              <w:t xml:space="preserve">филиал «Яйвинская ГРЭС» ОАО «Э.ОН РОССИЯ», </w:t>
            </w:r>
            <w:r w:rsidRPr="00716507">
              <w:rPr>
                <w:sz w:val="24"/>
                <w:szCs w:val="24"/>
                <w:lang w:eastAsia="en-US"/>
              </w:rPr>
              <w:t>618340, Пермский край, Александровский район, пос. Яйва</w:t>
            </w:r>
            <w:r w:rsidRPr="00716507">
              <w:rPr>
                <w:sz w:val="24"/>
                <w:szCs w:val="24"/>
              </w:rPr>
              <w:t xml:space="preserve">  </w:t>
            </w:r>
            <w:r w:rsidRPr="00716507">
              <w:rPr>
                <w:sz w:val="24"/>
                <w:szCs w:val="24"/>
                <w:lang w:eastAsia="en-US"/>
              </w:rPr>
              <w:t xml:space="preserve"> ул. Тимирязева, 5</w:t>
            </w:r>
            <w:proofErr w:type="gramEnd"/>
          </w:p>
          <w:p w:rsidR="0070246B" w:rsidRPr="004747FE" w:rsidRDefault="00A6375D" w:rsidP="00A6375D">
            <w:pPr>
              <w:tabs>
                <w:tab w:val="left" w:pos="0"/>
              </w:tabs>
              <w:autoSpaceDE w:val="0"/>
              <w:autoSpaceDN w:val="0"/>
              <w:adjustRightInd w:val="0"/>
              <w:spacing w:line="276" w:lineRule="auto"/>
              <w:ind w:left="69" w:hanging="69"/>
              <w:rPr>
                <w:sz w:val="24"/>
                <w:szCs w:val="24"/>
                <w:lang w:eastAsia="en-US"/>
              </w:rPr>
            </w:pPr>
            <w:proofErr w:type="gramStart"/>
            <w:r w:rsidRPr="00716507">
              <w:rPr>
                <w:b/>
                <w:color w:val="000000"/>
                <w:sz w:val="24"/>
                <w:szCs w:val="24"/>
              </w:rPr>
              <w:t>Автотранспортом:</w:t>
            </w:r>
            <w:r w:rsidRPr="00716507">
              <w:rPr>
                <w:color w:val="000000"/>
                <w:sz w:val="24"/>
                <w:szCs w:val="24"/>
              </w:rPr>
              <w:t xml:space="preserve"> </w:t>
            </w:r>
            <w:r w:rsidRPr="00716507">
              <w:rPr>
                <w:bCs/>
                <w:sz w:val="24"/>
                <w:szCs w:val="24"/>
              </w:rPr>
              <w:t xml:space="preserve">филиал «Яйвинская ГРЭС» ОАО «Э.ОН РОССИЯ», </w:t>
            </w:r>
            <w:r w:rsidRPr="00716507">
              <w:rPr>
                <w:sz w:val="24"/>
                <w:szCs w:val="24"/>
                <w:lang w:eastAsia="en-US"/>
              </w:rPr>
              <w:t>618340, Пермский край, Александровский район, пос. Яйва</w:t>
            </w:r>
            <w:r w:rsidRPr="00716507">
              <w:rPr>
                <w:sz w:val="24"/>
                <w:szCs w:val="24"/>
              </w:rPr>
              <w:t xml:space="preserve">  </w:t>
            </w:r>
            <w:r w:rsidRPr="00716507">
              <w:rPr>
                <w:sz w:val="24"/>
                <w:szCs w:val="24"/>
                <w:lang w:eastAsia="en-US"/>
              </w:rPr>
              <w:t xml:space="preserve"> ул. Тимирязева, 5</w:t>
            </w:r>
            <w:proofErr w:type="gramEnd"/>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firstLine="0"/>
              <w:jc w:val="left"/>
              <w:rPr>
                <w:b/>
                <w:sz w:val="24"/>
                <w:szCs w:val="24"/>
                <w:lang w:eastAsia="en-US"/>
              </w:rPr>
            </w:pPr>
            <w:r w:rsidRPr="004747FE">
              <w:rPr>
                <w:b/>
                <w:sz w:val="24"/>
                <w:szCs w:val="24"/>
                <w:lang w:eastAsia="en-US"/>
              </w:rPr>
              <w:t>Условия оплаты</w:t>
            </w:r>
          </w:p>
        </w:tc>
        <w:tc>
          <w:tcPr>
            <w:tcW w:w="5811" w:type="dxa"/>
          </w:tcPr>
          <w:p w:rsidR="00E044C1" w:rsidRPr="004747FE" w:rsidRDefault="0004396A" w:rsidP="00A56F5E">
            <w:pPr>
              <w:pStyle w:val="afffa"/>
              <w:tabs>
                <w:tab w:val="left" w:pos="0"/>
              </w:tabs>
              <w:spacing w:line="276" w:lineRule="auto"/>
              <w:ind w:left="0" w:right="-11"/>
              <w:contextualSpacing/>
              <w:jc w:val="both"/>
            </w:pPr>
            <w:r w:rsidRPr="004747FE">
              <w:t xml:space="preserve">в течение 80 (восьмидесяти) календарных дней со дня </w:t>
            </w:r>
            <w:r w:rsidRPr="004747FE">
              <w:lastRenderedPageBreak/>
              <w:t>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BC5425" w:rsidRPr="004747FE" w:rsidTr="00C832FC">
        <w:trPr>
          <w:trHeight w:val="286"/>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rPr>
            </w:pPr>
            <w:r w:rsidRPr="004747FE">
              <w:rPr>
                <w:b/>
                <w:sz w:val="24"/>
                <w:szCs w:val="24"/>
                <w:lang w:eastAsia="en-US"/>
              </w:rPr>
              <w:t>Количество лотов</w:t>
            </w:r>
          </w:p>
        </w:tc>
        <w:tc>
          <w:tcPr>
            <w:tcW w:w="5811" w:type="dxa"/>
          </w:tcPr>
          <w:p w:rsidR="00BC5425" w:rsidRPr="004747FE" w:rsidRDefault="00A56F5E" w:rsidP="00F3026D">
            <w:pPr>
              <w:tabs>
                <w:tab w:val="left" w:pos="0"/>
              </w:tabs>
              <w:autoSpaceDE w:val="0"/>
              <w:autoSpaceDN w:val="0"/>
              <w:adjustRightInd w:val="0"/>
              <w:spacing w:line="276" w:lineRule="auto"/>
              <w:ind w:left="540" w:right="-72" w:hanging="540"/>
              <w:jc w:val="left"/>
              <w:rPr>
                <w:sz w:val="24"/>
                <w:szCs w:val="24"/>
                <w:lang w:eastAsia="en-US"/>
              </w:rPr>
            </w:pPr>
            <w:r w:rsidRPr="004747FE">
              <w:rPr>
                <w:sz w:val="24"/>
                <w:szCs w:val="24"/>
              </w:rPr>
              <w:t xml:space="preserve"> </w:t>
            </w:r>
            <w:r w:rsidR="00184D96">
              <w:rPr>
                <w:sz w:val="24"/>
                <w:szCs w:val="24"/>
              </w:rPr>
              <w:t>2</w:t>
            </w:r>
            <w:r w:rsidR="00B73DAB">
              <w:rPr>
                <w:sz w:val="24"/>
                <w:szCs w:val="24"/>
              </w:rPr>
              <w:t xml:space="preserve"> </w:t>
            </w:r>
            <w:proofErr w:type="gramStart"/>
            <w:r w:rsidRPr="004747FE">
              <w:rPr>
                <w:sz w:val="24"/>
                <w:szCs w:val="24"/>
              </w:rPr>
              <w:t>(</w:t>
            </w:r>
            <w:r w:rsidR="009221F1">
              <w:rPr>
                <w:sz w:val="24"/>
                <w:szCs w:val="24"/>
              </w:rPr>
              <w:t xml:space="preserve"> </w:t>
            </w:r>
            <w:proofErr w:type="gramEnd"/>
            <w:r w:rsidR="00184D96">
              <w:rPr>
                <w:sz w:val="24"/>
                <w:szCs w:val="24"/>
              </w:rPr>
              <w:t>два</w:t>
            </w:r>
            <w:r w:rsidRPr="004747FE">
              <w:rPr>
                <w:sz w:val="24"/>
                <w:szCs w:val="24"/>
              </w:rPr>
              <w:t>)</w:t>
            </w:r>
          </w:p>
          <w:p w:rsidR="00BC5425" w:rsidRPr="004747FE" w:rsidRDefault="00BC5425" w:rsidP="00F3026D">
            <w:pPr>
              <w:tabs>
                <w:tab w:val="left" w:pos="0"/>
              </w:tabs>
              <w:spacing w:line="276" w:lineRule="auto"/>
              <w:ind w:left="540" w:right="153" w:hanging="540"/>
              <w:jc w:val="left"/>
              <w:rPr>
                <w:sz w:val="24"/>
                <w:szCs w:val="24"/>
              </w:rPr>
            </w:pP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Валюта предложения</w:t>
            </w:r>
          </w:p>
        </w:tc>
        <w:tc>
          <w:tcPr>
            <w:tcW w:w="5811" w:type="dxa"/>
          </w:tcPr>
          <w:p w:rsidR="00BC5425" w:rsidRPr="004747FE" w:rsidRDefault="00A56F5E" w:rsidP="00F3026D">
            <w:pPr>
              <w:tabs>
                <w:tab w:val="left" w:pos="0"/>
              </w:tabs>
              <w:spacing w:line="276" w:lineRule="auto"/>
              <w:ind w:left="540" w:right="153" w:hanging="540"/>
              <w:rPr>
                <w:sz w:val="24"/>
                <w:szCs w:val="24"/>
              </w:rPr>
            </w:pPr>
            <w:r w:rsidRPr="004747FE">
              <w:rPr>
                <w:sz w:val="24"/>
                <w:szCs w:val="24"/>
              </w:rPr>
              <w:t>Рубль</w:t>
            </w:r>
          </w:p>
        </w:tc>
      </w:tr>
      <w:tr w:rsidR="00BC5425" w:rsidRPr="004747FE" w:rsidTr="00C832FC">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3b"/>
              <w:tabs>
                <w:tab w:val="clear" w:pos="1307"/>
              </w:tabs>
              <w:spacing w:line="276" w:lineRule="auto"/>
              <w:ind w:left="0" w:right="153"/>
              <w:jc w:val="left"/>
              <w:rPr>
                <w:b/>
                <w:szCs w:val="24"/>
              </w:rPr>
            </w:pPr>
            <w:r w:rsidRPr="004747FE">
              <w:rPr>
                <w:b/>
                <w:szCs w:val="24"/>
              </w:rPr>
              <w:t xml:space="preserve">Требования к Участникам Запроса предложений </w:t>
            </w:r>
          </w:p>
        </w:tc>
        <w:tc>
          <w:tcPr>
            <w:tcW w:w="5811" w:type="dxa"/>
          </w:tcPr>
          <w:p w:rsidR="00664FC7" w:rsidRPr="004747FE" w:rsidRDefault="00795E89" w:rsidP="00FE4AEF">
            <w:pPr>
              <w:tabs>
                <w:tab w:val="left" w:pos="0"/>
                <w:tab w:val="left" w:pos="5657"/>
              </w:tabs>
              <w:spacing w:line="276" w:lineRule="auto"/>
              <w:ind w:right="153" w:firstLine="0"/>
              <w:jc w:val="left"/>
              <w:rPr>
                <w:sz w:val="24"/>
                <w:szCs w:val="24"/>
              </w:rPr>
            </w:pPr>
            <w:r w:rsidRPr="004747FE">
              <w:rPr>
                <w:sz w:val="24"/>
                <w:szCs w:val="24"/>
              </w:rPr>
              <w:t>Требования к участникам закупки определяются в</w:t>
            </w:r>
            <w:r w:rsidR="00664FC7" w:rsidRPr="004747FE">
              <w:rPr>
                <w:sz w:val="24"/>
                <w:szCs w:val="24"/>
              </w:rPr>
              <w:t xml:space="preserve"> соответствии с Разделом  2 «Требования к участникам» (Подраздел 2.1)</w:t>
            </w:r>
            <w:r w:rsidR="00456486" w:rsidRPr="004747FE">
              <w:rPr>
                <w:sz w:val="24"/>
                <w:szCs w:val="24"/>
              </w:rPr>
              <w:t>, а также:</w:t>
            </w:r>
          </w:p>
          <w:p w:rsidR="00A56F5E" w:rsidRPr="004747FE" w:rsidRDefault="00A56F5E" w:rsidP="00A56F5E">
            <w:pPr>
              <w:spacing w:line="240" w:lineRule="auto"/>
              <w:ind w:firstLine="0"/>
              <w:rPr>
                <w:sz w:val="24"/>
                <w:szCs w:val="24"/>
              </w:rPr>
            </w:pPr>
            <w:r w:rsidRPr="004747FE">
              <w:rPr>
                <w:sz w:val="24"/>
                <w:szCs w:val="24"/>
              </w:rPr>
              <w:t>В приоритетном порядке будут рассматриваться предложения Производителей/Официальных предста</w:t>
            </w:r>
            <w:r w:rsidR="00456486" w:rsidRPr="004747FE">
              <w:rPr>
                <w:sz w:val="24"/>
                <w:szCs w:val="24"/>
              </w:rPr>
              <w:t>вителей изготовителей продукции</w:t>
            </w:r>
            <w:r w:rsidRPr="004747FE">
              <w:rPr>
                <w:sz w:val="24"/>
                <w:szCs w:val="24"/>
              </w:rPr>
              <w:t>.</w:t>
            </w:r>
          </w:p>
          <w:p w:rsidR="00A56F5E" w:rsidRPr="004747FE" w:rsidRDefault="00A56F5E" w:rsidP="00A56F5E">
            <w:pPr>
              <w:spacing w:line="240" w:lineRule="auto"/>
              <w:ind w:firstLine="0"/>
              <w:rPr>
                <w:sz w:val="24"/>
                <w:szCs w:val="24"/>
              </w:rPr>
            </w:pPr>
            <w:r w:rsidRPr="004747FE">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w:t>
            </w:r>
            <w:r w:rsidR="0004396A" w:rsidRPr="004747FE">
              <w:rPr>
                <w:sz w:val="24"/>
                <w:szCs w:val="24"/>
              </w:rPr>
              <w:t>вается к предложению Поставщика.</w:t>
            </w:r>
          </w:p>
          <w:p w:rsidR="00A56F5E" w:rsidRPr="004747FE" w:rsidRDefault="00A56F5E" w:rsidP="00A56F5E">
            <w:pPr>
              <w:spacing w:line="240" w:lineRule="auto"/>
              <w:ind w:firstLine="0"/>
              <w:rPr>
                <w:sz w:val="24"/>
                <w:szCs w:val="24"/>
              </w:rPr>
            </w:pPr>
            <w:r w:rsidRPr="004747F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Pr="004747FE" w:rsidRDefault="00A56F5E" w:rsidP="00A56F5E">
            <w:pPr>
              <w:spacing w:line="240" w:lineRule="auto"/>
              <w:ind w:firstLine="0"/>
              <w:rPr>
                <w:sz w:val="24"/>
                <w:szCs w:val="24"/>
              </w:rPr>
            </w:pPr>
            <w:r w:rsidRPr="004747FE">
              <w:rPr>
                <w:sz w:val="24"/>
                <w:szCs w:val="24"/>
              </w:rPr>
              <w:t xml:space="preserve"> Поставщик должен иметь опыт поставки аналогичного оборудования не менее 3 лет.</w:t>
            </w:r>
          </w:p>
        </w:tc>
      </w:tr>
      <w:tr w:rsidR="00BC5425" w:rsidRPr="004747FE" w:rsidTr="00C832FC">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3b"/>
              <w:tabs>
                <w:tab w:val="left" w:pos="708"/>
              </w:tabs>
              <w:spacing w:line="276" w:lineRule="auto"/>
              <w:ind w:left="0" w:right="153"/>
              <w:jc w:val="left"/>
              <w:rPr>
                <w:b/>
                <w:szCs w:val="24"/>
              </w:rPr>
            </w:pPr>
            <w:r w:rsidRPr="004747FE">
              <w:rPr>
                <w:b/>
                <w:szCs w:val="24"/>
              </w:rPr>
              <w:t>Требования к продукции</w:t>
            </w:r>
          </w:p>
        </w:tc>
        <w:tc>
          <w:tcPr>
            <w:tcW w:w="5811" w:type="dxa"/>
          </w:tcPr>
          <w:p w:rsidR="00BC5425" w:rsidRPr="004747FE" w:rsidRDefault="00160575" w:rsidP="00AC3132">
            <w:pPr>
              <w:tabs>
                <w:tab w:val="left" w:pos="0"/>
                <w:tab w:val="left" w:pos="5657"/>
              </w:tabs>
              <w:spacing w:line="276" w:lineRule="auto"/>
              <w:ind w:right="153" w:firstLine="0"/>
              <w:jc w:val="left"/>
              <w:rPr>
                <w:sz w:val="24"/>
                <w:szCs w:val="24"/>
              </w:rPr>
            </w:pPr>
            <w:r w:rsidRPr="004747FE">
              <w:rPr>
                <w:sz w:val="24"/>
                <w:szCs w:val="24"/>
              </w:rPr>
              <w:t xml:space="preserve">В соответствии с Разделом </w:t>
            </w:r>
            <w:r w:rsidR="00664FC7" w:rsidRPr="004747FE">
              <w:rPr>
                <w:sz w:val="24"/>
                <w:szCs w:val="24"/>
              </w:rPr>
              <w:t xml:space="preserve">6 </w:t>
            </w:r>
            <w:r w:rsidRPr="004747FE">
              <w:rPr>
                <w:sz w:val="24"/>
                <w:szCs w:val="24"/>
              </w:rPr>
              <w:t xml:space="preserve"> «Техническая часть»</w:t>
            </w:r>
            <w:r w:rsidR="00AC3132" w:rsidRPr="004747FE">
              <w:rPr>
                <w:sz w:val="24"/>
                <w:szCs w:val="24"/>
              </w:rPr>
              <w:t>, при этом:</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новой, не бывшей в употреблении (в эксплуатации, в консервации);</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xml:space="preserve">-     Качество продукции должно подтверждаться: </w:t>
            </w:r>
          </w:p>
          <w:p w:rsidR="00AC3132" w:rsidRPr="004747FE" w:rsidRDefault="00AC3132" w:rsidP="00487126">
            <w:pPr>
              <w:pStyle w:val="afffa"/>
              <w:numPr>
                <w:ilvl w:val="0"/>
                <w:numId w:val="36"/>
              </w:numPr>
              <w:tabs>
                <w:tab w:val="left" w:pos="0"/>
                <w:tab w:val="left" w:pos="5657"/>
              </w:tabs>
              <w:spacing w:line="276" w:lineRule="auto"/>
              <w:ind w:right="153"/>
            </w:pPr>
            <w:r w:rsidRPr="004747FE">
              <w:t>паспортом на изделие;</w:t>
            </w:r>
          </w:p>
          <w:p w:rsidR="00AC3132" w:rsidRPr="004747FE" w:rsidRDefault="00AC3132" w:rsidP="00487126">
            <w:pPr>
              <w:pStyle w:val="afffa"/>
              <w:numPr>
                <w:ilvl w:val="0"/>
                <w:numId w:val="37"/>
              </w:numPr>
              <w:tabs>
                <w:tab w:val="left" w:pos="0"/>
                <w:tab w:val="left" w:pos="5657"/>
              </w:tabs>
              <w:spacing w:line="276" w:lineRule="auto"/>
              <w:ind w:right="153"/>
            </w:pPr>
            <w:r w:rsidRPr="004747FE">
              <w:t>сертификатом соответствия, лицензий и другой сопроводительной документацией предприятия-изготовителя;</w:t>
            </w:r>
          </w:p>
          <w:p w:rsidR="00AC3132" w:rsidRPr="004747FE" w:rsidRDefault="00AC3132" w:rsidP="00487126">
            <w:pPr>
              <w:pStyle w:val="afffa"/>
              <w:numPr>
                <w:ilvl w:val="0"/>
                <w:numId w:val="37"/>
              </w:numPr>
              <w:tabs>
                <w:tab w:val="left" w:pos="0"/>
                <w:tab w:val="left" w:pos="5657"/>
              </w:tabs>
              <w:spacing w:line="276" w:lineRule="auto"/>
              <w:ind w:right="153"/>
            </w:pPr>
            <w:r w:rsidRPr="004747FE">
              <w:t xml:space="preserve">сертификатом дилера/официального партнера завода-изготовителя или письмом завода-изготовителя Поставщику о гарантии </w:t>
            </w:r>
            <w:r w:rsidRPr="004747FE">
              <w:lastRenderedPageBreak/>
              <w:t>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Закупаемая продукция должна быть заводского производства;</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xml:space="preserve">- Продукция должна иметь разрешение на применение </w:t>
            </w:r>
            <w:proofErr w:type="spellStart"/>
            <w:r w:rsidRPr="004747FE">
              <w:rPr>
                <w:sz w:val="24"/>
                <w:szCs w:val="24"/>
              </w:rPr>
              <w:t>Ростехнадзора</w:t>
            </w:r>
            <w:proofErr w:type="spellEnd"/>
            <w:r w:rsidRPr="004747FE">
              <w:rPr>
                <w:sz w:val="24"/>
                <w:szCs w:val="24"/>
              </w:rPr>
              <w:t xml:space="preserve"> (при необходимости).</w:t>
            </w:r>
          </w:p>
        </w:tc>
      </w:tr>
      <w:tr w:rsidR="00BC5425" w:rsidRPr="004747FE" w:rsidTr="00C832FC">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3b"/>
              <w:tabs>
                <w:tab w:val="left" w:pos="708"/>
              </w:tabs>
              <w:spacing w:line="276" w:lineRule="auto"/>
              <w:ind w:left="0" w:right="153"/>
              <w:jc w:val="left"/>
              <w:rPr>
                <w:b/>
                <w:szCs w:val="24"/>
              </w:rPr>
            </w:pPr>
            <w:r w:rsidRPr="004747FE">
              <w:rPr>
                <w:b/>
                <w:szCs w:val="24"/>
              </w:rPr>
              <w:t>Требования к сроку действия предложения</w:t>
            </w:r>
          </w:p>
        </w:tc>
        <w:tc>
          <w:tcPr>
            <w:tcW w:w="5811" w:type="dxa"/>
          </w:tcPr>
          <w:p w:rsidR="00AC18D9" w:rsidRPr="004747FE" w:rsidRDefault="001448AE" w:rsidP="001448AE">
            <w:pPr>
              <w:autoSpaceDE w:val="0"/>
              <w:autoSpaceDN w:val="0"/>
              <w:adjustRightInd w:val="0"/>
              <w:spacing w:line="276" w:lineRule="auto"/>
              <w:ind w:right="-72" w:firstLine="0"/>
              <w:jc w:val="left"/>
              <w:rPr>
                <w:sz w:val="24"/>
                <w:szCs w:val="24"/>
              </w:rPr>
            </w:pPr>
            <w:r w:rsidRPr="004747FE">
              <w:rPr>
                <w:sz w:val="24"/>
                <w:szCs w:val="24"/>
              </w:rPr>
              <w:t>Н</w:t>
            </w:r>
            <w:r w:rsidR="00B3018D" w:rsidRPr="004747FE">
              <w:rPr>
                <w:sz w:val="24"/>
                <w:szCs w:val="24"/>
              </w:rPr>
              <w:t xml:space="preserve">е </w:t>
            </w:r>
            <w:r w:rsidRPr="004747FE">
              <w:rPr>
                <w:sz w:val="24"/>
                <w:szCs w:val="24"/>
              </w:rPr>
              <w:t xml:space="preserve">менее чем  </w:t>
            </w:r>
            <w:r w:rsidR="000D23C6" w:rsidRPr="004747FE">
              <w:rPr>
                <w:i/>
                <w:sz w:val="24"/>
                <w:szCs w:val="24"/>
              </w:rPr>
              <w:t>60</w:t>
            </w:r>
            <w:r w:rsidR="00B3018D" w:rsidRPr="004747FE">
              <w:rPr>
                <w:sz w:val="24"/>
                <w:szCs w:val="24"/>
              </w:rPr>
              <w:t xml:space="preserve"> календарн</w:t>
            </w:r>
            <w:r w:rsidRPr="004747FE">
              <w:rPr>
                <w:sz w:val="24"/>
                <w:szCs w:val="24"/>
              </w:rPr>
              <w:t>ых дней со дня, следующего за днем окончания приема Предложений</w:t>
            </w:r>
          </w:p>
        </w:tc>
      </w:tr>
      <w:tr w:rsidR="00BC5425" w:rsidRPr="004747FE" w:rsidTr="00C832FC">
        <w:trPr>
          <w:trHeight w:val="97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Times12"/>
              <w:spacing w:line="276" w:lineRule="auto"/>
              <w:ind w:right="153" w:firstLine="0"/>
              <w:jc w:val="left"/>
              <w:rPr>
                <w:b/>
                <w:szCs w:val="24"/>
              </w:rPr>
            </w:pPr>
            <w:r w:rsidRPr="004747FE">
              <w:rPr>
                <w:b/>
                <w:szCs w:val="24"/>
              </w:rPr>
              <w:t xml:space="preserve">Состав Предложения участника </w:t>
            </w:r>
            <w:r w:rsidR="00F5764B" w:rsidRPr="004747FE">
              <w:rPr>
                <w:b/>
                <w:szCs w:val="24"/>
              </w:rPr>
              <w:t>и требования к оформлению</w:t>
            </w:r>
          </w:p>
        </w:tc>
        <w:tc>
          <w:tcPr>
            <w:tcW w:w="5811" w:type="dxa"/>
          </w:tcPr>
          <w:p w:rsidR="003E7391" w:rsidRPr="00846B1E" w:rsidRDefault="004747FE" w:rsidP="004747FE">
            <w:pPr>
              <w:pStyle w:val="Times12"/>
              <w:tabs>
                <w:tab w:val="left" w:pos="0"/>
                <w:tab w:val="left" w:pos="1140"/>
              </w:tabs>
              <w:spacing w:line="276" w:lineRule="auto"/>
              <w:ind w:right="153" w:firstLine="0"/>
              <w:rPr>
                <w:color w:val="0070C0"/>
                <w:szCs w:val="24"/>
              </w:rPr>
            </w:pPr>
            <w:r w:rsidRPr="004747FE">
              <w:rPr>
                <w:color w:val="000000"/>
                <w:szCs w:val="24"/>
              </w:rPr>
              <w:t xml:space="preserve">Предложение должно быть подано </w:t>
            </w:r>
            <w:r w:rsidRPr="004747FE">
              <w:rPr>
                <w:b/>
                <w:color w:val="000000"/>
                <w:szCs w:val="24"/>
              </w:rPr>
              <w:t>в отсканированном, а также в текстовом формате (</w:t>
            </w:r>
            <w:r w:rsidRPr="00E940AB">
              <w:rPr>
                <w:b/>
                <w:color w:val="000000"/>
                <w:szCs w:val="24"/>
                <w:u w:val="single"/>
              </w:rPr>
              <w:t xml:space="preserve">в формате </w:t>
            </w:r>
            <w:r w:rsidRPr="00E940AB">
              <w:rPr>
                <w:b/>
                <w:color w:val="000000"/>
                <w:szCs w:val="24"/>
                <w:u w:val="single"/>
                <w:lang w:val="en-US"/>
              </w:rPr>
              <w:t>Word</w:t>
            </w:r>
            <w:r w:rsidRPr="00E940AB">
              <w:rPr>
                <w:b/>
                <w:color w:val="000000"/>
                <w:szCs w:val="24"/>
                <w:u w:val="single"/>
              </w:rPr>
              <w:t xml:space="preserve"> или </w:t>
            </w:r>
            <w:r w:rsidRPr="00E940AB">
              <w:rPr>
                <w:b/>
                <w:color w:val="000000"/>
                <w:szCs w:val="24"/>
                <w:u w:val="single"/>
                <w:lang w:val="en-US"/>
              </w:rPr>
              <w:t>Excel</w:t>
            </w:r>
            <w:r w:rsidRPr="004747FE">
              <w:rPr>
                <w:b/>
                <w:color w:val="000000"/>
                <w:szCs w:val="24"/>
              </w:rPr>
              <w:t xml:space="preserve">) </w:t>
            </w:r>
            <w:r w:rsidRPr="004747FE">
              <w:rPr>
                <w:color w:val="000000"/>
                <w:szCs w:val="24"/>
              </w:rPr>
              <w:t xml:space="preserve">по электронному адресу – </w:t>
            </w:r>
            <w:hyperlink r:id="rId14" w:history="1">
              <w:r w:rsidR="00184D96" w:rsidRPr="00216C22">
                <w:rPr>
                  <w:rStyle w:val="af2"/>
                  <w:sz w:val="22"/>
                  <w:lang w:val="en-US"/>
                </w:rPr>
                <w:t>Zabrodina</w:t>
              </w:r>
              <w:r w:rsidR="00184D96" w:rsidRPr="00216C22">
                <w:rPr>
                  <w:rStyle w:val="af2"/>
                  <w:sz w:val="22"/>
                </w:rPr>
                <w:t>_</w:t>
              </w:r>
              <w:r w:rsidR="00184D96" w:rsidRPr="00216C22">
                <w:rPr>
                  <w:rStyle w:val="af2"/>
                  <w:sz w:val="22"/>
                  <w:lang w:val="en-US"/>
                </w:rPr>
                <w:t>N</w:t>
              </w:r>
              <w:r w:rsidR="00184D96" w:rsidRPr="00216C22">
                <w:rPr>
                  <w:rStyle w:val="af2"/>
                  <w:sz w:val="22"/>
                  <w:lang w:eastAsia="en-US"/>
                </w:rPr>
                <w:t>@</w:t>
              </w:r>
              <w:r w:rsidR="00184D96" w:rsidRPr="00216C22">
                <w:rPr>
                  <w:rStyle w:val="af2"/>
                  <w:sz w:val="22"/>
                  <w:lang w:val="en-US" w:eastAsia="en-US"/>
                </w:rPr>
                <w:t>eon</w:t>
              </w:r>
              <w:r w:rsidR="00184D96" w:rsidRPr="00216C22">
                <w:rPr>
                  <w:rStyle w:val="af2"/>
                  <w:sz w:val="22"/>
                  <w:lang w:eastAsia="en-US"/>
                </w:rPr>
                <w:t>-</w:t>
              </w:r>
              <w:r w:rsidR="00184D96" w:rsidRPr="00216C22">
                <w:rPr>
                  <w:rStyle w:val="af2"/>
                  <w:sz w:val="22"/>
                  <w:lang w:val="en-US" w:eastAsia="en-US"/>
                </w:rPr>
                <w:t>russia</w:t>
              </w:r>
              <w:r w:rsidR="00184D96" w:rsidRPr="00216C22">
                <w:rPr>
                  <w:rStyle w:val="af2"/>
                  <w:sz w:val="22"/>
                  <w:lang w:eastAsia="en-US"/>
                </w:rPr>
                <w:t>.</w:t>
              </w:r>
              <w:proofErr w:type="spellStart"/>
              <w:r w:rsidR="00184D96" w:rsidRPr="00216C22">
                <w:rPr>
                  <w:rStyle w:val="af2"/>
                  <w:sz w:val="22"/>
                  <w:lang w:val="en-US" w:eastAsia="en-US"/>
                </w:rPr>
                <w:t>ru</w:t>
              </w:r>
              <w:proofErr w:type="spellEnd"/>
            </w:hyperlink>
            <w:r w:rsidR="00DE6409" w:rsidRPr="00846B1E">
              <w:rPr>
                <w:color w:val="0070C0"/>
                <w:szCs w:val="24"/>
              </w:rPr>
              <w:t> </w:t>
            </w:r>
          </w:p>
          <w:p w:rsidR="00E044C1" w:rsidRPr="004747FE" w:rsidRDefault="00F5764B" w:rsidP="00BA2BA0">
            <w:pPr>
              <w:pStyle w:val="Times12"/>
              <w:tabs>
                <w:tab w:val="left" w:pos="0"/>
                <w:tab w:val="left" w:pos="1140"/>
              </w:tabs>
              <w:ind w:right="153" w:firstLine="0"/>
              <w:rPr>
                <w:szCs w:val="24"/>
              </w:rPr>
            </w:pPr>
            <w:r w:rsidRPr="004747FE">
              <w:rPr>
                <w:b/>
              </w:rPr>
              <w:t>Требования к оформлению</w:t>
            </w:r>
            <w:r w:rsidR="00FA500C" w:rsidRPr="004747FE">
              <w:rPr>
                <w:b/>
              </w:rPr>
              <w:t xml:space="preserve"> </w:t>
            </w:r>
            <w:proofErr w:type="gramStart"/>
            <w:r w:rsidR="00FA500C" w:rsidRPr="004747FE">
              <w:rPr>
                <w:b/>
              </w:rPr>
              <w:t>скан-копий</w:t>
            </w:r>
            <w:proofErr w:type="gramEnd"/>
            <w:r w:rsidRPr="004747FE">
              <w:rPr>
                <w:szCs w:val="24"/>
              </w:rPr>
              <w:t>:</w:t>
            </w:r>
          </w:p>
          <w:p w:rsidR="00E044C1" w:rsidRPr="004747FE" w:rsidRDefault="00F5764B" w:rsidP="00487126">
            <w:pPr>
              <w:pStyle w:val="afffa"/>
              <w:numPr>
                <w:ilvl w:val="0"/>
                <w:numId w:val="35"/>
              </w:numPr>
              <w:ind w:left="353" w:hanging="353"/>
              <w:contextualSpacing/>
              <w:rPr>
                <w:i/>
              </w:rPr>
            </w:pPr>
            <w:r w:rsidRPr="004747FE">
              <w:rPr>
                <w:i/>
              </w:rPr>
              <w:t xml:space="preserve">формат файлов </w:t>
            </w:r>
            <w:r w:rsidRPr="004747FE">
              <w:rPr>
                <w:i/>
                <w:lang w:val="en-US"/>
              </w:rPr>
              <w:t>PDF</w:t>
            </w:r>
            <w:r w:rsidRPr="004747FE">
              <w:rPr>
                <w:i/>
              </w:rPr>
              <w:t xml:space="preserve"> (архивирование не допускается);</w:t>
            </w:r>
          </w:p>
          <w:p w:rsidR="00E044C1" w:rsidRPr="004747FE" w:rsidRDefault="00F5764B" w:rsidP="00487126">
            <w:pPr>
              <w:pStyle w:val="afffa"/>
              <w:numPr>
                <w:ilvl w:val="0"/>
                <w:numId w:val="35"/>
              </w:numPr>
              <w:ind w:left="353" w:hanging="353"/>
              <w:contextualSpacing/>
              <w:jc w:val="both"/>
              <w:rPr>
                <w:i/>
              </w:rPr>
            </w:pPr>
            <w:r w:rsidRPr="004747FE">
              <w:rPr>
                <w:i/>
              </w:rPr>
              <w:t>каждый вид документа должен быть поименован в соответствии с содержимым (например, Выписка из ЕГРЮЛ от 01.07.15.</w:t>
            </w:r>
            <w:r w:rsidRPr="004747FE">
              <w:rPr>
                <w:i/>
                <w:lang w:val="en-US"/>
              </w:rPr>
              <w:t>pdf</w:t>
            </w:r>
            <w:r w:rsidRPr="004747FE">
              <w:rPr>
                <w:i/>
              </w:rPr>
              <w:t xml:space="preserve">); </w:t>
            </w:r>
          </w:p>
          <w:p w:rsidR="00E044C1" w:rsidRPr="004747FE" w:rsidRDefault="00F5764B" w:rsidP="00487126">
            <w:pPr>
              <w:pStyle w:val="afffa"/>
              <w:numPr>
                <w:ilvl w:val="0"/>
                <w:numId w:val="35"/>
              </w:numPr>
              <w:ind w:left="353" w:hanging="353"/>
              <w:contextualSpacing/>
              <w:jc w:val="both"/>
              <w:rPr>
                <w:i/>
              </w:rPr>
            </w:pPr>
            <w:r w:rsidRPr="004747FE">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4747FE">
              <w:rPr>
                <w:i/>
                <w:lang w:val="en-US"/>
              </w:rPr>
              <w:t>pdf</w:t>
            </w:r>
            <w:r w:rsidRPr="004747FE">
              <w:rPr>
                <w:i/>
              </w:rPr>
              <w:t xml:space="preserve"> (10 Мб), Устав часть 2.</w:t>
            </w:r>
            <w:r w:rsidRPr="004747FE">
              <w:rPr>
                <w:i/>
                <w:lang w:val="en-US"/>
              </w:rPr>
              <w:t>pdf</w:t>
            </w:r>
            <w:r w:rsidRPr="004747FE">
              <w:rPr>
                <w:i/>
              </w:rPr>
              <w:t xml:space="preserve"> (3 Мб)).</w:t>
            </w:r>
          </w:p>
        </w:tc>
      </w:tr>
      <w:tr w:rsidR="00BC5425" w:rsidRPr="004747FE" w:rsidTr="00C832FC">
        <w:trPr>
          <w:trHeight w:val="391"/>
        </w:trPr>
        <w:tc>
          <w:tcPr>
            <w:tcW w:w="498" w:type="dxa"/>
          </w:tcPr>
          <w:p w:rsidR="00BC5425" w:rsidRPr="004747FE" w:rsidRDefault="00BC5425" w:rsidP="00F3026D">
            <w:pPr>
              <w:spacing w:line="276" w:lineRule="auto"/>
              <w:ind w:left="568" w:hanging="568"/>
              <w:jc w:val="left"/>
              <w:rPr>
                <w:sz w:val="24"/>
                <w:szCs w:val="24"/>
              </w:rPr>
            </w:pPr>
            <w:r w:rsidRPr="004747FE">
              <w:rPr>
                <w:b/>
                <w:sz w:val="24"/>
                <w:szCs w:val="24"/>
              </w:rPr>
              <w:t>17</w:t>
            </w:r>
            <w:r w:rsidRPr="004747FE">
              <w:rPr>
                <w:sz w:val="24"/>
                <w:szCs w:val="24"/>
              </w:rPr>
              <w:t>.</w:t>
            </w:r>
          </w:p>
          <w:p w:rsidR="00BC5425" w:rsidRPr="004747FE" w:rsidRDefault="00BC5425" w:rsidP="00F3026D">
            <w:pPr>
              <w:spacing w:line="276" w:lineRule="auto"/>
              <w:ind w:left="568" w:hanging="568"/>
              <w:jc w:val="left"/>
              <w:rPr>
                <w:sz w:val="24"/>
                <w:szCs w:val="24"/>
              </w:rPr>
            </w:pPr>
          </w:p>
        </w:tc>
        <w:tc>
          <w:tcPr>
            <w:tcW w:w="3969" w:type="dxa"/>
          </w:tcPr>
          <w:p w:rsidR="00BC5425" w:rsidRPr="004747FE" w:rsidRDefault="00BC5425" w:rsidP="00F3026D">
            <w:pPr>
              <w:pStyle w:val="Times12"/>
              <w:spacing w:line="276" w:lineRule="auto"/>
              <w:ind w:left="540" w:right="153" w:hanging="540"/>
              <w:jc w:val="left"/>
              <w:rPr>
                <w:b/>
                <w:szCs w:val="24"/>
              </w:rPr>
            </w:pPr>
            <w:r w:rsidRPr="004747FE">
              <w:rPr>
                <w:b/>
                <w:spacing w:val="-6"/>
                <w:szCs w:val="24"/>
              </w:rPr>
              <w:t>Переторжка</w:t>
            </w:r>
          </w:p>
        </w:tc>
        <w:tc>
          <w:tcPr>
            <w:tcW w:w="5811" w:type="dxa"/>
          </w:tcPr>
          <w:p w:rsidR="00BC5425" w:rsidRPr="004747FE" w:rsidRDefault="003B1A02" w:rsidP="00F3026D">
            <w:pPr>
              <w:pStyle w:val="Times12"/>
              <w:tabs>
                <w:tab w:val="left" w:pos="70"/>
              </w:tabs>
              <w:spacing w:line="276" w:lineRule="auto"/>
              <w:ind w:left="540" w:right="153" w:hanging="540"/>
              <w:rPr>
                <w:i/>
                <w:spacing w:val="-6"/>
                <w:szCs w:val="24"/>
              </w:rPr>
            </w:pPr>
            <w:r w:rsidRPr="004747FE">
              <w:rPr>
                <w:i/>
                <w:spacing w:val="-6"/>
                <w:szCs w:val="24"/>
              </w:rPr>
              <w:t>С проведением процедуры переторжки</w:t>
            </w:r>
          </w:p>
        </w:tc>
      </w:tr>
      <w:tr w:rsidR="00BC5425" w:rsidRPr="004747FE" w:rsidTr="00C832FC">
        <w:trPr>
          <w:trHeight w:val="391"/>
        </w:trPr>
        <w:tc>
          <w:tcPr>
            <w:tcW w:w="498" w:type="dxa"/>
          </w:tcPr>
          <w:p w:rsidR="00BC5425" w:rsidRPr="004747FE" w:rsidRDefault="00D70D1F" w:rsidP="00F3026D">
            <w:pPr>
              <w:spacing w:line="276" w:lineRule="auto"/>
              <w:ind w:left="568" w:hanging="568"/>
              <w:jc w:val="left"/>
              <w:rPr>
                <w:b/>
                <w:sz w:val="24"/>
                <w:szCs w:val="24"/>
              </w:rPr>
            </w:pPr>
            <w:r w:rsidRPr="004747FE">
              <w:rPr>
                <w:b/>
                <w:sz w:val="24"/>
                <w:szCs w:val="24"/>
              </w:rPr>
              <w:t>19</w:t>
            </w:r>
            <w:r w:rsidR="00BC5425" w:rsidRPr="004747FE">
              <w:rPr>
                <w:b/>
                <w:sz w:val="24"/>
                <w:szCs w:val="24"/>
              </w:rPr>
              <w:t>.</w:t>
            </w:r>
          </w:p>
        </w:tc>
        <w:tc>
          <w:tcPr>
            <w:tcW w:w="3969" w:type="dxa"/>
          </w:tcPr>
          <w:p w:rsidR="00BC5425" w:rsidRPr="004747FE" w:rsidRDefault="00BC5425" w:rsidP="00F3026D">
            <w:pPr>
              <w:spacing w:line="276" w:lineRule="auto"/>
              <w:ind w:right="153" w:firstLine="0"/>
              <w:jc w:val="left"/>
              <w:rPr>
                <w:b/>
                <w:sz w:val="24"/>
                <w:szCs w:val="24"/>
              </w:rPr>
            </w:pPr>
            <w:r w:rsidRPr="004747FE">
              <w:rPr>
                <w:b/>
                <w:sz w:val="24"/>
                <w:szCs w:val="24"/>
              </w:rPr>
              <w:t>Соблюдение принципов Глобального договора ООН</w:t>
            </w:r>
          </w:p>
        </w:tc>
        <w:tc>
          <w:tcPr>
            <w:tcW w:w="5811" w:type="dxa"/>
          </w:tcPr>
          <w:p w:rsidR="00BC5425" w:rsidRPr="004747FE" w:rsidRDefault="00BC5425" w:rsidP="00F3026D">
            <w:pPr>
              <w:tabs>
                <w:tab w:val="left" w:pos="284"/>
              </w:tabs>
              <w:spacing w:line="276" w:lineRule="auto"/>
              <w:ind w:firstLine="0"/>
              <w:rPr>
                <w:color w:val="000000"/>
                <w:sz w:val="24"/>
                <w:szCs w:val="24"/>
              </w:rPr>
            </w:pPr>
            <w:r w:rsidRPr="004747FE">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5" w:history="1">
              <w:r w:rsidR="003B1A02" w:rsidRPr="004747FE">
                <w:rPr>
                  <w:rStyle w:val="af2"/>
                  <w:i/>
                  <w:sz w:val="24"/>
                  <w:szCs w:val="24"/>
                </w:rPr>
                <w:t>http://www.eon-russia.ru/files/117/</w:t>
              </w:r>
            </w:hyperlink>
            <w:r w:rsidR="003B1A02" w:rsidRPr="004747FE">
              <w:rPr>
                <w:i/>
                <w:sz w:val="24"/>
                <w:szCs w:val="24"/>
              </w:rPr>
              <w:t xml:space="preserve">. </w:t>
            </w:r>
          </w:p>
        </w:tc>
      </w:tr>
      <w:tr w:rsidR="00BC5425" w:rsidRPr="004747FE" w:rsidTr="00C832FC">
        <w:trPr>
          <w:trHeight w:val="391"/>
        </w:trPr>
        <w:tc>
          <w:tcPr>
            <w:tcW w:w="498" w:type="dxa"/>
          </w:tcPr>
          <w:p w:rsidR="00BC5425" w:rsidRPr="004747FE" w:rsidRDefault="00D70D1F" w:rsidP="00F3026D">
            <w:pPr>
              <w:spacing w:line="276" w:lineRule="auto"/>
              <w:ind w:left="568" w:hanging="568"/>
              <w:jc w:val="left"/>
              <w:rPr>
                <w:b/>
                <w:sz w:val="24"/>
                <w:szCs w:val="24"/>
              </w:rPr>
            </w:pPr>
            <w:r w:rsidRPr="004747FE">
              <w:rPr>
                <w:b/>
                <w:sz w:val="24"/>
                <w:szCs w:val="24"/>
              </w:rPr>
              <w:t>20</w:t>
            </w:r>
            <w:r w:rsidR="00BC5425" w:rsidRPr="004747FE">
              <w:rPr>
                <w:b/>
                <w:sz w:val="24"/>
                <w:szCs w:val="24"/>
              </w:rPr>
              <w:t>.</w:t>
            </w:r>
          </w:p>
        </w:tc>
        <w:tc>
          <w:tcPr>
            <w:tcW w:w="3969" w:type="dxa"/>
          </w:tcPr>
          <w:p w:rsidR="00BC5425" w:rsidRPr="004747FE" w:rsidRDefault="00BC5425" w:rsidP="00F3026D">
            <w:pPr>
              <w:spacing w:line="276" w:lineRule="auto"/>
              <w:ind w:right="153" w:firstLine="0"/>
              <w:rPr>
                <w:b/>
                <w:spacing w:val="-6"/>
                <w:sz w:val="24"/>
                <w:szCs w:val="24"/>
              </w:rPr>
            </w:pPr>
            <w:r w:rsidRPr="004747FE">
              <w:rPr>
                <w:b/>
                <w:spacing w:val="-6"/>
                <w:sz w:val="24"/>
                <w:szCs w:val="24"/>
              </w:rPr>
              <w:t xml:space="preserve">Аккредитация в Базе поставщиков </w:t>
            </w:r>
          </w:p>
        </w:tc>
        <w:tc>
          <w:tcPr>
            <w:tcW w:w="5811" w:type="dxa"/>
          </w:tcPr>
          <w:p w:rsidR="00BC5425" w:rsidRPr="004747FE" w:rsidRDefault="00BC5425" w:rsidP="00F3026D">
            <w:pPr>
              <w:autoSpaceDE w:val="0"/>
              <w:autoSpaceDN w:val="0"/>
              <w:adjustRightInd w:val="0"/>
              <w:spacing w:line="276" w:lineRule="auto"/>
              <w:ind w:firstLine="0"/>
              <w:rPr>
                <w:color w:val="FF0000"/>
                <w:sz w:val="24"/>
                <w:szCs w:val="24"/>
                <w:lang w:eastAsia="en-US"/>
              </w:rPr>
            </w:pPr>
            <w:r w:rsidRPr="004747FE">
              <w:rPr>
                <w:sz w:val="24"/>
                <w:szCs w:val="24"/>
              </w:rPr>
              <w:t>Пакет документов, необходимых для прохождения аккредитации, направляется сотруднику подразделения закупок - ответственному лицу за проведение конкретной закупки.</w:t>
            </w:r>
            <w:r w:rsidRPr="004747FE">
              <w:rPr>
                <w:color w:val="FF0000"/>
                <w:sz w:val="24"/>
                <w:szCs w:val="24"/>
                <w:lang w:eastAsia="en-US"/>
              </w:rPr>
              <w:t xml:space="preserve"> </w:t>
            </w:r>
          </w:p>
          <w:p w:rsidR="00BC5425" w:rsidRPr="004747FE" w:rsidRDefault="00BC5425" w:rsidP="00F3026D">
            <w:pPr>
              <w:autoSpaceDE w:val="0"/>
              <w:autoSpaceDN w:val="0"/>
              <w:adjustRightInd w:val="0"/>
              <w:spacing w:line="276" w:lineRule="auto"/>
              <w:ind w:firstLine="0"/>
              <w:rPr>
                <w:color w:val="FF0000"/>
                <w:sz w:val="24"/>
                <w:szCs w:val="24"/>
                <w:lang w:eastAsia="en-US"/>
              </w:rPr>
            </w:pPr>
            <w:r w:rsidRPr="004747FE">
              <w:rPr>
                <w:sz w:val="24"/>
                <w:szCs w:val="24"/>
                <w:lang w:eastAsia="en-US"/>
              </w:rPr>
              <w:t>Информация для поставщиков МТР, работ, услуг:</w:t>
            </w:r>
            <w:r w:rsidRPr="004747FE">
              <w:rPr>
                <w:color w:val="FF0000"/>
                <w:sz w:val="24"/>
                <w:szCs w:val="24"/>
                <w:lang w:eastAsia="en-US"/>
              </w:rPr>
              <w:t xml:space="preserve"> </w:t>
            </w:r>
            <w:hyperlink r:id="rId16" w:history="1">
              <w:r w:rsidR="003B1A02" w:rsidRPr="004747FE">
                <w:rPr>
                  <w:rStyle w:val="af2"/>
                  <w:i/>
                  <w:sz w:val="24"/>
                  <w:szCs w:val="24"/>
                  <w:lang w:eastAsia="en-US"/>
                </w:rPr>
                <w:t>http://www.eon-russia.ru/purchase/interaction/services/</w:t>
              </w:r>
            </w:hyperlink>
          </w:p>
        </w:tc>
      </w:tr>
    </w:tbl>
    <w:p w:rsidR="00F3026D" w:rsidRPr="004747FE" w:rsidRDefault="00F3026D" w:rsidP="00F3026D">
      <w:pPr>
        <w:pStyle w:val="a4"/>
        <w:numPr>
          <w:ilvl w:val="0"/>
          <w:numId w:val="0"/>
        </w:numPr>
        <w:spacing w:line="276" w:lineRule="auto"/>
        <w:rPr>
          <w:sz w:val="24"/>
          <w:szCs w:val="24"/>
        </w:rPr>
      </w:pPr>
    </w:p>
    <w:p w:rsidR="00BC5425" w:rsidRPr="004747FE" w:rsidRDefault="00BC5425" w:rsidP="00F3026D">
      <w:pPr>
        <w:pStyle w:val="a4"/>
        <w:numPr>
          <w:ilvl w:val="0"/>
          <w:numId w:val="0"/>
        </w:numPr>
        <w:spacing w:line="276" w:lineRule="auto"/>
        <w:rPr>
          <w:sz w:val="24"/>
          <w:szCs w:val="24"/>
        </w:rPr>
      </w:pPr>
      <w:r w:rsidRPr="004747FE">
        <w:rPr>
          <w:sz w:val="24"/>
          <w:szCs w:val="24"/>
        </w:rPr>
        <w:t xml:space="preserve">Настоящий Раздел дополняет условия проведения Запроса предложений и </w:t>
      </w:r>
      <w:r w:rsidR="00160575" w:rsidRPr="004747FE">
        <w:rPr>
          <w:sz w:val="24"/>
          <w:szCs w:val="24"/>
        </w:rPr>
        <w:t>И</w:t>
      </w:r>
      <w:r w:rsidRPr="004747FE">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4747FE">
        <w:rPr>
          <w:sz w:val="24"/>
          <w:szCs w:val="24"/>
        </w:rPr>
        <w:lastRenderedPageBreak/>
        <w:t xml:space="preserve">В случае противоречий между требованиями настоящего Раздела </w:t>
      </w:r>
      <w:r w:rsidR="00D70D1F" w:rsidRPr="004747FE">
        <w:rPr>
          <w:sz w:val="24"/>
          <w:szCs w:val="24"/>
        </w:rPr>
        <w:t>3</w:t>
      </w:r>
      <w:r w:rsidRPr="004747FE">
        <w:rPr>
          <w:sz w:val="24"/>
          <w:szCs w:val="24"/>
        </w:rPr>
        <w:t xml:space="preserve"> и других разделов Документации, применяются требования настоящего Раздела</w:t>
      </w:r>
      <w:r w:rsidR="00D70D1F" w:rsidRPr="004747FE">
        <w:rPr>
          <w:sz w:val="24"/>
          <w:szCs w:val="24"/>
        </w:rPr>
        <w:t xml:space="preserve"> 3</w:t>
      </w:r>
      <w:r w:rsidRPr="004747FE">
        <w:rPr>
          <w:sz w:val="24"/>
          <w:szCs w:val="24"/>
        </w:rPr>
        <w:t>.</w:t>
      </w:r>
    </w:p>
    <w:p w:rsidR="00BC5425" w:rsidRDefault="00BC5425" w:rsidP="00BC5425">
      <w:pPr>
        <w:pStyle w:val="a4"/>
        <w:numPr>
          <w:ilvl w:val="0"/>
          <w:numId w:val="0"/>
        </w:numPr>
        <w:spacing w:line="240" w:lineRule="auto"/>
        <w:ind w:left="1134"/>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Pr="00717991" w:rsidRDefault="00717991" w:rsidP="00F3026D">
      <w:pPr>
        <w:pStyle w:val="a4"/>
        <w:numPr>
          <w:ilvl w:val="0"/>
          <w:numId w:val="0"/>
        </w:numPr>
        <w:spacing w:line="240" w:lineRule="auto"/>
        <w:rPr>
          <w:b/>
          <w:sz w:val="24"/>
          <w:szCs w:val="24"/>
        </w:rPr>
      </w:pPr>
      <w:r w:rsidRPr="00717991">
        <w:rPr>
          <w:b/>
          <w:sz w:val="24"/>
          <w:szCs w:val="24"/>
        </w:rPr>
        <w:t>Директор по закупкам</w:t>
      </w:r>
    </w:p>
    <w:p w:rsidR="00717991" w:rsidRPr="00717991" w:rsidRDefault="00717991" w:rsidP="00F3026D">
      <w:pPr>
        <w:pStyle w:val="a4"/>
        <w:numPr>
          <w:ilvl w:val="0"/>
          <w:numId w:val="0"/>
        </w:numPr>
        <w:spacing w:line="240" w:lineRule="auto"/>
        <w:rPr>
          <w:b/>
          <w:sz w:val="24"/>
          <w:szCs w:val="24"/>
        </w:rPr>
      </w:pPr>
      <w:r w:rsidRPr="00717991">
        <w:rPr>
          <w:b/>
          <w:sz w:val="24"/>
          <w:szCs w:val="24"/>
        </w:rPr>
        <w:t>ОАО «Э.ОН Россия»</w:t>
      </w:r>
      <w:r w:rsidRPr="00717991">
        <w:rPr>
          <w:b/>
          <w:sz w:val="24"/>
          <w:szCs w:val="24"/>
        </w:rPr>
        <w:tab/>
      </w:r>
      <w:r w:rsidRPr="00717991">
        <w:rPr>
          <w:b/>
          <w:sz w:val="24"/>
          <w:szCs w:val="24"/>
        </w:rPr>
        <w:tab/>
      </w:r>
      <w:r w:rsidRPr="00717991">
        <w:rPr>
          <w:b/>
          <w:sz w:val="24"/>
          <w:szCs w:val="24"/>
        </w:rPr>
        <w:tab/>
      </w:r>
      <w:r w:rsidRPr="00717991">
        <w:rPr>
          <w:b/>
          <w:sz w:val="24"/>
          <w:szCs w:val="24"/>
        </w:rPr>
        <w:tab/>
      </w:r>
      <w:r w:rsidRPr="00717991">
        <w:rPr>
          <w:b/>
          <w:sz w:val="24"/>
          <w:szCs w:val="24"/>
        </w:rPr>
        <w:tab/>
      </w:r>
      <w:r w:rsidRPr="00717991">
        <w:rPr>
          <w:b/>
          <w:sz w:val="24"/>
          <w:szCs w:val="24"/>
        </w:rPr>
        <w:tab/>
      </w:r>
      <w:r w:rsidRPr="00717991">
        <w:rPr>
          <w:b/>
          <w:sz w:val="24"/>
          <w:szCs w:val="24"/>
        </w:rPr>
        <w:tab/>
      </w:r>
      <w:r w:rsidRPr="00717991">
        <w:rPr>
          <w:b/>
          <w:sz w:val="24"/>
          <w:szCs w:val="24"/>
        </w:rPr>
        <w:tab/>
      </w:r>
      <w:r w:rsidRPr="00717991">
        <w:rPr>
          <w:b/>
          <w:sz w:val="24"/>
          <w:szCs w:val="24"/>
        </w:rPr>
        <w:tab/>
      </w:r>
      <w:r w:rsidRPr="00717991">
        <w:rPr>
          <w:b/>
          <w:sz w:val="24"/>
          <w:szCs w:val="24"/>
        </w:rPr>
        <w:tab/>
      </w:r>
      <w:r w:rsidRPr="00717991">
        <w:rPr>
          <w:b/>
          <w:sz w:val="24"/>
          <w:szCs w:val="24"/>
        </w:rPr>
        <w:tab/>
        <w:t>М.А. Устинова</w:t>
      </w:r>
    </w:p>
    <w:p w:rsidR="00B620AF" w:rsidRPr="00CC6391" w:rsidRDefault="00B620AF" w:rsidP="00F3026D">
      <w:pPr>
        <w:pStyle w:val="1"/>
        <w:spacing w:before="0" w:after="0" w:line="276" w:lineRule="auto"/>
        <w:jc w:val="both"/>
        <w:rPr>
          <w:rFonts w:ascii="Times New Roman" w:hAnsi="Times New Roman"/>
          <w:sz w:val="24"/>
          <w:szCs w:val="24"/>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CC6391">
        <w:rPr>
          <w:rFonts w:ascii="Times New Roman" w:hAnsi="Times New Roman"/>
          <w:sz w:val="24"/>
          <w:szCs w:val="24"/>
        </w:rPr>
        <w:lastRenderedPageBreak/>
        <w:t>Образцы основных форм документов, включаемых в </w:t>
      </w:r>
      <w:bookmarkEnd w:id="5"/>
      <w:bookmarkEnd w:id="6"/>
      <w:bookmarkEnd w:id="7"/>
      <w:bookmarkEnd w:id="8"/>
      <w:bookmarkEnd w:id="9"/>
      <w:r w:rsidRPr="00CC6391">
        <w:rPr>
          <w:rFonts w:ascii="Times New Roman" w:hAnsi="Times New Roman"/>
          <w:sz w:val="24"/>
          <w:szCs w:val="24"/>
        </w:rPr>
        <w:t>Предложение</w:t>
      </w:r>
      <w:bookmarkEnd w:id="10"/>
    </w:p>
    <w:p w:rsidR="00A101C5" w:rsidRPr="00CC6391" w:rsidRDefault="00B620AF" w:rsidP="00A101C5">
      <w:pPr>
        <w:pStyle w:val="21"/>
        <w:spacing w:line="276" w:lineRule="auto"/>
        <w:rPr>
          <w:sz w:val="24"/>
          <w:szCs w:val="24"/>
        </w:rPr>
      </w:pPr>
      <w:bookmarkStart w:id="12" w:name="_Ref55336310"/>
      <w:bookmarkStart w:id="13" w:name="_Toc57314672"/>
      <w:bookmarkStart w:id="14" w:name="_Toc69728986"/>
      <w:bookmarkStart w:id="15" w:name="_Toc428967878"/>
      <w:bookmarkEnd w:id="11"/>
      <w:r w:rsidRPr="00CC6391">
        <w:rPr>
          <w:sz w:val="24"/>
          <w:szCs w:val="24"/>
        </w:rPr>
        <w:t xml:space="preserve">Письмо о подаче оферты </w:t>
      </w:r>
      <w:bookmarkStart w:id="16" w:name="_Ref22846535"/>
      <w:r w:rsidRPr="00CC6391">
        <w:rPr>
          <w:sz w:val="24"/>
          <w:szCs w:val="24"/>
        </w:rPr>
        <w:t>(</w:t>
      </w:r>
      <w:bookmarkEnd w:id="16"/>
      <w:r w:rsidRPr="00CC6391">
        <w:rPr>
          <w:sz w:val="24"/>
          <w:szCs w:val="24"/>
        </w:rPr>
        <w:t xml:space="preserve">форма </w:t>
      </w:r>
      <w:r w:rsidR="00CC6391">
        <w:rPr>
          <w:sz w:val="24"/>
          <w:szCs w:val="24"/>
        </w:rPr>
        <w:t>1</w:t>
      </w:r>
      <w:r w:rsidRPr="00CC6391">
        <w:rPr>
          <w:sz w:val="24"/>
          <w:szCs w:val="24"/>
        </w:rPr>
        <w:t>)</w:t>
      </w:r>
      <w:bookmarkEnd w:id="12"/>
      <w:bookmarkEnd w:id="13"/>
      <w:bookmarkEnd w:id="14"/>
      <w:bookmarkEnd w:id="15"/>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proofErr w:type="gramStart"/>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ОАО «Э.ОН Россия» </w:t>
      </w:r>
      <w:hyperlink r:id="rId17" w:history="1">
        <w:r w:rsidR="002E2917" w:rsidRPr="00CC6391">
          <w:rPr>
            <w:rStyle w:val="af2"/>
            <w:sz w:val="24"/>
            <w:szCs w:val="24"/>
          </w:rPr>
          <w:t>www.eon-russia.ru</w:t>
        </w:r>
      </w:hyperlink>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roofErr w:type="gramEnd"/>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proofErr w:type="gramStart"/>
      <w:r w:rsidRPr="00CC6391">
        <w:rPr>
          <w:sz w:val="24"/>
          <w:szCs w:val="24"/>
        </w:rPr>
        <w:t>зарегистрированное</w:t>
      </w:r>
      <w:proofErr w:type="gramEnd"/>
      <w:r w:rsidRPr="00CC6391">
        <w:rPr>
          <w:sz w:val="24"/>
          <w:szCs w:val="24"/>
        </w:rPr>
        <w:t xml:space="preserve">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1F2C0F" w:rsidRDefault="00055407" w:rsidP="00B93BB6">
      <w:pPr>
        <w:spacing w:line="276" w:lineRule="auto"/>
        <w:ind w:firstLine="0"/>
        <w:rPr>
          <w:sz w:val="24"/>
          <w:szCs w:val="24"/>
        </w:rPr>
      </w:pPr>
      <w:r w:rsidRPr="00CC6391">
        <w:rPr>
          <w:sz w:val="24"/>
          <w:szCs w:val="24"/>
        </w:rPr>
        <w:t xml:space="preserve">на условиях </w:t>
      </w:r>
      <w:r w:rsidRPr="001F2C0F">
        <w:rPr>
          <w:sz w:val="24"/>
          <w:szCs w:val="24"/>
        </w:rPr>
        <w:t xml:space="preserve">и в соответствии с </w:t>
      </w:r>
      <w:r w:rsidR="00F377F9" w:rsidRPr="001F2C0F">
        <w:rPr>
          <w:sz w:val="24"/>
          <w:szCs w:val="24"/>
        </w:rPr>
        <w:t xml:space="preserve"> </w:t>
      </w:r>
      <w:r w:rsidR="00141345" w:rsidRPr="001F2C0F">
        <w:rPr>
          <w:sz w:val="24"/>
          <w:szCs w:val="24"/>
        </w:rPr>
        <w:t>настоящим Предложением, включающем в себя настоящее письмо о подаче оферты и</w:t>
      </w:r>
      <w:r w:rsidRPr="001F2C0F">
        <w:rPr>
          <w:sz w:val="24"/>
          <w:szCs w:val="24"/>
        </w:rPr>
        <w:t xml:space="preserve"> </w:t>
      </w:r>
      <w:r w:rsidR="00437483" w:rsidRPr="001F2C0F">
        <w:rPr>
          <w:sz w:val="24"/>
          <w:szCs w:val="24"/>
        </w:rPr>
        <w:t xml:space="preserve">другие документы, </w:t>
      </w:r>
      <w:proofErr w:type="gramStart"/>
      <w:r w:rsidR="00D86125" w:rsidRPr="001F2C0F">
        <w:rPr>
          <w:sz w:val="24"/>
          <w:szCs w:val="24"/>
        </w:rPr>
        <w:t>являющийся</w:t>
      </w:r>
      <w:proofErr w:type="gramEnd"/>
      <w:r w:rsidR="00437483" w:rsidRPr="001F2C0F">
        <w:rPr>
          <w:sz w:val="24"/>
          <w:szCs w:val="24"/>
        </w:rPr>
        <w:t xml:space="preserve"> неотъемлемыми </w:t>
      </w:r>
      <w:r w:rsidRPr="001F2C0F">
        <w:rPr>
          <w:sz w:val="24"/>
          <w:szCs w:val="24"/>
        </w:rPr>
        <w:t>приложения</w:t>
      </w:r>
      <w:r w:rsidR="00437483" w:rsidRPr="001F2C0F">
        <w:rPr>
          <w:sz w:val="24"/>
          <w:szCs w:val="24"/>
        </w:rPr>
        <w:t>ми</w:t>
      </w:r>
      <w:r w:rsidRPr="001F2C0F">
        <w:rPr>
          <w:sz w:val="24"/>
          <w:szCs w:val="24"/>
        </w:rPr>
        <w:t xml:space="preserve"> к </w:t>
      </w:r>
      <w:r w:rsidR="00141345" w:rsidRPr="001F2C0F">
        <w:rPr>
          <w:sz w:val="24"/>
          <w:szCs w:val="24"/>
        </w:rPr>
        <w:t>нему</w:t>
      </w:r>
      <w:r w:rsidR="00270461" w:rsidRPr="001F2C0F">
        <w:rPr>
          <w:sz w:val="24"/>
          <w:szCs w:val="24"/>
        </w:rPr>
        <w:t>:</w:t>
      </w:r>
    </w:p>
    <w:p w:rsidR="00270461" w:rsidRPr="001F2C0F"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1F2C0F" w:rsidTr="00140B35">
        <w:trPr>
          <w:cantSplit/>
        </w:trPr>
        <w:tc>
          <w:tcPr>
            <w:tcW w:w="5184" w:type="dxa"/>
          </w:tcPr>
          <w:p w:rsidR="00270461" w:rsidRPr="001F2C0F" w:rsidRDefault="003B1A02" w:rsidP="00E43589">
            <w:pPr>
              <w:spacing w:line="276" w:lineRule="auto"/>
              <w:ind w:firstLine="0"/>
              <w:rPr>
                <w:b/>
                <w:sz w:val="24"/>
                <w:szCs w:val="24"/>
              </w:rPr>
            </w:pPr>
            <w:r w:rsidRPr="001F2C0F">
              <w:rPr>
                <w:b/>
                <w:sz w:val="24"/>
                <w:szCs w:val="24"/>
              </w:rPr>
              <w:t>Стоимость Предложения</w:t>
            </w:r>
            <w:r w:rsidR="00E43589" w:rsidRPr="001F2C0F">
              <w:rPr>
                <w:b/>
                <w:sz w:val="24"/>
                <w:szCs w:val="24"/>
              </w:rPr>
              <w:t>,</w:t>
            </w:r>
            <w:r w:rsidRPr="001F2C0F">
              <w:rPr>
                <w:b/>
                <w:sz w:val="24"/>
                <w:szCs w:val="24"/>
              </w:rPr>
              <w:t xml:space="preserve"> руб.</w:t>
            </w:r>
          </w:p>
        </w:tc>
        <w:tc>
          <w:tcPr>
            <w:tcW w:w="5184" w:type="dxa"/>
          </w:tcPr>
          <w:p w:rsidR="00270461" w:rsidRPr="001F2C0F" w:rsidRDefault="00270461" w:rsidP="00A101C5">
            <w:pPr>
              <w:spacing w:line="276" w:lineRule="auto"/>
              <w:ind w:firstLine="0"/>
              <w:rPr>
                <w:sz w:val="24"/>
                <w:szCs w:val="24"/>
              </w:rPr>
            </w:pPr>
            <w:r w:rsidRPr="001F2C0F">
              <w:rPr>
                <w:sz w:val="24"/>
                <w:szCs w:val="24"/>
              </w:rPr>
              <w:t>_______________________________</w:t>
            </w:r>
            <w:r w:rsidR="00140B35" w:rsidRPr="001F2C0F">
              <w:rPr>
                <w:sz w:val="24"/>
                <w:szCs w:val="24"/>
              </w:rPr>
              <w:t>______</w:t>
            </w:r>
            <w:r w:rsidRPr="001F2C0F">
              <w:rPr>
                <w:sz w:val="24"/>
                <w:szCs w:val="24"/>
              </w:rPr>
              <w:t>____</w:t>
            </w:r>
          </w:p>
          <w:p w:rsidR="00270461" w:rsidRPr="001F2C0F" w:rsidRDefault="00270461" w:rsidP="0015105E">
            <w:pPr>
              <w:spacing w:line="276" w:lineRule="auto"/>
              <w:ind w:firstLine="0"/>
              <w:rPr>
                <w:sz w:val="24"/>
                <w:szCs w:val="24"/>
              </w:rPr>
            </w:pPr>
            <w:r w:rsidRPr="001F2C0F">
              <w:rPr>
                <w:sz w:val="24"/>
                <w:szCs w:val="24"/>
                <w:vertAlign w:val="superscript"/>
              </w:rPr>
              <w:t>(</w:t>
            </w:r>
            <w:r w:rsidR="0015105E" w:rsidRPr="001F2C0F">
              <w:rPr>
                <w:sz w:val="24"/>
                <w:szCs w:val="24"/>
                <w:vertAlign w:val="superscript"/>
              </w:rPr>
              <w:t>сумму указать цифрами и прописью</w:t>
            </w:r>
            <w:r w:rsidRPr="001F2C0F">
              <w:rPr>
                <w:sz w:val="24"/>
                <w:szCs w:val="24"/>
                <w:vertAlign w:val="superscript"/>
              </w:rPr>
              <w:t>)</w:t>
            </w:r>
          </w:p>
        </w:tc>
      </w:tr>
      <w:tr w:rsidR="00242B88" w:rsidRPr="001F2C0F" w:rsidTr="00140B35">
        <w:trPr>
          <w:cantSplit/>
        </w:trPr>
        <w:tc>
          <w:tcPr>
            <w:tcW w:w="5184" w:type="dxa"/>
          </w:tcPr>
          <w:p w:rsidR="00242B88" w:rsidRPr="001F2C0F" w:rsidRDefault="005838AC" w:rsidP="00A101C5">
            <w:pPr>
              <w:spacing w:line="276" w:lineRule="auto"/>
              <w:ind w:firstLine="0"/>
              <w:rPr>
                <w:sz w:val="24"/>
                <w:szCs w:val="24"/>
              </w:rPr>
            </w:pPr>
            <w:r w:rsidRPr="001F2C0F">
              <w:rPr>
                <w:sz w:val="24"/>
                <w:szCs w:val="24"/>
              </w:rPr>
              <w:t>кроме того,</w:t>
            </w:r>
            <w:r w:rsidR="00242B88" w:rsidRPr="001F2C0F">
              <w:rPr>
                <w:sz w:val="24"/>
                <w:szCs w:val="24"/>
              </w:rPr>
              <w:t xml:space="preserve"> НДС, руб.</w:t>
            </w:r>
          </w:p>
        </w:tc>
        <w:tc>
          <w:tcPr>
            <w:tcW w:w="5184" w:type="dxa"/>
          </w:tcPr>
          <w:p w:rsidR="00242B88" w:rsidRPr="001F2C0F" w:rsidRDefault="00140B35" w:rsidP="00A101C5">
            <w:pPr>
              <w:spacing w:line="276" w:lineRule="auto"/>
              <w:ind w:firstLine="0"/>
              <w:rPr>
                <w:sz w:val="24"/>
                <w:szCs w:val="24"/>
              </w:rPr>
            </w:pPr>
            <w:r w:rsidRPr="001F2C0F">
              <w:rPr>
                <w:sz w:val="24"/>
                <w:szCs w:val="24"/>
              </w:rPr>
              <w:t>_____________________________________</w:t>
            </w:r>
            <w:r w:rsidR="00242B88" w:rsidRPr="001F2C0F">
              <w:rPr>
                <w:sz w:val="24"/>
                <w:szCs w:val="24"/>
              </w:rPr>
              <w:t>____</w:t>
            </w:r>
          </w:p>
          <w:p w:rsidR="00242B88" w:rsidRPr="001F2C0F" w:rsidRDefault="00242B88" w:rsidP="0015105E">
            <w:pPr>
              <w:spacing w:line="276" w:lineRule="auto"/>
              <w:ind w:firstLine="0"/>
              <w:rPr>
                <w:sz w:val="24"/>
                <w:szCs w:val="24"/>
              </w:rPr>
            </w:pPr>
            <w:r w:rsidRPr="001F2C0F">
              <w:rPr>
                <w:sz w:val="24"/>
                <w:szCs w:val="24"/>
                <w:vertAlign w:val="superscript"/>
              </w:rPr>
              <w:t>(сумма НДС)</w:t>
            </w:r>
          </w:p>
        </w:tc>
      </w:tr>
      <w:tr w:rsidR="00242B88" w:rsidRPr="001F2C0F" w:rsidTr="00140B35">
        <w:trPr>
          <w:cantSplit/>
        </w:trPr>
        <w:tc>
          <w:tcPr>
            <w:tcW w:w="5184" w:type="dxa"/>
          </w:tcPr>
          <w:p w:rsidR="00242B88" w:rsidRPr="001F2C0F" w:rsidRDefault="00242B88" w:rsidP="00A101C5">
            <w:pPr>
              <w:spacing w:line="276" w:lineRule="auto"/>
              <w:ind w:firstLine="0"/>
              <w:rPr>
                <w:b/>
                <w:bCs/>
                <w:sz w:val="24"/>
                <w:szCs w:val="24"/>
              </w:rPr>
            </w:pPr>
            <w:r w:rsidRPr="001F2C0F">
              <w:rPr>
                <w:b/>
                <w:bCs/>
                <w:sz w:val="24"/>
                <w:szCs w:val="24"/>
              </w:rPr>
              <w:t>Итого с НДС, руб.</w:t>
            </w:r>
          </w:p>
        </w:tc>
        <w:tc>
          <w:tcPr>
            <w:tcW w:w="5184" w:type="dxa"/>
          </w:tcPr>
          <w:p w:rsidR="00242B88" w:rsidRPr="001F2C0F" w:rsidRDefault="00242B88" w:rsidP="00A101C5">
            <w:pPr>
              <w:spacing w:line="276" w:lineRule="auto"/>
              <w:ind w:firstLine="0"/>
              <w:rPr>
                <w:bCs/>
                <w:sz w:val="24"/>
                <w:szCs w:val="24"/>
              </w:rPr>
            </w:pPr>
            <w:r w:rsidRPr="001F2C0F">
              <w:rPr>
                <w:bCs/>
                <w:sz w:val="24"/>
                <w:szCs w:val="24"/>
              </w:rPr>
              <w:t>___________________________________</w:t>
            </w:r>
            <w:r w:rsidR="00140B35" w:rsidRPr="001F2C0F">
              <w:rPr>
                <w:bCs/>
                <w:sz w:val="24"/>
                <w:szCs w:val="24"/>
              </w:rPr>
              <w:t>______</w:t>
            </w:r>
          </w:p>
          <w:p w:rsidR="00242B88" w:rsidRPr="001F2C0F" w:rsidRDefault="00242B88" w:rsidP="0015105E">
            <w:pPr>
              <w:spacing w:line="276" w:lineRule="auto"/>
              <w:ind w:firstLine="0"/>
              <w:rPr>
                <w:bCs/>
                <w:sz w:val="24"/>
                <w:szCs w:val="24"/>
              </w:rPr>
            </w:pPr>
            <w:r w:rsidRPr="001F2C0F">
              <w:rPr>
                <w:bCs/>
                <w:sz w:val="24"/>
                <w:szCs w:val="24"/>
                <w:vertAlign w:val="superscript"/>
              </w:rPr>
              <w:t>(</w:t>
            </w:r>
            <w:r w:rsidR="0015105E" w:rsidRPr="001F2C0F">
              <w:rPr>
                <w:bCs/>
                <w:sz w:val="24"/>
                <w:szCs w:val="24"/>
                <w:vertAlign w:val="superscript"/>
              </w:rPr>
              <w:t>сумма</w:t>
            </w:r>
            <w:r w:rsidRPr="001F2C0F">
              <w:rPr>
                <w:bCs/>
                <w:sz w:val="24"/>
                <w:szCs w:val="24"/>
                <w:vertAlign w:val="superscript"/>
              </w:rPr>
              <w:t xml:space="preserve"> с </w:t>
            </w:r>
            <w:r w:rsidR="005838AC" w:rsidRPr="001F2C0F">
              <w:rPr>
                <w:bCs/>
                <w:sz w:val="24"/>
                <w:szCs w:val="24"/>
                <w:vertAlign w:val="superscript"/>
              </w:rPr>
              <w:t>учетом НДС</w:t>
            </w:r>
            <w:r w:rsidRPr="001F2C0F">
              <w:rPr>
                <w:bCs/>
                <w:sz w:val="24"/>
                <w:szCs w:val="24"/>
                <w:vertAlign w:val="superscript"/>
              </w:rPr>
              <w:t>)</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Срок исполнения договора:</w:t>
            </w:r>
            <w:r w:rsidRPr="001F2C0F">
              <w:rPr>
                <w:b/>
                <w:sz w:val="24"/>
                <w:szCs w:val="24"/>
              </w:rPr>
              <w:t xml:space="preserve">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6A21AF">
            <w:pPr>
              <w:spacing w:line="276" w:lineRule="auto"/>
              <w:ind w:firstLine="0"/>
              <w:rPr>
                <w:sz w:val="24"/>
                <w:szCs w:val="24"/>
              </w:rPr>
            </w:pPr>
            <w:r w:rsidRPr="001F2C0F">
              <w:rPr>
                <w:sz w:val="24"/>
                <w:szCs w:val="24"/>
                <w:vertAlign w:val="superscript"/>
              </w:rPr>
              <w:t>(указать)</w:t>
            </w:r>
          </w:p>
        </w:tc>
      </w:tr>
      <w:tr w:rsidR="006A21AF" w:rsidRPr="001F2C0F" w:rsidTr="00C00AE7">
        <w:trPr>
          <w:cantSplit/>
        </w:trPr>
        <w:tc>
          <w:tcPr>
            <w:tcW w:w="5184" w:type="dxa"/>
          </w:tcPr>
          <w:p w:rsidR="006A21AF" w:rsidRPr="001F2C0F" w:rsidRDefault="006A21AF" w:rsidP="006A21AF">
            <w:pPr>
              <w:spacing w:line="240" w:lineRule="auto"/>
              <w:ind w:firstLine="0"/>
              <w:rPr>
                <w:b/>
                <w:bCs/>
                <w:sz w:val="24"/>
                <w:szCs w:val="24"/>
              </w:rPr>
            </w:pPr>
            <w:r w:rsidRPr="001F2C0F">
              <w:rPr>
                <w:b/>
                <w:bCs/>
                <w:sz w:val="24"/>
                <w:szCs w:val="24"/>
              </w:rPr>
              <w:t>Гарантийный срок:</w:t>
            </w:r>
          </w:p>
          <w:p w:rsidR="006A21AF" w:rsidRPr="001F2C0F" w:rsidRDefault="006A21AF" w:rsidP="006A21AF">
            <w:pPr>
              <w:spacing w:line="240" w:lineRule="auto"/>
              <w:ind w:firstLine="0"/>
              <w:rPr>
                <w:b/>
                <w:bCs/>
                <w:sz w:val="24"/>
                <w:szCs w:val="24"/>
              </w:rPr>
            </w:pPr>
          </w:p>
        </w:tc>
        <w:tc>
          <w:tcPr>
            <w:tcW w:w="5184" w:type="dxa"/>
          </w:tcPr>
          <w:p w:rsidR="006A21AF" w:rsidRPr="001F2C0F" w:rsidRDefault="006A21AF" w:rsidP="00C00AE7">
            <w:pPr>
              <w:spacing w:line="276" w:lineRule="auto"/>
              <w:ind w:firstLine="0"/>
              <w:rPr>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Cs/>
                <w:sz w:val="24"/>
                <w:szCs w:val="24"/>
              </w:rPr>
              <w:t>- на материалы, оборудование, з/ч</w:t>
            </w:r>
            <w:r w:rsidRPr="001F2C0F">
              <w:rPr>
                <w:b/>
                <w:bCs/>
                <w:sz w:val="24"/>
                <w:szCs w:val="24"/>
              </w:rPr>
              <w:t xml:space="preserve">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vertAlign w:val="superscript"/>
              </w:rPr>
            </w:pPr>
            <w:r w:rsidRPr="001F2C0F">
              <w:rPr>
                <w:bCs/>
                <w:sz w:val="24"/>
                <w:szCs w:val="24"/>
                <w:vertAlign w:val="superscript"/>
              </w:rPr>
              <w:t>(указать)</w:t>
            </w:r>
          </w:p>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p>
        </w:tc>
        <w:tc>
          <w:tcPr>
            <w:tcW w:w="5184" w:type="dxa"/>
          </w:tcPr>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jc w:val="left"/>
              <w:rPr>
                <w:sz w:val="24"/>
                <w:szCs w:val="24"/>
              </w:rPr>
            </w:pPr>
          </w:p>
        </w:tc>
        <w:tc>
          <w:tcPr>
            <w:tcW w:w="5184" w:type="dxa"/>
          </w:tcPr>
          <w:p w:rsidR="006A21AF" w:rsidRPr="001F2C0F" w:rsidRDefault="006A21AF" w:rsidP="00C00AE7">
            <w:pPr>
              <w:spacing w:line="276" w:lineRule="auto"/>
              <w:ind w:firstLine="0"/>
              <w:rPr>
                <w:sz w:val="24"/>
                <w:szCs w:val="24"/>
                <w:vertAlign w:val="superscript"/>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
                <w:bCs/>
                <w:sz w:val="24"/>
                <w:szCs w:val="24"/>
              </w:rPr>
              <w:t xml:space="preserve">Согласие с проектом Договора Заказчика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rPr>
            </w:pPr>
            <w:r w:rsidRPr="001F2C0F">
              <w:rPr>
                <w:bCs/>
                <w:sz w:val="24"/>
                <w:szCs w:val="24"/>
                <w:vertAlign w:val="superscript"/>
              </w:rPr>
              <w:t>(да/нет)</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lastRenderedPageBreak/>
              <w:t xml:space="preserve">Альтернативные предложения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C00AE7">
            <w:pPr>
              <w:spacing w:line="276" w:lineRule="auto"/>
              <w:ind w:firstLine="0"/>
              <w:rPr>
                <w:sz w:val="24"/>
                <w:szCs w:val="24"/>
              </w:rPr>
            </w:pPr>
            <w:r w:rsidRPr="001F2C0F">
              <w:rPr>
                <w:sz w:val="24"/>
                <w:szCs w:val="24"/>
                <w:vertAlign w:val="superscript"/>
              </w:rPr>
              <w:t>(да/нет)</w:t>
            </w:r>
          </w:p>
        </w:tc>
      </w:tr>
    </w:tbl>
    <w:p w:rsidR="00055407" w:rsidRPr="001F2C0F" w:rsidRDefault="00055407" w:rsidP="00A101C5">
      <w:pPr>
        <w:spacing w:line="276" w:lineRule="auto"/>
        <w:ind w:firstLine="0"/>
        <w:rPr>
          <w:sz w:val="24"/>
          <w:szCs w:val="24"/>
        </w:rPr>
      </w:pPr>
    </w:p>
    <w:p w:rsidR="00E044C1" w:rsidRPr="001F2C0F" w:rsidRDefault="00055407" w:rsidP="00124631">
      <w:pPr>
        <w:spacing w:line="276" w:lineRule="auto"/>
        <w:ind w:firstLine="0"/>
        <w:rPr>
          <w:color w:val="000000"/>
          <w:sz w:val="24"/>
          <w:szCs w:val="24"/>
        </w:rPr>
      </w:pPr>
      <w:r w:rsidRPr="001F2C0F">
        <w:rPr>
          <w:color w:val="000000"/>
          <w:sz w:val="24"/>
          <w:szCs w:val="24"/>
        </w:rPr>
        <w:t xml:space="preserve">Настоящее Предложение имеет правовой статус оферты и действует </w:t>
      </w:r>
      <w:r w:rsidR="00346D80" w:rsidRPr="001F2C0F">
        <w:rPr>
          <w:color w:val="000000"/>
          <w:sz w:val="24"/>
          <w:szCs w:val="24"/>
        </w:rPr>
        <w:t xml:space="preserve">                                             </w:t>
      </w:r>
      <w:r w:rsidRPr="001F2C0F">
        <w:rPr>
          <w:color w:val="000000"/>
          <w:sz w:val="24"/>
          <w:szCs w:val="24"/>
        </w:rPr>
        <w:t>до «___</w:t>
      </w:r>
      <w:r w:rsidR="001A797F" w:rsidRPr="001F2C0F">
        <w:rPr>
          <w:color w:val="000000"/>
          <w:sz w:val="24"/>
          <w:szCs w:val="24"/>
        </w:rPr>
        <w:t xml:space="preserve">_» </w:t>
      </w:r>
      <w:r w:rsidR="00346D80" w:rsidRPr="001F2C0F">
        <w:rPr>
          <w:color w:val="000000"/>
          <w:sz w:val="24"/>
          <w:szCs w:val="24"/>
        </w:rPr>
        <w:t>_____________________20___ г</w:t>
      </w:r>
      <w:r w:rsidRPr="001F2C0F">
        <w:rPr>
          <w:color w:val="000000"/>
          <w:sz w:val="24"/>
          <w:szCs w:val="24"/>
        </w:rPr>
        <w:t>ода.</w:t>
      </w:r>
    </w:p>
    <w:p w:rsidR="00DA63D2" w:rsidRPr="001F2C0F" w:rsidRDefault="00DA63D2" w:rsidP="00DA63D2">
      <w:pPr>
        <w:spacing w:line="276" w:lineRule="auto"/>
        <w:ind w:firstLine="0"/>
        <w:jc w:val="left"/>
        <w:rPr>
          <w:sz w:val="24"/>
          <w:szCs w:val="24"/>
        </w:rPr>
      </w:pPr>
    </w:p>
    <w:p w:rsidR="00E044C1" w:rsidRPr="001F2C0F" w:rsidRDefault="00E044C1" w:rsidP="00D86125">
      <w:pPr>
        <w:spacing w:line="276" w:lineRule="auto"/>
        <w:ind w:firstLine="0"/>
        <w:rPr>
          <w:color w:val="FF0000"/>
          <w:sz w:val="24"/>
          <w:szCs w:val="24"/>
        </w:rPr>
      </w:pPr>
    </w:p>
    <w:p w:rsidR="00E044C1" w:rsidRPr="001F2C0F" w:rsidRDefault="00055407" w:rsidP="00D86125">
      <w:pPr>
        <w:spacing w:line="276" w:lineRule="auto"/>
        <w:ind w:firstLine="0"/>
        <w:rPr>
          <w:sz w:val="24"/>
          <w:szCs w:val="24"/>
        </w:rPr>
      </w:pPr>
      <w:r w:rsidRPr="001F2C0F">
        <w:rPr>
          <w:sz w:val="24"/>
          <w:szCs w:val="24"/>
        </w:rPr>
        <w:t>Настоящее Предложение дополняется следующими неотъемлемы</w:t>
      </w:r>
      <w:r w:rsidR="00E43589" w:rsidRPr="001F2C0F">
        <w:rPr>
          <w:sz w:val="24"/>
          <w:szCs w:val="24"/>
        </w:rPr>
        <w:t>ми</w:t>
      </w:r>
      <w:r w:rsidRPr="001F2C0F">
        <w:rPr>
          <w:sz w:val="24"/>
          <w:szCs w:val="24"/>
        </w:rPr>
        <w:t xml:space="preserve"> приложения</w:t>
      </w:r>
      <w:r w:rsidR="00E43589" w:rsidRPr="001F2C0F">
        <w:rPr>
          <w:sz w:val="24"/>
          <w:szCs w:val="24"/>
        </w:rPr>
        <w:t>ми</w:t>
      </w:r>
      <w:r w:rsidRPr="001F2C0F">
        <w:rPr>
          <w:sz w:val="24"/>
          <w:szCs w:val="24"/>
        </w:rPr>
        <w:t>:</w:t>
      </w:r>
    </w:p>
    <w:p w:rsidR="00BA2BA0" w:rsidRPr="001F2C0F" w:rsidRDefault="00BA2BA0" w:rsidP="00D86125">
      <w:pPr>
        <w:spacing w:line="276" w:lineRule="auto"/>
        <w:ind w:firstLine="0"/>
        <w:rPr>
          <w:color w:val="000000"/>
          <w:sz w:val="24"/>
          <w:szCs w:val="24"/>
        </w:rPr>
      </w:pPr>
    </w:p>
    <w:p w:rsidR="00055407" w:rsidRPr="001F2C0F" w:rsidRDefault="001E7707"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Технико-</w:t>
      </w:r>
      <w:r w:rsidR="00C815FD" w:rsidRPr="00C815FD">
        <w:rPr>
          <w:color w:val="000000"/>
          <w:sz w:val="24"/>
          <w:szCs w:val="24"/>
        </w:rPr>
        <w:t>коммерческое предложение (форма 2)</w:t>
      </w:r>
      <w:r w:rsidR="00CB1227" w:rsidRPr="001F2C0F">
        <w:rPr>
          <w:color w:val="000000"/>
          <w:sz w:val="24"/>
          <w:szCs w:val="24"/>
        </w:rPr>
        <w:t xml:space="preserve"> </w:t>
      </w:r>
      <w:r w:rsidR="00055407" w:rsidRPr="001F2C0F">
        <w:rPr>
          <w:color w:val="000000"/>
          <w:sz w:val="24"/>
          <w:szCs w:val="24"/>
        </w:rPr>
        <w:t xml:space="preserve"> на ____ листах;</w:t>
      </w:r>
    </w:p>
    <w:p w:rsidR="00055407" w:rsidRPr="001F2C0F" w:rsidRDefault="000C0F02" w:rsidP="00AC18D9">
      <w:pPr>
        <w:numPr>
          <w:ilvl w:val="0"/>
          <w:numId w:val="5"/>
        </w:numPr>
        <w:tabs>
          <w:tab w:val="clear" w:pos="927"/>
          <w:tab w:val="left" w:pos="567"/>
        </w:tabs>
        <w:spacing w:line="276" w:lineRule="auto"/>
        <w:ind w:left="567" w:hanging="567"/>
        <w:rPr>
          <w:color w:val="000000"/>
          <w:sz w:val="24"/>
          <w:szCs w:val="24"/>
        </w:rPr>
      </w:pPr>
      <w:r w:rsidRPr="001F2C0F">
        <w:fldChar w:fldCharType="begin"/>
      </w:r>
      <w:r w:rsidRPr="001F2C0F">
        <w:instrText xml:space="preserve"> REF _Ref86826666 \h  \* MERGEFORMAT </w:instrText>
      </w:r>
      <w:r w:rsidRPr="001F2C0F">
        <w:fldChar w:fldCharType="separate"/>
      </w:r>
      <w:r w:rsidR="00891EC2" w:rsidRPr="001F2C0F">
        <w:rPr>
          <w:color w:val="000000"/>
          <w:sz w:val="24"/>
          <w:szCs w:val="24"/>
        </w:rPr>
        <w:t>График поставки товара  (форма</w:t>
      </w:r>
      <w:r w:rsidR="00891EC2" w:rsidRPr="001F2C0F">
        <w:rPr>
          <w:noProof/>
          <w:color w:val="000000"/>
          <w:sz w:val="24"/>
          <w:szCs w:val="24"/>
        </w:rPr>
        <w:t xml:space="preserve"> 3)</w:t>
      </w:r>
      <w:r w:rsidRPr="001F2C0F">
        <w:fldChar w:fldCharType="end"/>
      </w:r>
      <w:r w:rsidR="00CB1227" w:rsidRPr="001F2C0F">
        <w:rPr>
          <w:color w:val="000000"/>
          <w:sz w:val="24"/>
          <w:szCs w:val="24"/>
        </w:rPr>
        <w:t xml:space="preserve"> </w:t>
      </w:r>
      <w:r w:rsidR="00055407" w:rsidRPr="001F2C0F">
        <w:rPr>
          <w:color w:val="000000"/>
          <w:sz w:val="24"/>
          <w:szCs w:val="24"/>
        </w:rPr>
        <w:t xml:space="preserve"> на ____ листах;</w:t>
      </w:r>
    </w:p>
    <w:p w:rsidR="0038126F" w:rsidRPr="001F2C0F" w:rsidRDefault="0038126F"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Протокол разногласи</w:t>
      </w:r>
      <w:r w:rsidR="00CB1227" w:rsidRPr="001F2C0F">
        <w:rPr>
          <w:color w:val="000000"/>
          <w:sz w:val="24"/>
          <w:szCs w:val="24"/>
        </w:rPr>
        <w:t xml:space="preserve">й к проекту Договора (форма </w:t>
      </w:r>
      <w:r w:rsidR="005F0F02" w:rsidRPr="001F2C0F">
        <w:rPr>
          <w:color w:val="000000"/>
          <w:sz w:val="24"/>
          <w:szCs w:val="24"/>
        </w:rPr>
        <w:t>4</w:t>
      </w:r>
      <w:r w:rsidR="00CB1227" w:rsidRPr="001F2C0F">
        <w:rPr>
          <w:color w:val="000000"/>
          <w:sz w:val="24"/>
          <w:szCs w:val="24"/>
        </w:rPr>
        <w:t xml:space="preserve">) </w:t>
      </w:r>
      <w:r w:rsidRPr="001F2C0F">
        <w:rPr>
          <w:color w:val="000000"/>
          <w:sz w:val="24"/>
          <w:szCs w:val="24"/>
        </w:rPr>
        <w:t xml:space="preserve"> на _____ листах;</w:t>
      </w:r>
    </w:p>
    <w:p w:rsidR="0038126F" w:rsidRPr="001F2C0F" w:rsidRDefault="000C0F02" w:rsidP="00AC18D9">
      <w:pPr>
        <w:numPr>
          <w:ilvl w:val="0"/>
          <w:numId w:val="5"/>
        </w:numPr>
        <w:tabs>
          <w:tab w:val="clear" w:pos="927"/>
          <w:tab w:val="left" w:pos="567"/>
        </w:tabs>
        <w:spacing w:line="276" w:lineRule="auto"/>
        <w:ind w:left="567" w:hanging="567"/>
        <w:rPr>
          <w:color w:val="000000"/>
          <w:sz w:val="24"/>
          <w:szCs w:val="24"/>
        </w:rPr>
      </w:pPr>
      <w:r w:rsidRPr="001F2C0F">
        <w:fldChar w:fldCharType="begin"/>
      </w:r>
      <w:r w:rsidRPr="001F2C0F">
        <w:instrText xml:space="preserve"> REF _Ref55335823 \h  \* MERGEFORMAT </w:instrText>
      </w:r>
      <w:r w:rsidRPr="001F2C0F">
        <w:fldChar w:fldCharType="separate"/>
      </w:r>
      <w:r w:rsidR="00891EC2" w:rsidRPr="00891EC2">
        <w:rPr>
          <w:color w:val="000000"/>
          <w:sz w:val="24"/>
          <w:szCs w:val="24"/>
        </w:rPr>
        <w:t>Анкета Участника (форма 5</w:t>
      </w:r>
      <w:r w:rsidR="00891EC2" w:rsidRPr="00891EC2">
        <w:rPr>
          <w:noProof/>
          <w:color w:val="000000"/>
          <w:sz w:val="24"/>
          <w:szCs w:val="24"/>
        </w:rPr>
        <w:t>)</w:t>
      </w:r>
      <w:r w:rsidRPr="001F2C0F">
        <w:fldChar w:fldCharType="end"/>
      </w:r>
      <w:r w:rsidR="00CB1227"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0C0F02" w:rsidP="00AC18D9">
      <w:pPr>
        <w:numPr>
          <w:ilvl w:val="0"/>
          <w:numId w:val="5"/>
        </w:numPr>
        <w:tabs>
          <w:tab w:val="clear" w:pos="927"/>
          <w:tab w:val="left" w:pos="567"/>
        </w:tabs>
        <w:spacing w:line="240" w:lineRule="auto"/>
        <w:ind w:left="567" w:hanging="567"/>
        <w:rPr>
          <w:color w:val="000000"/>
          <w:sz w:val="24"/>
          <w:szCs w:val="24"/>
        </w:rPr>
      </w:pPr>
      <w:r w:rsidRPr="001F2C0F">
        <w:fldChar w:fldCharType="begin"/>
      </w:r>
      <w:r w:rsidRPr="001F2C0F">
        <w:instrText xml:space="preserve"> REF _Ref55336378 \h  \* MERGEFORMAT </w:instrText>
      </w:r>
      <w:r w:rsidRPr="001F2C0F">
        <w:fldChar w:fldCharType="separate"/>
      </w:r>
      <w:r w:rsidR="00891EC2" w:rsidRPr="00891EC2">
        <w:rPr>
          <w:color w:val="000000"/>
          <w:sz w:val="24"/>
          <w:szCs w:val="24"/>
        </w:rPr>
        <w:t>Справка о перечне и годовых объемах выполнения аналогичных договоров (форма 6</w:t>
      </w:r>
      <w:r w:rsidR="00891EC2" w:rsidRPr="00891EC2">
        <w:rPr>
          <w:noProof/>
          <w:color w:val="000000"/>
          <w:sz w:val="24"/>
          <w:szCs w:val="24"/>
        </w:rPr>
        <w:t>)</w:t>
      </w:r>
      <w:r w:rsidRPr="001F2C0F">
        <w:fldChar w:fldCharType="end"/>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материально-технических ресурсах (форма </w:t>
      </w:r>
      <w:r w:rsidR="005F0F02" w:rsidRPr="001F2C0F">
        <w:rPr>
          <w:sz w:val="24"/>
          <w:szCs w:val="24"/>
        </w:rPr>
        <w:t>7</w:t>
      </w:r>
      <w:r w:rsidRPr="001F2C0F">
        <w:rPr>
          <w:sz w:val="24"/>
          <w:szCs w:val="24"/>
        </w:rPr>
        <w:t>)</w:t>
      </w:r>
      <w:r w:rsidRPr="001F2C0F">
        <w:rPr>
          <w:color w:val="000000"/>
          <w:sz w:val="24"/>
          <w:szCs w:val="24"/>
        </w:rPr>
        <w:t xml:space="preserve"> </w:t>
      </w:r>
      <w:r w:rsidR="0038126F" w:rsidRPr="001F2C0F">
        <w:rPr>
          <w:color w:val="000000"/>
          <w:sz w:val="24"/>
          <w:szCs w:val="24"/>
        </w:rPr>
        <w:t>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кадровых ресурсах (форма </w:t>
      </w:r>
      <w:r w:rsidR="005F0F02" w:rsidRPr="001F2C0F">
        <w:rPr>
          <w:sz w:val="24"/>
          <w:szCs w:val="24"/>
        </w:rPr>
        <w:t>8</w:t>
      </w:r>
      <w:r w:rsidRPr="001F2C0F">
        <w:rPr>
          <w:sz w:val="24"/>
          <w:szCs w:val="24"/>
        </w:rPr>
        <w:t>)</w:t>
      </w:r>
      <w:r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sz w:val="24"/>
          <w:szCs w:val="24"/>
        </w:rPr>
      </w:pPr>
      <w:r w:rsidRPr="001F2C0F">
        <w:rPr>
          <w:sz w:val="24"/>
          <w:szCs w:val="24"/>
        </w:rPr>
        <w:t xml:space="preserve">Информационное письмо о соблюдении Участником запроса предложений Глобального договора ООН (форма </w:t>
      </w:r>
      <w:r w:rsidR="005F0F02" w:rsidRPr="001F2C0F">
        <w:rPr>
          <w:sz w:val="24"/>
          <w:szCs w:val="24"/>
        </w:rPr>
        <w:t>9</w:t>
      </w:r>
      <w:r w:rsidRPr="001F2C0F">
        <w:rPr>
          <w:sz w:val="24"/>
          <w:szCs w:val="24"/>
        </w:rPr>
        <w:t xml:space="preserve">) </w:t>
      </w:r>
      <w:r w:rsidR="0038126F" w:rsidRPr="001F2C0F">
        <w:rPr>
          <w:sz w:val="24"/>
          <w:szCs w:val="24"/>
        </w:rPr>
        <w:t>на ____ листах;</w:t>
      </w:r>
    </w:p>
    <w:p w:rsidR="00055407" w:rsidRPr="001F2C0F" w:rsidRDefault="00055407" w:rsidP="00AC18D9">
      <w:pPr>
        <w:numPr>
          <w:ilvl w:val="0"/>
          <w:numId w:val="5"/>
        </w:numPr>
        <w:tabs>
          <w:tab w:val="clear" w:pos="927"/>
          <w:tab w:val="left" w:pos="567"/>
        </w:tabs>
        <w:spacing w:line="240" w:lineRule="auto"/>
        <w:ind w:left="567" w:hanging="567"/>
        <w:rPr>
          <w:sz w:val="24"/>
          <w:szCs w:val="24"/>
        </w:rPr>
      </w:pPr>
      <w:r w:rsidRPr="001F2C0F">
        <w:rPr>
          <w:sz w:val="24"/>
          <w:szCs w:val="24"/>
        </w:rPr>
        <w:t>Документы, подтверждающие соответствие Участника установленным требованиям — на ____ листах.</w:t>
      </w:r>
    </w:p>
    <w:p w:rsidR="00E044C1" w:rsidRPr="001F2C0F" w:rsidRDefault="00E044C1" w:rsidP="00AC18D9">
      <w:pPr>
        <w:tabs>
          <w:tab w:val="left" w:pos="567"/>
        </w:tabs>
        <w:spacing w:line="276" w:lineRule="auto"/>
        <w:ind w:left="567" w:hanging="567"/>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(подпись, М.П.)</w:t>
      </w: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 xml:space="preserve">(фамилия, имя, отчество </w:t>
      </w:r>
      <w:proofErr w:type="gramStart"/>
      <w:r w:rsidRPr="001F2C0F">
        <w:rPr>
          <w:sz w:val="24"/>
          <w:szCs w:val="24"/>
          <w:vertAlign w:val="superscript"/>
        </w:rPr>
        <w:t>подписавшего</w:t>
      </w:r>
      <w:proofErr w:type="gramEnd"/>
      <w:r w:rsidRPr="001F2C0F">
        <w:rPr>
          <w:sz w:val="24"/>
          <w:szCs w:val="24"/>
          <w:vertAlign w:val="superscript"/>
        </w:rPr>
        <w:t>, должность)</w:t>
      </w: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484C50">
      <w:pPr>
        <w:spacing w:line="240" w:lineRule="auto"/>
        <w:ind w:right="3684" w:firstLine="0"/>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2A3078" w:rsidRPr="001F2C0F"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17" w:name="_Toc238285393"/>
      <w:bookmarkStart w:id="18" w:name="_Toc423378590"/>
      <w:bookmarkStart w:id="19" w:name="_Toc423421093"/>
      <w:r w:rsidR="002A3078" w:rsidRPr="001F2C0F">
        <w:rPr>
          <w:sz w:val="24"/>
          <w:szCs w:val="24"/>
        </w:rPr>
        <w:br w:type="page"/>
      </w:r>
    </w:p>
    <w:p w:rsidR="00A101C5" w:rsidRPr="001F2C0F" w:rsidRDefault="00055407" w:rsidP="00DA63D2">
      <w:pPr>
        <w:pStyle w:val="a4"/>
        <w:tabs>
          <w:tab w:val="num" w:pos="0"/>
        </w:tabs>
        <w:spacing w:line="276" w:lineRule="auto"/>
        <w:ind w:left="0" w:firstLine="0"/>
        <w:rPr>
          <w:b/>
          <w:sz w:val="24"/>
          <w:szCs w:val="24"/>
        </w:rPr>
      </w:pPr>
      <w:r w:rsidRPr="001F2C0F">
        <w:rPr>
          <w:b/>
          <w:sz w:val="24"/>
          <w:szCs w:val="24"/>
        </w:rPr>
        <w:lastRenderedPageBreak/>
        <w:t>Инструкции по заполнению</w:t>
      </w:r>
      <w:bookmarkEnd w:id="17"/>
      <w:bookmarkEnd w:id="18"/>
      <w:bookmarkEnd w:id="19"/>
    </w:p>
    <w:p w:rsidR="00A101C5" w:rsidRPr="001F2C0F" w:rsidRDefault="00A101C5" w:rsidP="00DA63D2">
      <w:pPr>
        <w:pStyle w:val="a4"/>
        <w:numPr>
          <w:ilvl w:val="0"/>
          <w:numId w:val="0"/>
        </w:numPr>
        <w:spacing w:line="276" w:lineRule="auto"/>
        <w:rPr>
          <w:b/>
          <w:sz w:val="24"/>
          <w:szCs w:val="24"/>
        </w:rPr>
      </w:pP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Участник должен указать стоимость </w:t>
      </w:r>
      <w:r w:rsidR="001F12B3" w:rsidRPr="001F2C0F">
        <w:rPr>
          <w:sz w:val="24"/>
          <w:szCs w:val="24"/>
        </w:rPr>
        <w:t>товара</w:t>
      </w:r>
      <w:r w:rsidRPr="001F2C0F">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1F2C0F">
        <w:rPr>
          <w:sz w:val="24"/>
          <w:szCs w:val="24"/>
        </w:rPr>
        <w:t>ХХХ</w:t>
      </w:r>
      <w:proofErr w:type="spellEnd"/>
      <w:r w:rsidRPr="001F2C0F">
        <w:rPr>
          <w:sz w:val="24"/>
          <w:szCs w:val="24"/>
        </w:rPr>
        <w:t xml:space="preserve"> </w:t>
      </w:r>
      <w:r w:rsidRPr="001F2C0F">
        <w:rPr>
          <w:sz w:val="24"/>
          <w:szCs w:val="24"/>
          <w:lang w:val="en-US"/>
        </w:rPr>
        <w:t>XXX</w:t>
      </w:r>
      <w:r w:rsidRPr="001F2C0F">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Участник должен указать срок действия Предложения согласно </w:t>
      </w:r>
      <w:proofErr w:type="gramStart"/>
      <w:r w:rsidRPr="001F2C0F">
        <w:rPr>
          <w:sz w:val="24"/>
          <w:szCs w:val="24"/>
        </w:rPr>
        <w:t>требованию</w:t>
      </w:r>
      <w:proofErr w:type="gramEnd"/>
      <w:r w:rsidRPr="001F2C0F">
        <w:rPr>
          <w:sz w:val="24"/>
          <w:szCs w:val="24"/>
        </w:rPr>
        <w:t xml:space="preserve"> указанному в Информационной карте документации (Раздел 3).</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Письмо должно быть подписано и скреплено печатью в соответствии с требованиями Документации (раздел 2.4). </w:t>
      </w:r>
    </w:p>
    <w:p w:rsidR="00E044C1" w:rsidRPr="001F2C0F" w:rsidRDefault="00E044C1" w:rsidP="00D86125">
      <w:pPr>
        <w:tabs>
          <w:tab w:val="num" w:pos="0"/>
          <w:tab w:val="left" w:pos="851"/>
        </w:tabs>
        <w:spacing w:line="276" w:lineRule="auto"/>
        <w:ind w:firstLine="0"/>
        <w:rPr>
          <w:sz w:val="24"/>
          <w:szCs w:val="24"/>
        </w:rPr>
      </w:pPr>
    </w:p>
    <w:p w:rsidR="00E044C1" w:rsidRPr="001F2C0F" w:rsidRDefault="00E044C1" w:rsidP="00D86125">
      <w:pPr>
        <w:tabs>
          <w:tab w:val="num" w:pos="0"/>
          <w:tab w:val="left" w:pos="851"/>
        </w:tabs>
        <w:spacing w:line="276"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537601" w:rsidRPr="001F2C0F" w:rsidRDefault="005F0F02" w:rsidP="00537601">
      <w:pPr>
        <w:pStyle w:val="21"/>
        <w:spacing w:line="276" w:lineRule="auto"/>
        <w:rPr>
          <w:sz w:val="24"/>
          <w:szCs w:val="24"/>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1F2C0F">
        <w:rPr>
          <w:sz w:val="24"/>
          <w:szCs w:val="24"/>
        </w:rPr>
        <w:lastRenderedPageBreak/>
        <w:t>Технико-коммерческое предложение</w:t>
      </w:r>
      <w:r w:rsidR="00537601" w:rsidRPr="001F2C0F">
        <w:rPr>
          <w:sz w:val="24"/>
          <w:szCs w:val="24"/>
        </w:rPr>
        <w:t xml:space="preserve"> (форма 2)</w:t>
      </w:r>
      <w:bookmarkEnd w:id="20"/>
      <w:bookmarkEnd w:id="21"/>
      <w:bookmarkEnd w:id="22"/>
      <w:bookmarkEnd w:id="23"/>
      <w:bookmarkEnd w:id="24"/>
      <w:bookmarkEnd w:id="25"/>
    </w:p>
    <w:p w:rsidR="005F0F02" w:rsidRPr="001F2C0F" w:rsidRDefault="005F0F02" w:rsidP="005F0F02">
      <w:pPr>
        <w:pStyle w:val="a4"/>
        <w:tabs>
          <w:tab w:val="num" w:pos="0"/>
        </w:tabs>
        <w:ind w:left="54" w:hanging="54"/>
        <w:rPr>
          <w:b/>
          <w:sz w:val="24"/>
          <w:szCs w:val="24"/>
        </w:rPr>
      </w:pPr>
      <w:r w:rsidRPr="001F2C0F">
        <w:rPr>
          <w:b/>
          <w:sz w:val="24"/>
          <w:szCs w:val="24"/>
        </w:rPr>
        <w:t xml:space="preserve">Форма Технико-коммерческого предложения </w:t>
      </w:r>
    </w:p>
    <w:p w:rsidR="005F0F02" w:rsidRPr="001F2C0F"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5F0F02" w:rsidRPr="001F2C0F" w:rsidRDefault="005F0F02" w:rsidP="005F0F02">
      <w:pPr>
        <w:spacing w:line="240" w:lineRule="auto"/>
        <w:ind w:firstLine="0"/>
        <w:jc w:val="left"/>
        <w:rPr>
          <w:sz w:val="24"/>
          <w:szCs w:val="24"/>
        </w:rPr>
      </w:pPr>
    </w:p>
    <w:p w:rsidR="005F0F02" w:rsidRPr="001F2C0F" w:rsidRDefault="005F0F02" w:rsidP="005F0F02">
      <w:pPr>
        <w:spacing w:line="240" w:lineRule="auto"/>
        <w:ind w:firstLine="0"/>
        <w:jc w:val="left"/>
        <w:rPr>
          <w:sz w:val="24"/>
          <w:szCs w:val="24"/>
        </w:rPr>
      </w:pPr>
      <w:r w:rsidRPr="001F2C0F">
        <w:rPr>
          <w:sz w:val="24"/>
          <w:szCs w:val="24"/>
        </w:rPr>
        <w:t xml:space="preserve">Приложение </w:t>
      </w:r>
      <w:r w:rsidRPr="001F2C0F">
        <w:rPr>
          <w:sz w:val="24"/>
          <w:szCs w:val="24"/>
        </w:rPr>
        <w:fldChar w:fldCharType="begin"/>
      </w:r>
      <w:r w:rsidRPr="001F2C0F">
        <w:rPr>
          <w:sz w:val="24"/>
          <w:szCs w:val="24"/>
        </w:rPr>
        <w:instrText xml:space="preserve"> SEQ Приложение \* ARABIC </w:instrText>
      </w:r>
      <w:r w:rsidRPr="001F2C0F">
        <w:rPr>
          <w:sz w:val="24"/>
          <w:szCs w:val="24"/>
        </w:rPr>
        <w:fldChar w:fldCharType="separate"/>
      </w:r>
      <w:r w:rsidR="00891EC2">
        <w:rPr>
          <w:noProof/>
          <w:sz w:val="24"/>
          <w:szCs w:val="24"/>
        </w:rPr>
        <w:t>1</w:t>
      </w:r>
      <w:r w:rsidRPr="001F2C0F">
        <w:rPr>
          <w:sz w:val="24"/>
          <w:szCs w:val="24"/>
        </w:rPr>
        <w:fldChar w:fldCharType="end"/>
      </w:r>
      <w:r w:rsidRPr="001F2C0F">
        <w:rPr>
          <w:sz w:val="24"/>
          <w:szCs w:val="24"/>
        </w:rPr>
        <w:t xml:space="preserve"> к письму о подаче оферты</w:t>
      </w:r>
      <w:r w:rsidRPr="001F2C0F">
        <w:rPr>
          <w:sz w:val="24"/>
          <w:szCs w:val="24"/>
        </w:rPr>
        <w:br/>
        <w:t>от «____» _____________ </w:t>
      </w:r>
      <w:proofErr w:type="gramStart"/>
      <w:r w:rsidRPr="001F2C0F">
        <w:rPr>
          <w:sz w:val="24"/>
          <w:szCs w:val="24"/>
        </w:rPr>
        <w:t>г</w:t>
      </w:r>
      <w:proofErr w:type="gramEnd"/>
      <w:r w:rsidRPr="001F2C0F">
        <w:rPr>
          <w:sz w:val="24"/>
          <w:szCs w:val="24"/>
        </w:rPr>
        <w:t>. №__________</w:t>
      </w:r>
    </w:p>
    <w:p w:rsidR="005F0F02" w:rsidRPr="001F2C0F" w:rsidRDefault="005F0F02" w:rsidP="005F0F02">
      <w:pPr>
        <w:ind w:firstLine="0"/>
      </w:pPr>
    </w:p>
    <w:p w:rsidR="00537601" w:rsidRPr="001F2C0F" w:rsidRDefault="00537601" w:rsidP="00537601">
      <w:pPr>
        <w:spacing w:line="240" w:lineRule="auto"/>
        <w:ind w:right="-35" w:firstLine="0"/>
        <w:rPr>
          <w:b/>
          <w:sz w:val="24"/>
          <w:szCs w:val="24"/>
        </w:rPr>
      </w:pPr>
    </w:p>
    <w:p w:rsidR="00537601" w:rsidRPr="001F2C0F" w:rsidRDefault="00537601" w:rsidP="00537601">
      <w:pPr>
        <w:spacing w:line="240" w:lineRule="auto"/>
        <w:ind w:right="-35" w:firstLine="0"/>
        <w:jc w:val="center"/>
        <w:rPr>
          <w:sz w:val="24"/>
          <w:szCs w:val="24"/>
          <w:vertAlign w:val="superscript"/>
        </w:rPr>
      </w:pPr>
      <w:r w:rsidRPr="001F2C0F">
        <w:rPr>
          <w:b/>
          <w:sz w:val="24"/>
          <w:szCs w:val="24"/>
        </w:rPr>
        <w:t>ТЕХНИКО-КОММЕРЧЕСКОЕ ПРЕДЛОЖЕНИЕ</w:t>
      </w: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rPr>
          <w:sz w:val="24"/>
          <w:szCs w:val="24"/>
        </w:rPr>
      </w:pPr>
    </w:p>
    <w:p w:rsidR="00537601" w:rsidRPr="001F2C0F" w:rsidRDefault="00537601" w:rsidP="00537601">
      <w:pPr>
        <w:spacing w:line="240" w:lineRule="auto"/>
        <w:ind w:firstLine="0"/>
        <w:rPr>
          <w:sz w:val="24"/>
          <w:szCs w:val="24"/>
        </w:rPr>
      </w:pPr>
      <w:r w:rsidRPr="001F2C0F">
        <w:rPr>
          <w:sz w:val="24"/>
          <w:szCs w:val="24"/>
        </w:rPr>
        <w:t>Наименование и адрес Участника: _________________________________</w:t>
      </w:r>
    </w:p>
    <w:p w:rsidR="00537601" w:rsidRPr="001F2C0F" w:rsidRDefault="00537601" w:rsidP="00537601">
      <w:pPr>
        <w:tabs>
          <w:tab w:val="left" w:pos="9214"/>
          <w:tab w:val="left" w:pos="9356"/>
        </w:tabs>
        <w:spacing w:line="240" w:lineRule="auto"/>
        <w:ind w:left="-540" w:right="-365"/>
        <w:rPr>
          <w:b/>
          <w:color w:val="000000"/>
          <w:sz w:val="24"/>
          <w:szCs w:val="24"/>
        </w:rPr>
      </w:pPr>
    </w:p>
    <w:p w:rsidR="00537601" w:rsidRPr="001F2C0F" w:rsidRDefault="00717991" w:rsidP="00537601">
      <w:pPr>
        <w:tabs>
          <w:tab w:val="left" w:pos="9214"/>
          <w:tab w:val="left" w:pos="9356"/>
        </w:tabs>
        <w:spacing w:line="240" w:lineRule="auto"/>
        <w:ind w:right="-365" w:firstLine="0"/>
        <w:rPr>
          <w:color w:val="000000"/>
          <w:sz w:val="24"/>
          <w:szCs w:val="24"/>
        </w:rPr>
      </w:pPr>
      <w:r w:rsidRPr="001F2C0F">
        <w:rPr>
          <w:color w:val="000000"/>
          <w:sz w:val="24"/>
          <w:szCs w:val="24"/>
        </w:rPr>
        <w:t>По настоящему предложению п</w:t>
      </w:r>
      <w:r w:rsidR="00537601" w:rsidRPr="001F2C0F">
        <w:rPr>
          <w:color w:val="000000"/>
          <w:sz w:val="24"/>
          <w:szCs w:val="24"/>
        </w:rPr>
        <w:t>оставляется следующая продукция:</w:t>
      </w:r>
    </w:p>
    <w:p w:rsidR="00537601" w:rsidRPr="001F2C0F" w:rsidRDefault="00537601" w:rsidP="00537601">
      <w:pPr>
        <w:tabs>
          <w:tab w:val="left" w:pos="9214"/>
          <w:tab w:val="left" w:pos="9356"/>
        </w:tabs>
        <w:spacing w:line="240" w:lineRule="auto"/>
        <w:ind w:right="-365" w:firstLine="0"/>
        <w:rPr>
          <w:color w:val="000000"/>
          <w:sz w:val="24"/>
          <w:szCs w:val="24"/>
        </w:rPr>
      </w:pPr>
    </w:p>
    <w:tbl>
      <w:tblPr>
        <w:tblW w:w="10632" w:type="dxa"/>
        <w:tblInd w:w="-254" w:type="dxa"/>
        <w:tblLayout w:type="fixed"/>
        <w:tblCellMar>
          <w:left w:w="30" w:type="dxa"/>
          <w:right w:w="30" w:type="dxa"/>
        </w:tblCellMar>
        <w:tblLook w:val="0000" w:firstRow="0" w:lastRow="0" w:firstColumn="0" w:lastColumn="0" w:noHBand="0" w:noVBand="0"/>
      </w:tblPr>
      <w:tblGrid>
        <w:gridCol w:w="540"/>
        <w:gridCol w:w="2579"/>
        <w:gridCol w:w="1560"/>
        <w:gridCol w:w="1566"/>
        <w:gridCol w:w="581"/>
        <w:gridCol w:w="709"/>
        <w:gridCol w:w="1620"/>
        <w:gridCol w:w="1477"/>
      </w:tblGrid>
      <w:tr w:rsidR="00C815FD" w:rsidRPr="001F2C0F" w:rsidTr="00C815FD">
        <w:trPr>
          <w:trHeight w:val="542"/>
        </w:trPr>
        <w:tc>
          <w:tcPr>
            <w:tcW w:w="10632" w:type="dxa"/>
            <w:gridSpan w:val="8"/>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left="510" w:right="2" w:hanging="540"/>
              <w:rPr>
                <w:b/>
                <w:color w:val="000000"/>
                <w:sz w:val="24"/>
                <w:szCs w:val="24"/>
              </w:rPr>
            </w:pPr>
            <w:r w:rsidRPr="001F2C0F">
              <w:rPr>
                <w:b/>
                <w:bCs/>
                <w:sz w:val="24"/>
                <w:szCs w:val="24"/>
              </w:rPr>
              <w:t>Таблица 1.</w:t>
            </w:r>
          </w:p>
        </w:tc>
      </w:tr>
      <w:tr w:rsidR="00C815FD" w:rsidRPr="001F2C0F" w:rsidTr="00C815FD">
        <w:trPr>
          <w:trHeight w:val="542"/>
        </w:trPr>
        <w:tc>
          <w:tcPr>
            <w:tcW w:w="54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left="-540" w:right="-365"/>
              <w:rPr>
                <w:b/>
                <w:color w:val="000000"/>
                <w:sz w:val="24"/>
                <w:szCs w:val="24"/>
              </w:rPr>
            </w:pPr>
            <w:r w:rsidRPr="001F2C0F">
              <w:rPr>
                <w:b/>
                <w:color w:val="000000"/>
                <w:sz w:val="24"/>
                <w:szCs w:val="24"/>
              </w:rPr>
              <w:t>№</w:t>
            </w:r>
          </w:p>
          <w:p w:rsidR="00C815FD" w:rsidRPr="001F2C0F" w:rsidRDefault="00C815FD" w:rsidP="00D35A17">
            <w:pPr>
              <w:spacing w:line="240" w:lineRule="auto"/>
              <w:ind w:left="-540" w:right="-365"/>
              <w:rPr>
                <w:b/>
                <w:color w:val="000000"/>
                <w:sz w:val="24"/>
                <w:szCs w:val="24"/>
              </w:rPr>
            </w:pPr>
            <w:proofErr w:type="gramStart"/>
            <w:r w:rsidRPr="001F2C0F">
              <w:rPr>
                <w:b/>
                <w:color w:val="000000"/>
                <w:sz w:val="24"/>
                <w:szCs w:val="24"/>
              </w:rPr>
              <w:t>п</w:t>
            </w:r>
            <w:proofErr w:type="gramEnd"/>
            <w:r w:rsidRPr="001F2C0F">
              <w:rPr>
                <w:b/>
                <w:color w:val="000000"/>
                <w:sz w:val="24"/>
                <w:szCs w:val="24"/>
              </w:rPr>
              <w:t>/п</w:t>
            </w:r>
          </w:p>
        </w:tc>
        <w:tc>
          <w:tcPr>
            <w:tcW w:w="2579"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left="-540" w:right="-365"/>
              <w:rPr>
                <w:b/>
                <w:color w:val="000000"/>
                <w:sz w:val="24"/>
                <w:szCs w:val="24"/>
              </w:rPr>
            </w:pPr>
            <w:r w:rsidRPr="001F2C0F">
              <w:rPr>
                <w:b/>
                <w:color w:val="000000"/>
                <w:sz w:val="24"/>
                <w:szCs w:val="24"/>
              </w:rPr>
              <w:t>Наименование</w:t>
            </w:r>
          </w:p>
        </w:tc>
        <w:tc>
          <w:tcPr>
            <w:tcW w:w="156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firstLine="0"/>
              <w:rPr>
                <w:b/>
                <w:color w:val="000000"/>
                <w:sz w:val="24"/>
                <w:szCs w:val="24"/>
              </w:rPr>
            </w:pPr>
            <w:r>
              <w:rPr>
                <w:b/>
                <w:color w:val="000000"/>
                <w:sz w:val="24"/>
                <w:szCs w:val="24"/>
              </w:rPr>
              <w:t>Марка, Типоразмер и т.п.</w:t>
            </w:r>
          </w:p>
        </w:tc>
        <w:tc>
          <w:tcPr>
            <w:tcW w:w="1566"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firstLine="0"/>
              <w:rPr>
                <w:b/>
                <w:color w:val="000000"/>
                <w:sz w:val="24"/>
                <w:szCs w:val="24"/>
              </w:rPr>
            </w:pPr>
            <w:r>
              <w:rPr>
                <w:b/>
                <w:color w:val="000000"/>
                <w:sz w:val="24"/>
                <w:szCs w:val="24"/>
              </w:rPr>
              <w:t>ГОСТ, ТУ</w:t>
            </w:r>
          </w:p>
        </w:tc>
        <w:tc>
          <w:tcPr>
            <w:tcW w:w="581"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firstLine="0"/>
              <w:rPr>
                <w:b/>
                <w:color w:val="000000"/>
                <w:sz w:val="24"/>
                <w:szCs w:val="24"/>
              </w:rPr>
            </w:pPr>
            <w:r w:rsidRPr="001F2C0F">
              <w:rPr>
                <w:b/>
                <w:color w:val="000000"/>
                <w:sz w:val="24"/>
                <w:szCs w:val="24"/>
              </w:rPr>
              <w:t>Ед. изм.</w:t>
            </w:r>
          </w:p>
        </w:tc>
        <w:tc>
          <w:tcPr>
            <w:tcW w:w="709"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right="-30" w:firstLine="0"/>
              <w:rPr>
                <w:b/>
                <w:color w:val="000000"/>
                <w:sz w:val="24"/>
                <w:szCs w:val="24"/>
              </w:rPr>
            </w:pPr>
            <w:r w:rsidRPr="001F2C0F">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C815FD" w:rsidRPr="001F2C0F" w:rsidRDefault="00C815FD" w:rsidP="00D35A17">
            <w:pPr>
              <w:spacing w:line="240" w:lineRule="auto"/>
              <w:ind w:right="-13" w:firstLine="0"/>
              <w:jc w:val="left"/>
              <w:rPr>
                <w:b/>
                <w:color w:val="000000"/>
                <w:sz w:val="24"/>
                <w:szCs w:val="24"/>
              </w:rPr>
            </w:pPr>
            <w:r w:rsidRPr="001F2C0F">
              <w:rPr>
                <w:b/>
                <w:color w:val="000000"/>
                <w:sz w:val="24"/>
                <w:szCs w:val="24"/>
              </w:rPr>
              <w:t>*Цена за единицу без НДС, руб.</w:t>
            </w:r>
          </w:p>
        </w:tc>
        <w:tc>
          <w:tcPr>
            <w:tcW w:w="1477"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left="3" w:right="2" w:firstLine="0"/>
              <w:rPr>
                <w:b/>
                <w:color w:val="000000"/>
                <w:sz w:val="24"/>
                <w:szCs w:val="24"/>
              </w:rPr>
            </w:pPr>
            <w:r w:rsidRPr="001F2C0F">
              <w:rPr>
                <w:b/>
                <w:color w:val="000000"/>
                <w:sz w:val="24"/>
                <w:szCs w:val="24"/>
              </w:rPr>
              <w:t>Сумма без НДС, руб.</w:t>
            </w:r>
          </w:p>
        </w:tc>
      </w:tr>
      <w:tr w:rsidR="00C815FD" w:rsidRPr="001F2C0F"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left="-540" w:right="-365"/>
              <w:rPr>
                <w:color w:val="000000"/>
                <w:sz w:val="24"/>
                <w:szCs w:val="24"/>
              </w:rPr>
            </w:pPr>
            <w:r w:rsidRPr="001F2C0F">
              <w:rPr>
                <w:color w:val="000000"/>
                <w:sz w:val="24"/>
                <w:szCs w:val="24"/>
              </w:rPr>
              <w:t>1.</w:t>
            </w:r>
          </w:p>
        </w:tc>
        <w:tc>
          <w:tcPr>
            <w:tcW w:w="2579"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1F2C0F" w:rsidRDefault="00C815FD"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1F2C0F" w:rsidRDefault="00C815FD" w:rsidP="00D35A17">
            <w:pPr>
              <w:spacing w:line="240" w:lineRule="auto"/>
              <w:ind w:right="-13"/>
              <w:jc w:val="center"/>
              <w:rPr>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1F2C0F" w:rsidRDefault="00C815FD" w:rsidP="00D35A17">
            <w:pPr>
              <w:spacing w:line="240" w:lineRule="auto"/>
              <w:ind w:left="3" w:right="2"/>
              <w:jc w:val="center"/>
              <w:rPr>
                <w:color w:val="000000"/>
                <w:sz w:val="24"/>
                <w:szCs w:val="24"/>
              </w:rPr>
            </w:pPr>
          </w:p>
        </w:tc>
      </w:tr>
      <w:tr w:rsidR="00C815FD" w:rsidRPr="001F2C0F"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left="-540" w:right="-365"/>
              <w:rPr>
                <w:color w:val="000000"/>
                <w:sz w:val="24"/>
                <w:szCs w:val="24"/>
              </w:rPr>
            </w:pPr>
            <w:r w:rsidRPr="001F2C0F">
              <w:rPr>
                <w:color w:val="000000"/>
                <w:sz w:val="24"/>
                <w:szCs w:val="24"/>
              </w:rPr>
              <w:t>2.</w:t>
            </w:r>
          </w:p>
        </w:tc>
        <w:tc>
          <w:tcPr>
            <w:tcW w:w="2579"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1F2C0F" w:rsidRDefault="00C815FD"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1F2C0F" w:rsidRDefault="00C815FD" w:rsidP="00D35A17">
            <w:pPr>
              <w:spacing w:line="240" w:lineRule="auto"/>
              <w:ind w:right="-13"/>
              <w:jc w:val="center"/>
              <w:rPr>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1F2C0F" w:rsidRDefault="00C815FD" w:rsidP="00D35A17">
            <w:pPr>
              <w:spacing w:line="240" w:lineRule="auto"/>
              <w:ind w:left="3" w:right="2"/>
              <w:jc w:val="center"/>
              <w:rPr>
                <w:color w:val="000000"/>
                <w:sz w:val="24"/>
                <w:szCs w:val="24"/>
              </w:rPr>
            </w:pPr>
          </w:p>
        </w:tc>
      </w:tr>
      <w:tr w:rsidR="00C815FD" w:rsidRPr="001F2C0F"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left="-540" w:right="-365"/>
              <w:rPr>
                <w:color w:val="000000"/>
                <w:sz w:val="24"/>
                <w:szCs w:val="24"/>
              </w:rPr>
            </w:pPr>
            <w:r w:rsidRPr="001F2C0F">
              <w:rPr>
                <w:color w:val="000000"/>
                <w:sz w:val="24"/>
                <w:szCs w:val="24"/>
              </w:rPr>
              <w:t>3.</w:t>
            </w:r>
          </w:p>
        </w:tc>
        <w:tc>
          <w:tcPr>
            <w:tcW w:w="2579"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1F2C0F" w:rsidRDefault="00C815FD"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1F2C0F" w:rsidRDefault="00C815FD" w:rsidP="00D35A17">
            <w:pPr>
              <w:spacing w:line="240" w:lineRule="auto"/>
              <w:ind w:right="-13"/>
              <w:jc w:val="center"/>
              <w:rPr>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1F2C0F" w:rsidRDefault="00C815FD" w:rsidP="00D35A17">
            <w:pPr>
              <w:spacing w:line="240" w:lineRule="auto"/>
              <w:ind w:left="3" w:right="2"/>
              <w:jc w:val="center"/>
              <w:rPr>
                <w:color w:val="000000"/>
                <w:sz w:val="24"/>
                <w:szCs w:val="24"/>
              </w:rPr>
            </w:pPr>
          </w:p>
        </w:tc>
      </w:tr>
      <w:tr w:rsidR="00C815FD" w:rsidRPr="001F2C0F" w:rsidTr="00C815FD">
        <w:trPr>
          <w:trHeight w:val="250"/>
        </w:trPr>
        <w:tc>
          <w:tcPr>
            <w:tcW w:w="540" w:type="dxa"/>
            <w:tcBorders>
              <w:top w:val="single" w:sz="6" w:space="0" w:color="auto"/>
              <w:left w:val="single" w:sz="6" w:space="0" w:color="auto"/>
              <w:bottom w:val="single" w:sz="6" w:space="0" w:color="auto"/>
            </w:tcBorders>
          </w:tcPr>
          <w:p w:rsidR="00C815FD" w:rsidRPr="001F2C0F" w:rsidRDefault="00C815FD" w:rsidP="00D35A17">
            <w:pPr>
              <w:spacing w:line="240" w:lineRule="auto"/>
              <w:ind w:left="-540" w:right="-365"/>
              <w:jc w:val="right"/>
              <w:rPr>
                <w:b/>
                <w:color w:val="000000"/>
                <w:sz w:val="24"/>
                <w:szCs w:val="24"/>
              </w:rPr>
            </w:pPr>
          </w:p>
        </w:tc>
        <w:tc>
          <w:tcPr>
            <w:tcW w:w="2579" w:type="dxa"/>
            <w:tcBorders>
              <w:top w:val="single" w:sz="6" w:space="0" w:color="auto"/>
              <w:bottom w:val="single" w:sz="6" w:space="0" w:color="auto"/>
            </w:tcBorders>
          </w:tcPr>
          <w:p w:rsidR="00C815FD" w:rsidRPr="001F2C0F" w:rsidRDefault="00C815FD" w:rsidP="00D35A17">
            <w:pPr>
              <w:spacing w:line="240" w:lineRule="auto"/>
              <w:ind w:firstLine="0"/>
              <w:rPr>
                <w:b/>
                <w:color w:val="000000"/>
                <w:sz w:val="24"/>
                <w:szCs w:val="24"/>
              </w:rPr>
            </w:pPr>
            <w:r w:rsidRPr="001F2C0F">
              <w:rPr>
                <w:b/>
                <w:color w:val="000000"/>
                <w:sz w:val="24"/>
                <w:szCs w:val="24"/>
              </w:rPr>
              <w:t>ИТОГО без НДС, руб.</w:t>
            </w:r>
          </w:p>
        </w:tc>
        <w:tc>
          <w:tcPr>
            <w:tcW w:w="1560" w:type="dxa"/>
            <w:tcBorders>
              <w:top w:val="single" w:sz="6" w:space="0" w:color="auto"/>
              <w:bottom w:val="single" w:sz="6" w:space="0" w:color="auto"/>
            </w:tcBorders>
          </w:tcPr>
          <w:p w:rsidR="00C815FD" w:rsidRPr="001F2C0F" w:rsidRDefault="00C815FD" w:rsidP="00D35A17">
            <w:pPr>
              <w:spacing w:line="240" w:lineRule="auto"/>
              <w:jc w:val="center"/>
              <w:rPr>
                <w:b/>
                <w:color w:val="000000"/>
                <w:sz w:val="24"/>
                <w:szCs w:val="24"/>
              </w:rPr>
            </w:pPr>
          </w:p>
        </w:tc>
        <w:tc>
          <w:tcPr>
            <w:tcW w:w="1566" w:type="dxa"/>
            <w:tcBorders>
              <w:top w:val="single" w:sz="6" w:space="0" w:color="auto"/>
              <w:bottom w:val="single" w:sz="6" w:space="0" w:color="auto"/>
            </w:tcBorders>
          </w:tcPr>
          <w:p w:rsidR="00C815FD" w:rsidRPr="001F2C0F" w:rsidRDefault="00C815FD" w:rsidP="00D35A17">
            <w:pPr>
              <w:spacing w:line="240" w:lineRule="auto"/>
              <w:jc w:val="center"/>
              <w:rPr>
                <w:b/>
                <w:color w:val="000000"/>
                <w:sz w:val="24"/>
                <w:szCs w:val="24"/>
              </w:rPr>
            </w:pPr>
          </w:p>
        </w:tc>
        <w:tc>
          <w:tcPr>
            <w:tcW w:w="581" w:type="dxa"/>
            <w:tcBorders>
              <w:top w:val="single" w:sz="6" w:space="0" w:color="auto"/>
              <w:bottom w:val="single" w:sz="6" w:space="0" w:color="auto"/>
            </w:tcBorders>
          </w:tcPr>
          <w:p w:rsidR="00C815FD" w:rsidRPr="001F2C0F" w:rsidRDefault="00C815FD" w:rsidP="00D35A17">
            <w:pPr>
              <w:spacing w:line="240" w:lineRule="auto"/>
              <w:jc w:val="right"/>
              <w:rPr>
                <w:b/>
                <w:color w:val="000000"/>
                <w:sz w:val="24"/>
                <w:szCs w:val="24"/>
              </w:rPr>
            </w:pPr>
          </w:p>
        </w:tc>
        <w:tc>
          <w:tcPr>
            <w:tcW w:w="709" w:type="dxa"/>
            <w:tcBorders>
              <w:top w:val="single" w:sz="6" w:space="0" w:color="auto"/>
              <w:bottom w:val="single" w:sz="6" w:space="0" w:color="auto"/>
            </w:tcBorders>
          </w:tcPr>
          <w:p w:rsidR="00C815FD" w:rsidRPr="001F2C0F" w:rsidRDefault="00C815FD"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C815FD" w:rsidRPr="001F2C0F" w:rsidRDefault="00C815FD" w:rsidP="00D35A17">
            <w:pPr>
              <w:spacing w:line="240" w:lineRule="auto"/>
              <w:ind w:right="-13"/>
              <w:jc w:val="center"/>
              <w:rPr>
                <w:b/>
                <w:color w:val="000000"/>
                <w:sz w:val="24"/>
                <w:szCs w:val="24"/>
              </w:rPr>
            </w:pPr>
          </w:p>
        </w:tc>
        <w:tc>
          <w:tcPr>
            <w:tcW w:w="1477" w:type="dxa"/>
            <w:tcBorders>
              <w:top w:val="single" w:sz="6" w:space="0" w:color="auto"/>
              <w:bottom w:val="single" w:sz="6" w:space="0" w:color="auto"/>
              <w:right w:val="single" w:sz="6" w:space="0" w:color="auto"/>
            </w:tcBorders>
          </w:tcPr>
          <w:p w:rsidR="00C815FD" w:rsidRPr="001F2C0F" w:rsidRDefault="00C815FD" w:rsidP="00D35A17">
            <w:pPr>
              <w:spacing w:line="240" w:lineRule="auto"/>
              <w:ind w:left="3" w:right="2"/>
              <w:jc w:val="center"/>
              <w:rPr>
                <w:b/>
                <w:color w:val="000000"/>
                <w:sz w:val="24"/>
                <w:szCs w:val="24"/>
              </w:rPr>
            </w:pPr>
          </w:p>
        </w:tc>
      </w:tr>
      <w:tr w:rsidR="00C815FD" w:rsidRPr="001F2C0F" w:rsidTr="00C815FD">
        <w:trPr>
          <w:trHeight w:val="250"/>
        </w:trPr>
        <w:tc>
          <w:tcPr>
            <w:tcW w:w="540" w:type="dxa"/>
            <w:tcBorders>
              <w:top w:val="single" w:sz="6" w:space="0" w:color="auto"/>
              <w:left w:val="single" w:sz="6" w:space="0" w:color="auto"/>
              <w:bottom w:val="single" w:sz="6" w:space="0" w:color="auto"/>
            </w:tcBorders>
          </w:tcPr>
          <w:p w:rsidR="00C815FD" w:rsidRPr="001F2C0F" w:rsidRDefault="00C815FD" w:rsidP="00D35A17">
            <w:pPr>
              <w:spacing w:line="240" w:lineRule="auto"/>
              <w:ind w:left="-540" w:right="-365"/>
              <w:jc w:val="right"/>
              <w:rPr>
                <w:b/>
                <w:color w:val="000000"/>
                <w:sz w:val="24"/>
                <w:szCs w:val="24"/>
              </w:rPr>
            </w:pPr>
          </w:p>
        </w:tc>
        <w:tc>
          <w:tcPr>
            <w:tcW w:w="2579" w:type="dxa"/>
            <w:tcBorders>
              <w:top w:val="single" w:sz="6" w:space="0" w:color="auto"/>
              <w:bottom w:val="single" w:sz="6" w:space="0" w:color="auto"/>
            </w:tcBorders>
          </w:tcPr>
          <w:p w:rsidR="00C815FD" w:rsidRPr="001F2C0F" w:rsidRDefault="00C815FD" w:rsidP="00D35A17">
            <w:pPr>
              <w:spacing w:line="240" w:lineRule="auto"/>
              <w:ind w:firstLine="0"/>
              <w:rPr>
                <w:b/>
                <w:color w:val="000000"/>
                <w:sz w:val="24"/>
                <w:szCs w:val="24"/>
              </w:rPr>
            </w:pPr>
            <w:r w:rsidRPr="001F2C0F">
              <w:rPr>
                <w:b/>
                <w:color w:val="000000"/>
                <w:sz w:val="24"/>
                <w:szCs w:val="24"/>
              </w:rPr>
              <w:t>НДС, руб.</w:t>
            </w:r>
          </w:p>
        </w:tc>
        <w:tc>
          <w:tcPr>
            <w:tcW w:w="1560" w:type="dxa"/>
            <w:tcBorders>
              <w:top w:val="single" w:sz="6" w:space="0" w:color="auto"/>
              <w:bottom w:val="single" w:sz="6" w:space="0" w:color="auto"/>
            </w:tcBorders>
          </w:tcPr>
          <w:p w:rsidR="00C815FD" w:rsidRPr="001F2C0F" w:rsidRDefault="00C815FD" w:rsidP="00D35A17">
            <w:pPr>
              <w:spacing w:line="240" w:lineRule="auto"/>
              <w:jc w:val="center"/>
              <w:rPr>
                <w:b/>
                <w:color w:val="000000"/>
                <w:sz w:val="24"/>
                <w:szCs w:val="24"/>
              </w:rPr>
            </w:pPr>
          </w:p>
        </w:tc>
        <w:tc>
          <w:tcPr>
            <w:tcW w:w="1566" w:type="dxa"/>
            <w:tcBorders>
              <w:top w:val="single" w:sz="6" w:space="0" w:color="auto"/>
              <w:bottom w:val="single" w:sz="6" w:space="0" w:color="auto"/>
            </w:tcBorders>
          </w:tcPr>
          <w:p w:rsidR="00C815FD" w:rsidRPr="001F2C0F" w:rsidRDefault="00C815FD" w:rsidP="00D35A17">
            <w:pPr>
              <w:spacing w:line="240" w:lineRule="auto"/>
              <w:jc w:val="center"/>
              <w:rPr>
                <w:b/>
                <w:color w:val="000000"/>
                <w:sz w:val="24"/>
                <w:szCs w:val="24"/>
              </w:rPr>
            </w:pPr>
          </w:p>
        </w:tc>
        <w:tc>
          <w:tcPr>
            <w:tcW w:w="581" w:type="dxa"/>
            <w:tcBorders>
              <w:top w:val="single" w:sz="6" w:space="0" w:color="auto"/>
              <w:bottom w:val="single" w:sz="6" w:space="0" w:color="auto"/>
            </w:tcBorders>
          </w:tcPr>
          <w:p w:rsidR="00C815FD" w:rsidRPr="001F2C0F" w:rsidRDefault="00C815FD" w:rsidP="00D35A17">
            <w:pPr>
              <w:spacing w:line="240" w:lineRule="auto"/>
              <w:jc w:val="right"/>
              <w:rPr>
                <w:b/>
                <w:color w:val="000000"/>
                <w:sz w:val="24"/>
                <w:szCs w:val="24"/>
              </w:rPr>
            </w:pPr>
          </w:p>
        </w:tc>
        <w:tc>
          <w:tcPr>
            <w:tcW w:w="709" w:type="dxa"/>
            <w:tcBorders>
              <w:top w:val="single" w:sz="6" w:space="0" w:color="auto"/>
              <w:bottom w:val="single" w:sz="6" w:space="0" w:color="auto"/>
            </w:tcBorders>
          </w:tcPr>
          <w:p w:rsidR="00C815FD" w:rsidRPr="001F2C0F" w:rsidRDefault="00C815FD"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C815FD" w:rsidRPr="001F2C0F" w:rsidRDefault="00C815FD" w:rsidP="00D35A17">
            <w:pPr>
              <w:spacing w:line="240" w:lineRule="auto"/>
              <w:ind w:right="-13"/>
              <w:jc w:val="right"/>
              <w:rPr>
                <w:b/>
                <w:color w:val="000000"/>
                <w:sz w:val="24"/>
                <w:szCs w:val="24"/>
              </w:rPr>
            </w:pPr>
          </w:p>
        </w:tc>
        <w:tc>
          <w:tcPr>
            <w:tcW w:w="1477" w:type="dxa"/>
            <w:tcBorders>
              <w:top w:val="single" w:sz="6" w:space="0" w:color="auto"/>
              <w:bottom w:val="single" w:sz="6" w:space="0" w:color="auto"/>
              <w:right w:val="single" w:sz="6" w:space="0" w:color="auto"/>
            </w:tcBorders>
          </w:tcPr>
          <w:p w:rsidR="00C815FD" w:rsidRPr="001F2C0F" w:rsidRDefault="00C815FD" w:rsidP="00D35A17">
            <w:pPr>
              <w:spacing w:line="240" w:lineRule="auto"/>
              <w:ind w:left="3" w:right="2"/>
              <w:jc w:val="center"/>
              <w:rPr>
                <w:b/>
                <w:color w:val="000000"/>
                <w:sz w:val="24"/>
                <w:szCs w:val="24"/>
              </w:rPr>
            </w:pPr>
          </w:p>
        </w:tc>
      </w:tr>
      <w:tr w:rsidR="00C815FD" w:rsidRPr="001F2C0F" w:rsidTr="00C815FD">
        <w:trPr>
          <w:trHeight w:val="250"/>
        </w:trPr>
        <w:tc>
          <w:tcPr>
            <w:tcW w:w="540" w:type="dxa"/>
            <w:tcBorders>
              <w:top w:val="single" w:sz="6" w:space="0" w:color="auto"/>
              <w:left w:val="single" w:sz="6" w:space="0" w:color="auto"/>
              <w:bottom w:val="single" w:sz="6" w:space="0" w:color="auto"/>
            </w:tcBorders>
          </w:tcPr>
          <w:p w:rsidR="00C815FD" w:rsidRPr="001F2C0F" w:rsidRDefault="00C815FD" w:rsidP="00D35A17">
            <w:pPr>
              <w:spacing w:line="240" w:lineRule="auto"/>
              <w:ind w:left="-540" w:right="-365"/>
              <w:jc w:val="right"/>
              <w:rPr>
                <w:b/>
                <w:color w:val="000000"/>
                <w:sz w:val="24"/>
                <w:szCs w:val="24"/>
              </w:rPr>
            </w:pPr>
          </w:p>
        </w:tc>
        <w:tc>
          <w:tcPr>
            <w:tcW w:w="2579" w:type="dxa"/>
            <w:tcBorders>
              <w:top w:val="single" w:sz="6" w:space="0" w:color="auto"/>
              <w:bottom w:val="single" w:sz="6" w:space="0" w:color="auto"/>
            </w:tcBorders>
          </w:tcPr>
          <w:p w:rsidR="00C815FD" w:rsidRPr="001F2C0F" w:rsidRDefault="00C815FD" w:rsidP="00D35A17">
            <w:pPr>
              <w:spacing w:line="240" w:lineRule="auto"/>
              <w:ind w:firstLine="0"/>
              <w:rPr>
                <w:b/>
                <w:color w:val="000000"/>
                <w:sz w:val="24"/>
                <w:szCs w:val="24"/>
              </w:rPr>
            </w:pPr>
            <w:r w:rsidRPr="001F2C0F">
              <w:rPr>
                <w:b/>
                <w:color w:val="000000"/>
                <w:sz w:val="24"/>
                <w:szCs w:val="24"/>
              </w:rPr>
              <w:t>ВСЕГО с НДС, руб.</w:t>
            </w:r>
          </w:p>
        </w:tc>
        <w:tc>
          <w:tcPr>
            <w:tcW w:w="1560" w:type="dxa"/>
            <w:tcBorders>
              <w:top w:val="single" w:sz="6" w:space="0" w:color="auto"/>
              <w:bottom w:val="single" w:sz="6" w:space="0" w:color="auto"/>
            </w:tcBorders>
          </w:tcPr>
          <w:p w:rsidR="00C815FD" w:rsidRPr="001F2C0F" w:rsidRDefault="00C815FD" w:rsidP="00D35A17">
            <w:pPr>
              <w:spacing w:line="240" w:lineRule="auto"/>
              <w:jc w:val="center"/>
              <w:rPr>
                <w:b/>
                <w:color w:val="000000"/>
                <w:sz w:val="24"/>
                <w:szCs w:val="24"/>
              </w:rPr>
            </w:pPr>
          </w:p>
        </w:tc>
        <w:tc>
          <w:tcPr>
            <w:tcW w:w="1566" w:type="dxa"/>
            <w:tcBorders>
              <w:top w:val="single" w:sz="6" w:space="0" w:color="auto"/>
              <w:bottom w:val="single" w:sz="6" w:space="0" w:color="auto"/>
            </w:tcBorders>
          </w:tcPr>
          <w:p w:rsidR="00C815FD" w:rsidRPr="001F2C0F" w:rsidRDefault="00C815FD" w:rsidP="00D35A17">
            <w:pPr>
              <w:spacing w:line="240" w:lineRule="auto"/>
              <w:jc w:val="center"/>
              <w:rPr>
                <w:b/>
                <w:color w:val="000000"/>
                <w:sz w:val="24"/>
                <w:szCs w:val="24"/>
              </w:rPr>
            </w:pPr>
          </w:p>
        </w:tc>
        <w:tc>
          <w:tcPr>
            <w:tcW w:w="581" w:type="dxa"/>
            <w:tcBorders>
              <w:top w:val="single" w:sz="6" w:space="0" w:color="auto"/>
              <w:bottom w:val="single" w:sz="6" w:space="0" w:color="auto"/>
            </w:tcBorders>
          </w:tcPr>
          <w:p w:rsidR="00C815FD" w:rsidRPr="001F2C0F" w:rsidRDefault="00C815FD" w:rsidP="00D35A17">
            <w:pPr>
              <w:spacing w:line="240" w:lineRule="auto"/>
              <w:jc w:val="right"/>
              <w:rPr>
                <w:b/>
                <w:color w:val="000000"/>
                <w:sz w:val="24"/>
                <w:szCs w:val="24"/>
              </w:rPr>
            </w:pPr>
          </w:p>
        </w:tc>
        <w:tc>
          <w:tcPr>
            <w:tcW w:w="709" w:type="dxa"/>
            <w:tcBorders>
              <w:top w:val="single" w:sz="6" w:space="0" w:color="auto"/>
              <w:bottom w:val="single" w:sz="6" w:space="0" w:color="auto"/>
            </w:tcBorders>
          </w:tcPr>
          <w:p w:rsidR="00C815FD" w:rsidRPr="001F2C0F" w:rsidRDefault="00C815FD"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C815FD" w:rsidRPr="001F2C0F" w:rsidRDefault="00C815FD" w:rsidP="00D35A17">
            <w:pPr>
              <w:spacing w:line="240" w:lineRule="auto"/>
              <w:ind w:right="-13"/>
              <w:jc w:val="right"/>
              <w:rPr>
                <w:b/>
                <w:color w:val="000000"/>
                <w:sz w:val="24"/>
                <w:szCs w:val="24"/>
              </w:rPr>
            </w:pPr>
          </w:p>
        </w:tc>
        <w:tc>
          <w:tcPr>
            <w:tcW w:w="1477" w:type="dxa"/>
            <w:tcBorders>
              <w:top w:val="single" w:sz="6" w:space="0" w:color="auto"/>
              <w:bottom w:val="single" w:sz="6" w:space="0" w:color="auto"/>
              <w:right w:val="single" w:sz="6" w:space="0" w:color="auto"/>
            </w:tcBorders>
          </w:tcPr>
          <w:p w:rsidR="00C815FD" w:rsidRPr="001F2C0F" w:rsidRDefault="00C815FD" w:rsidP="00D35A17">
            <w:pPr>
              <w:spacing w:line="240" w:lineRule="auto"/>
              <w:ind w:left="3" w:right="2"/>
              <w:jc w:val="center"/>
              <w:rPr>
                <w:b/>
                <w:color w:val="000000"/>
                <w:sz w:val="24"/>
                <w:szCs w:val="24"/>
              </w:rPr>
            </w:pPr>
          </w:p>
        </w:tc>
      </w:tr>
      <w:tr w:rsidR="00C815FD" w:rsidRPr="001F2C0F" w:rsidTr="008D5E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632" w:type="dxa"/>
            <w:gridSpan w:val="8"/>
            <w:tcBorders>
              <w:top w:val="single" w:sz="4" w:space="0" w:color="FFFFFF"/>
              <w:left w:val="single" w:sz="4" w:space="0" w:color="FFFFFF"/>
              <w:bottom w:val="single" w:sz="4" w:space="0" w:color="FFFFFF"/>
              <w:right w:val="single" w:sz="4" w:space="0" w:color="FFFFFF"/>
            </w:tcBorders>
          </w:tcPr>
          <w:p w:rsidR="00C815FD" w:rsidRDefault="00C815FD" w:rsidP="00D35A17">
            <w:pPr>
              <w:spacing w:line="240" w:lineRule="auto"/>
              <w:ind w:left="-108" w:right="-108" w:firstLine="0"/>
              <w:rPr>
                <w:i/>
                <w:color w:val="000000"/>
                <w:sz w:val="24"/>
                <w:szCs w:val="24"/>
              </w:rPr>
            </w:pPr>
            <w:r w:rsidRPr="001F2C0F">
              <w:rPr>
                <w:i/>
                <w:color w:val="000000"/>
                <w:sz w:val="24"/>
                <w:szCs w:val="24"/>
              </w:rPr>
              <w:t xml:space="preserve">*Цена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p w:rsidR="00C815FD" w:rsidRPr="001F2C0F" w:rsidRDefault="00C815FD" w:rsidP="00D35A17">
            <w:pPr>
              <w:spacing w:line="240" w:lineRule="auto"/>
              <w:ind w:left="-108" w:right="-108" w:firstLine="0"/>
              <w:rPr>
                <w:i/>
                <w:color w:val="000000"/>
                <w:sz w:val="24"/>
                <w:szCs w:val="24"/>
              </w:rPr>
            </w:pPr>
          </w:p>
        </w:tc>
      </w:tr>
    </w:tbl>
    <w:p w:rsidR="00C815FD" w:rsidRDefault="00537601" w:rsidP="00537601">
      <w:pPr>
        <w:spacing w:line="240" w:lineRule="auto"/>
        <w:ind w:left="-142" w:right="-365" w:firstLine="0"/>
        <w:jc w:val="left"/>
        <w:rPr>
          <w:b/>
          <w:color w:val="000000"/>
          <w:sz w:val="24"/>
          <w:szCs w:val="24"/>
        </w:rPr>
      </w:pPr>
      <w:r w:rsidRPr="001F2C0F">
        <w:rPr>
          <w:b/>
          <w:color w:val="000000"/>
          <w:sz w:val="24"/>
          <w:szCs w:val="24"/>
        </w:rPr>
        <w:t xml:space="preserve">1. </w:t>
      </w:r>
      <w:r w:rsidR="00C815FD">
        <w:rPr>
          <w:b/>
          <w:color w:val="000000"/>
          <w:sz w:val="24"/>
          <w:szCs w:val="24"/>
        </w:rPr>
        <w:t>Изготовитель</w:t>
      </w:r>
      <w:r w:rsidR="00C815FD" w:rsidRPr="001F2C0F">
        <w:rPr>
          <w:b/>
          <w:color w:val="000000"/>
          <w:sz w:val="24"/>
          <w:szCs w:val="24"/>
        </w:rPr>
        <w:t>: ____________________________________________________________________</w:t>
      </w:r>
    </w:p>
    <w:p w:rsidR="00537601" w:rsidRPr="001F2C0F" w:rsidRDefault="00C815FD" w:rsidP="00537601">
      <w:pPr>
        <w:spacing w:line="240" w:lineRule="auto"/>
        <w:ind w:left="-142" w:right="-365" w:firstLine="0"/>
        <w:jc w:val="left"/>
        <w:rPr>
          <w:b/>
          <w:color w:val="000000"/>
          <w:sz w:val="24"/>
          <w:szCs w:val="24"/>
        </w:rPr>
      </w:pPr>
      <w:r>
        <w:rPr>
          <w:b/>
          <w:color w:val="000000"/>
          <w:sz w:val="24"/>
          <w:szCs w:val="24"/>
        </w:rPr>
        <w:t xml:space="preserve">2. </w:t>
      </w:r>
      <w:r w:rsidR="00537601" w:rsidRPr="001F2C0F">
        <w:rPr>
          <w:b/>
          <w:color w:val="000000"/>
          <w:sz w:val="24"/>
          <w:szCs w:val="24"/>
        </w:rPr>
        <w:t>Срок поставки: ____________________________________________________________________</w:t>
      </w:r>
    </w:p>
    <w:p w:rsidR="00537601" w:rsidRPr="001F2C0F" w:rsidRDefault="00C815FD" w:rsidP="00537601">
      <w:pPr>
        <w:spacing w:line="240" w:lineRule="auto"/>
        <w:ind w:left="-142" w:right="-365" w:firstLine="0"/>
        <w:jc w:val="left"/>
        <w:rPr>
          <w:b/>
          <w:color w:val="000000"/>
          <w:sz w:val="24"/>
          <w:szCs w:val="24"/>
        </w:rPr>
      </w:pPr>
      <w:r>
        <w:rPr>
          <w:b/>
          <w:color w:val="000000"/>
          <w:sz w:val="24"/>
          <w:szCs w:val="24"/>
        </w:rPr>
        <w:t>3</w:t>
      </w:r>
      <w:r w:rsidR="00537601" w:rsidRPr="001F2C0F">
        <w:rPr>
          <w:b/>
          <w:color w:val="000000"/>
          <w:sz w:val="24"/>
          <w:szCs w:val="24"/>
        </w:rPr>
        <w:t>. Способ доставки: __________________________________________________________________</w:t>
      </w:r>
    </w:p>
    <w:p w:rsidR="00537601" w:rsidRDefault="00C815FD" w:rsidP="00537601">
      <w:pPr>
        <w:spacing w:line="240" w:lineRule="auto"/>
        <w:ind w:left="-142" w:right="-365" w:firstLine="0"/>
        <w:jc w:val="left"/>
        <w:rPr>
          <w:b/>
          <w:color w:val="000000"/>
          <w:sz w:val="24"/>
          <w:szCs w:val="24"/>
        </w:rPr>
      </w:pPr>
      <w:r>
        <w:rPr>
          <w:b/>
          <w:color w:val="000000"/>
          <w:sz w:val="24"/>
          <w:szCs w:val="24"/>
        </w:rPr>
        <w:t>4</w:t>
      </w:r>
      <w:r w:rsidR="00537601" w:rsidRPr="001F2C0F">
        <w:rPr>
          <w:b/>
          <w:color w:val="000000"/>
          <w:sz w:val="24"/>
          <w:szCs w:val="24"/>
        </w:rPr>
        <w:t>. Грузополучатель: __________________________________________________________________</w:t>
      </w:r>
    </w:p>
    <w:p w:rsidR="00C815FD" w:rsidRPr="001F2C0F" w:rsidRDefault="00C815FD" w:rsidP="00537601">
      <w:pPr>
        <w:spacing w:line="240" w:lineRule="auto"/>
        <w:ind w:left="-142" w:right="-365" w:firstLine="0"/>
        <w:jc w:val="left"/>
        <w:rPr>
          <w:b/>
          <w:color w:val="000000"/>
          <w:sz w:val="24"/>
          <w:szCs w:val="24"/>
        </w:rPr>
      </w:pPr>
    </w:p>
    <w:p w:rsidR="00537601" w:rsidRPr="001F2C0F" w:rsidRDefault="00537601" w:rsidP="00537601">
      <w:pPr>
        <w:pStyle w:val="affe"/>
        <w:ind w:left="-142" w:firstLine="0"/>
        <w:jc w:val="left"/>
        <w:rPr>
          <w:sz w:val="24"/>
          <w:szCs w:val="24"/>
        </w:rPr>
      </w:pPr>
      <w:r w:rsidRPr="001F2C0F">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1F2C0F"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bCs/>
                <w:sz w:val="24"/>
                <w:szCs w:val="24"/>
              </w:rPr>
            </w:pPr>
            <w:r w:rsidRPr="001F2C0F">
              <w:rPr>
                <w:b/>
                <w:bCs/>
                <w:sz w:val="24"/>
                <w:szCs w:val="24"/>
              </w:rPr>
              <w:t>Таблица 2. Условия оплаты</w:t>
            </w:r>
          </w:p>
          <w:p w:rsidR="00537601" w:rsidRPr="001F2C0F" w:rsidRDefault="00537601" w:rsidP="00D35A17">
            <w:pPr>
              <w:spacing w:line="240" w:lineRule="auto"/>
              <w:rPr>
                <w:sz w:val="24"/>
                <w:szCs w:val="24"/>
              </w:rPr>
            </w:pPr>
          </w:p>
        </w:tc>
      </w:tr>
      <w:tr w:rsidR="00537601" w:rsidRPr="001F2C0F"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rPr>
              <w:t xml:space="preserve">№ </w:t>
            </w:r>
          </w:p>
          <w:p w:rsidR="00537601" w:rsidRPr="001F2C0F" w:rsidRDefault="00537601" w:rsidP="00D35A17">
            <w:pPr>
              <w:spacing w:line="240" w:lineRule="auto"/>
              <w:ind w:firstLine="0"/>
              <w:rPr>
                <w:sz w:val="24"/>
                <w:szCs w:val="24"/>
              </w:rPr>
            </w:pPr>
            <w:proofErr w:type="gramStart"/>
            <w:r w:rsidRPr="001F2C0F">
              <w:rPr>
                <w:b/>
                <w:sz w:val="24"/>
                <w:szCs w:val="24"/>
              </w:rPr>
              <w:t>п</w:t>
            </w:r>
            <w:proofErr w:type="gramEnd"/>
            <w:r w:rsidRPr="001F2C0F">
              <w:rPr>
                <w:b/>
                <w:sz w:val="24"/>
                <w:szCs w:val="24"/>
              </w:rPr>
              <w:t>/п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r w:rsidRPr="001F2C0F">
              <w:rPr>
                <w:b/>
                <w:sz w:val="24"/>
                <w:szCs w:val="24"/>
              </w:rPr>
              <w:t>Требования Заказчика</w:t>
            </w:r>
          </w:p>
          <w:p w:rsidR="00537601" w:rsidRPr="001F2C0F"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left="-108" w:firstLine="675"/>
              <w:jc w:val="left"/>
              <w:rPr>
                <w:b/>
                <w:sz w:val="24"/>
                <w:szCs w:val="24"/>
              </w:rPr>
            </w:pPr>
            <w:r w:rsidRPr="001F2C0F">
              <w:rPr>
                <w:b/>
                <w:sz w:val="24"/>
                <w:szCs w:val="24"/>
              </w:rPr>
              <w:t>Предложение Участника</w:t>
            </w:r>
          </w:p>
        </w:tc>
      </w:tr>
      <w:tr w:rsidR="00537601" w:rsidRPr="001F2C0F"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pStyle w:val="affc"/>
              <w:jc w:val="both"/>
              <w:rPr>
                <w:b w:val="0"/>
                <w:i/>
                <w:sz w:val="24"/>
                <w:szCs w:val="24"/>
              </w:rPr>
            </w:pPr>
            <w:r w:rsidRPr="001F2C0F">
              <w:rPr>
                <w:b w:val="0"/>
                <w:i/>
                <w:sz w:val="24"/>
                <w:szCs w:val="24"/>
              </w:rPr>
              <w:t>Условия оплаты в соответствии с условиями проекта договора (</w:t>
            </w:r>
            <w:r w:rsidR="004747FE" w:rsidRPr="001F2C0F">
              <w:rPr>
                <w:b w:val="0"/>
                <w:sz w:val="24"/>
                <w:szCs w:val="24"/>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1F2C0F">
              <w:rPr>
                <w:b w:val="0"/>
                <w:snapToGrid w:val="0"/>
                <w:color w:val="000000"/>
                <w:sz w:val="24"/>
                <w:szCs w:val="24"/>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F0F02" w:rsidRPr="001F2C0F" w:rsidRDefault="005F0F02" w:rsidP="00537601">
      <w:pPr>
        <w:spacing w:line="240" w:lineRule="auto"/>
        <w:rPr>
          <w:sz w:val="24"/>
          <w:szCs w:val="24"/>
        </w:rPr>
      </w:pPr>
    </w:p>
    <w:p w:rsidR="005F0F02" w:rsidRPr="001F2C0F"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1F2C0F"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bCs/>
                <w:sz w:val="24"/>
                <w:szCs w:val="24"/>
              </w:rPr>
            </w:pPr>
            <w:proofErr w:type="spellStart"/>
            <w:r w:rsidRPr="001F2C0F">
              <w:rPr>
                <w:b/>
                <w:bCs/>
                <w:sz w:val="24"/>
                <w:szCs w:val="24"/>
                <w:lang w:val="en-US"/>
              </w:rPr>
              <w:lastRenderedPageBreak/>
              <w:t>Таблица</w:t>
            </w:r>
            <w:proofErr w:type="spellEnd"/>
            <w:r w:rsidRPr="001F2C0F">
              <w:rPr>
                <w:b/>
                <w:bCs/>
                <w:sz w:val="24"/>
                <w:szCs w:val="24"/>
              </w:rPr>
              <w:t xml:space="preserve"> </w:t>
            </w:r>
            <w:r w:rsidRPr="001F2C0F">
              <w:rPr>
                <w:b/>
                <w:bCs/>
                <w:sz w:val="24"/>
                <w:szCs w:val="24"/>
                <w:lang w:val="en-US"/>
              </w:rPr>
              <w:t xml:space="preserve">3. </w:t>
            </w:r>
            <w:proofErr w:type="spellStart"/>
            <w:r w:rsidRPr="001F2C0F">
              <w:rPr>
                <w:b/>
                <w:bCs/>
                <w:sz w:val="24"/>
                <w:szCs w:val="24"/>
                <w:lang w:val="en-US"/>
              </w:rPr>
              <w:t>Обеспечение</w:t>
            </w:r>
            <w:proofErr w:type="spellEnd"/>
            <w:r w:rsidRPr="001F2C0F">
              <w:rPr>
                <w:b/>
                <w:bCs/>
                <w:sz w:val="24"/>
                <w:szCs w:val="24"/>
                <w:lang w:val="en-US"/>
              </w:rPr>
              <w:t xml:space="preserve"> </w:t>
            </w:r>
            <w:proofErr w:type="spellStart"/>
            <w:r w:rsidRPr="001F2C0F">
              <w:rPr>
                <w:b/>
                <w:bCs/>
                <w:sz w:val="24"/>
                <w:szCs w:val="24"/>
                <w:lang w:val="en-US"/>
              </w:rPr>
              <w:t>обязательств</w:t>
            </w:r>
            <w:proofErr w:type="spellEnd"/>
          </w:p>
          <w:p w:rsidR="00537601" w:rsidRPr="001F2C0F" w:rsidRDefault="00537601" w:rsidP="00D35A17">
            <w:pPr>
              <w:spacing w:line="240" w:lineRule="auto"/>
              <w:rPr>
                <w:sz w:val="24"/>
                <w:szCs w:val="24"/>
              </w:rPr>
            </w:pPr>
          </w:p>
        </w:tc>
      </w:tr>
      <w:tr w:rsidR="00537601" w:rsidRPr="001F2C0F"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lang w:val="en-US"/>
              </w:rPr>
              <w:t>№</w:t>
            </w:r>
          </w:p>
          <w:p w:rsidR="00537601" w:rsidRPr="001F2C0F" w:rsidRDefault="00537601" w:rsidP="00D35A17">
            <w:pPr>
              <w:spacing w:line="240" w:lineRule="auto"/>
              <w:ind w:firstLine="0"/>
              <w:rPr>
                <w:b/>
                <w:sz w:val="24"/>
                <w:szCs w:val="24"/>
                <w:lang w:val="en-US"/>
              </w:rPr>
            </w:pPr>
            <w:r w:rsidRPr="001F2C0F">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proofErr w:type="spellStart"/>
            <w:r w:rsidRPr="001F2C0F">
              <w:rPr>
                <w:b/>
                <w:sz w:val="24"/>
                <w:szCs w:val="24"/>
                <w:lang w:val="en-US"/>
              </w:rPr>
              <w:t>Требования</w:t>
            </w:r>
            <w:proofErr w:type="spellEnd"/>
            <w:r w:rsidRPr="001F2C0F">
              <w:rPr>
                <w:b/>
                <w:sz w:val="24"/>
                <w:szCs w:val="24"/>
                <w:lang w:val="en-US"/>
              </w:rPr>
              <w:t xml:space="preserve"> </w:t>
            </w:r>
            <w:proofErr w:type="spellStart"/>
            <w:r w:rsidRPr="001F2C0F">
              <w:rPr>
                <w:b/>
                <w:sz w:val="24"/>
                <w:szCs w:val="24"/>
                <w:lang w:val="en-US"/>
              </w:rPr>
              <w:t>Заказчика</w:t>
            </w:r>
            <w:proofErr w:type="spellEnd"/>
          </w:p>
          <w:p w:rsidR="00537601" w:rsidRPr="001F2C0F"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jc w:val="left"/>
              <w:rPr>
                <w:b/>
                <w:sz w:val="24"/>
                <w:szCs w:val="24"/>
                <w:lang w:val="en-US"/>
              </w:rPr>
            </w:pPr>
            <w:proofErr w:type="spellStart"/>
            <w:r w:rsidRPr="001F2C0F">
              <w:rPr>
                <w:b/>
                <w:sz w:val="24"/>
                <w:szCs w:val="24"/>
                <w:lang w:val="en-US"/>
              </w:rPr>
              <w:t>Предложение</w:t>
            </w:r>
            <w:proofErr w:type="spellEnd"/>
            <w:r w:rsidRPr="001F2C0F">
              <w:rPr>
                <w:b/>
                <w:sz w:val="24"/>
                <w:szCs w:val="24"/>
              </w:rPr>
              <w:t xml:space="preserve"> </w:t>
            </w:r>
            <w:proofErr w:type="spellStart"/>
            <w:r w:rsidRPr="001F2C0F">
              <w:rPr>
                <w:b/>
                <w:sz w:val="24"/>
                <w:szCs w:val="24"/>
                <w:lang w:val="en-US"/>
              </w:rPr>
              <w:t>Участника</w:t>
            </w:r>
            <w:proofErr w:type="spellEnd"/>
          </w:p>
        </w:tc>
      </w:tr>
      <w:tr w:rsidR="00537601" w:rsidRPr="001F2C0F"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lang w:val="en-US"/>
              </w:rPr>
              <w:t>1</w:t>
            </w:r>
            <w:r w:rsidRPr="001F2C0F">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i/>
                <w:sz w:val="24"/>
                <w:szCs w:val="24"/>
              </w:rPr>
              <w:t xml:space="preserve">Обеспечение исполнения обязательств в соответствии с условиями проекта договора </w:t>
            </w:r>
            <w:r w:rsidRPr="001F2C0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37601" w:rsidRPr="001F2C0F" w:rsidRDefault="00537601" w:rsidP="00537601">
      <w:pPr>
        <w:tabs>
          <w:tab w:val="left" w:pos="567"/>
        </w:tabs>
        <w:spacing w:line="240" w:lineRule="auto"/>
        <w:ind w:firstLine="0"/>
        <w:rPr>
          <w:sz w:val="24"/>
          <w:szCs w:val="24"/>
          <w:u w:val="single"/>
        </w:rPr>
      </w:pPr>
      <w:r w:rsidRPr="001F2C0F">
        <w:rPr>
          <w:sz w:val="24"/>
          <w:szCs w:val="24"/>
          <w:u w:val="single"/>
        </w:rPr>
        <w:t>Примечания:</w:t>
      </w:r>
    </w:p>
    <w:p w:rsidR="00537601" w:rsidRPr="001F2C0F" w:rsidRDefault="00537601" w:rsidP="00537601">
      <w:pPr>
        <w:spacing w:line="240" w:lineRule="auto"/>
        <w:ind w:firstLine="0"/>
        <w:rPr>
          <w:sz w:val="24"/>
          <w:szCs w:val="24"/>
        </w:rPr>
      </w:pPr>
      <w:r w:rsidRPr="001F2C0F">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1F2C0F" w:rsidRDefault="00537601" w:rsidP="00537601">
      <w:pPr>
        <w:spacing w:line="240" w:lineRule="auto"/>
        <w:ind w:firstLine="0"/>
        <w:rPr>
          <w:sz w:val="24"/>
          <w:szCs w:val="24"/>
        </w:rPr>
      </w:pPr>
      <w:r w:rsidRPr="001F2C0F">
        <w:rPr>
          <w:sz w:val="24"/>
          <w:szCs w:val="24"/>
        </w:rPr>
        <w:t xml:space="preserve">2. Участник информирован о том, что те позиции, по которым в данном перечне Участником не </w:t>
      </w:r>
      <w:proofErr w:type="gramStart"/>
      <w:r w:rsidRPr="001F2C0F">
        <w:rPr>
          <w:sz w:val="24"/>
          <w:szCs w:val="24"/>
        </w:rPr>
        <w:t>указаны цены должны</w:t>
      </w:r>
      <w:proofErr w:type="gramEnd"/>
      <w:r w:rsidRPr="001F2C0F">
        <w:rPr>
          <w:sz w:val="24"/>
          <w:szCs w:val="24"/>
        </w:rPr>
        <w:t xml:space="preserve">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1F2C0F" w:rsidRDefault="00537601" w:rsidP="00537601">
      <w:pPr>
        <w:spacing w:line="240" w:lineRule="auto"/>
        <w:ind w:firstLine="0"/>
        <w:rPr>
          <w:sz w:val="24"/>
          <w:szCs w:val="24"/>
        </w:rPr>
      </w:pPr>
      <w:r w:rsidRPr="001F2C0F">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(подпись, М.П.)</w:t>
      </w: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 xml:space="preserve">(фамилия, имя, отчество </w:t>
      </w:r>
      <w:proofErr w:type="gramStart"/>
      <w:r w:rsidRPr="001F2C0F">
        <w:rPr>
          <w:sz w:val="24"/>
          <w:szCs w:val="24"/>
          <w:vertAlign w:val="superscript"/>
        </w:rPr>
        <w:t>подписавшего</w:t>
      </w:r>
      <w:proofErr w:type="gramEnd"/>
      <w:r w:rsidRPr="001F2C0F">
        <w:rPr>
          <w:sz w:val="24"/>
          <w:szCs w:val="24"/>
          <w:vertAlign w:val="superscript"/>
        </w:rPr>
        <w:t>, должность)</w:t>
      </w: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F0F02" w:rsidRPr="001F2C0F" w:rsidRDefault="005F0F02" w:rsidP="00537601">
      <w:pPr>
        <w:spacing w:line="240" w:lineRule="auto"/>
        <w:ind w:right="3684" w:firstLine="0"/>
        <w:rPr>
          <w:sz w:val="24"/>
          <w:szCs w:val="24"/>
          <w:vertAlign w:val="superscript"/>
        </w:rPr>
      </w:pPr>
    </w:p>
    <w:p w:rsidR="00537601" w:rsidRPr="001F2C0F"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1F2C0F">
        <w:rPr>
          <w:b/>
          <w:color w:val="000000"/>
          <w:spacing w:val="36"/>
          <w:sz w:val="24"/>
          <w:szCs w:val="24"/>
        </w:rPr>
        <w:t>конец формы</w:t>
      </w:r>
      <w:bookmarkStart w:id="27" w:name="_Toc213755446"/>
      <w:bookmarkStart w:id="28" w:name="_Toc423378599"/>
      <w:bookmarkStart w:id="29" w:name="_Toc423421102"/>
    </w:p>
    <w:p w:rsidR="00537601" w:rsidRPr="001F2C0F" w:rsidRDefault="00537601" w:rsidP="00537601">
      <w:pPr>
        <w:pStyle w:val="a4"/>
        <w:tabs>
          <w:tab w:val="num" w:pos="0"/>
        </w:tabs>
        <w:spacing w:line="276" w:lineRule="auto"/>
        <w:ind w:left="0" w:firstLine="0"/>
        <w:rPr>
          <w:b/>
          <w:sz w:val="24"/>
          <w:szCs w:val="24"/>
        </w:rPr>
      </w:pPr>
      <w:r w:rsidRPr="001F2C0F">
        <w:rPr>
          <w:b/>
          <w:sz w:val="24"/>
          <w:szCs w:val="24"/>
        </w:rPr>
        <w:t>Инструкции по заполнению</w:t>
      </w:r>
      <w:bookmarkEnd w:id="27"/>
      <w:bookmarkEnd w:id="28"/>
      <w:bookmarkEnd w:id="29"/>
    </w:p>
    <w:p w:rsidR="00537601" w:rsidRPr="001F2C0F" w:rsidRDefault="00537601" w:rsidP="00537601">
      <w:pPr>
        <w:pStyle w:val="a4"/>
        <w:numPr>
          <w:ilvl w:val="0"/>
          <w:numId w:val="0"/>
        </w:numPr>
        <w:spacing w:line="276" w:lineRule="auto"/>
        <w:rPr>
          <w:b/>
          <w:sz w:val="24"/>
          <w:szCs w:val="24"/>
        </w:rPr>
      </w:pPr>
    </w:p>
    <w:p w:rsidR="00537601" w:rsidRPr="001F2C0F" w:rsidRDefault="00537601" w:rsidP="00537601">
      <w:pPr>
        <w:pStyle w:val="a5"/>
        <w:spacing w:line="276" w:lineRule="auto"/>
        <w:ind w:left="0" w:firstLine="0"/>
        <w:rPr>
          <w:sz w:val="24"/>
          <w:szCs w:val="24"/>
        </w:rPr>
      </w:pPr>
      <w:r w:rsidRPr="001F2C0F">
        <w:rPr>
          <w:sz w:val="24"/>
          <w:szCs w:val="24"/>
        </w:rPr>
        <w:t xml:space="preserve"> Участник указывает дату и номер Предложения в соответствии с письмом о подаче   оферты.</w:t>
      </w:r>
    </w:p>
    <w:p w:rsidR="00537601" w:rsidRPr="001F2C0F" w:rsidRDefault="00537601" w:rsidP="00537601">
      <w:pPr>
        <w:pStyle w:val="a5"/>
        <w:spacing w:line="276" w:lineRule="auto"/>
        <w:ind w:left="0" w:firstLine="0"/>
        <w:rPr>
          <w:sz w:val="24"/>
          <w:szCs w:val="24"/>
        </w:rPr>
      </w:pPr>
      <w:r w:rsidRPr="001F2C0F">
        <w:rPr>
          <w:sz w:val="24"/>
          <w:szCs w:val="24"/>
        </w:rPr>
        <w:t xml:space="preserve">Участник указывает свое фирменное наименование (в </w:t>
      </w:r>
      <w:proofErr w:type="spellStart"/>
      <w:r w:rsidRPr="001F2C0F">
        <w:rPr>
          <w:sz w:val="24"/>
          <w:szCs w:val="24"/>
        </w:rPr>
        <w:t>т.ч</w:t>
      </w:r>
      <w:proofErr w:type="spellEnd"/>
      <w:r w:rsidRPr="001F2C0F">
        <w:rPr>
          <w:sz w:val="24"/>
          <w:szCs w:val="24"/>
        </w:rPr>
        <w:t>. организационно-правовую форму) и свой адрес согласно ЕГРЮЛ.</w:t>
      </w:r>
    </w:p>
    <w:p w:rsidR="00537601" w:rsidRPr="001F2C0F" w:rsidRDefault="00537601" w:rsidP="00537601">
      <w:pPr>
        <w:pStyle w:val="a5"/>
        <w:spacing w:line="276" w:lineRule="auto"/>
        <w:ind w:left="0" w:firstLine="0"/>
        <w:rPr>
          <w:sz w:val="24"/>
          <w:szCs w:val="24"/>
        </w:rPr>
      </w:pPr>
      <w:r w:rsidRPr="001F2C0F">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1F2C0F" w:rsidRDefault="00B620AF"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537601" w:rsidRPr="001F2C0F" w:rsidRDefault="00537601" w:rsidP="009A4A3C">
      <w:pPr>
        <w:tabs>
          <w:tab w:val="left" w:pos="851"/>
        </w:tabs>
        <w:spacing w:line="240" w:lineRule="auto"/>
        <w:ind w:left="851" w:hanging="851"/>
        <w:rPr>
          <w:snapToGrid/>
          <w:sz w:val="24"/>
          <w:szCs w:val="24"/>
        </w:rPr>
      </w:pPr>
    </w:p>
    <w:p w:rsidR="00537601" w:rsidRPr="001F2C0F" w:rsidRDefault="00537601"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B620AF" w:rsidP="00E03D2A">
      <w:pPr>
        <w:pStyle w:val="21"/>
        <w:rPr>
          <w:color w:val="000000"/>
          <w:sz w:val="24"/>
          <w:szCs w:val="24"/>
        </w:rPr>
      </w:pPr>
      <w:bookmarkStart w:id="30" w:name="_Ref86826666"/>
      <w:bookmarkStart w:id="31" w:name="_Toc90385112"/>
      <w:bookmarkStart w:id="32" w:name="_Toc428967880"/>
      <w:r w:rsidRPr="001F2C0F">
        <w:rPr>
          <w:color w:val="000000"/>
          <w:sz w:val="24"/>
          <w:szCs w:val="24"/>
        </w:rPr>
        <w:lastRenderedPageBreak/>
        <w:t xml:space="preserve">График </w:t>
      </w:r>
      <w:r w:rsidR="00B11A6F" w:rsidRPr="001F2C0F">
        <w:rPr>
          <w:color w:val="000000"/>
          <w:sz w:val="24"/>
          <w:szCs w:val="24"/>
        </w:rPr>
        <w:t>поставки това</w:t>
      </w:r>
      <w:r w:rsidR="00AF59D1" w:rsidRPr="001F2C0F">
        <w:rPr>
          <w:color w:val="000000"/>
          <w:sz w:val="24"/>
          <w:szCs w:val="24"/>
        </w:rPr>
        <w:t>ра</w:t>
      </w:r>
      <w:r w:rsidR="00B11A6F" w:rsidRPr="001F2C0F">
        <w:rPr>
          <w:color w:val="000000"/>
          <w:sz w:val="24"/>
          <w:szCs w:val="24"/>
        </w:rPr>
        <w:t xml:space="preserve"> </w:t>
      </w:r>
      <w:r w:rsidRPr="001F2C0F">
        <w:rPr>
          <w:color w:val="000000"/>
          <w:sz w:val="24"/>
          <w:szCs w:val="24"/>
        </w:rPr>
        <w:t xml:space="preserve"> (форма </w:t>
      </w:r>
      <w:r w:rsidR="00EB7E6F" w:rsidRPr="001F2C0F">
        <w:rPr>
          <w:color w:val="000000"/>
          <w:sz w:val="24"/>
          <w:szCs w:val="24"/>
        </w:rPr>
        <w:t>3</w:t>
      </w:r>
      <w:r w:rsidRPr="001F2C0F">
        <w:rPr>
          <w:color w:val="000000"/>
          <w:sz w:val="24"/>
          <w:szCs w:val="24"/>
        </w:rPr>
        <w:t>)</w:t>
      </w:r>
      <w:bookmarkStart w:id="33" w:name="_Toc90385113"/>
      <w:bookmarkEnd w:id="30"/>
      <w:bookmarkEnd w:id="31"/>
      <w:bookmarkEnd w:id="32"/>
    </w:p>
    <w:p w:rsidR="00B620AF" w:rsidRPr="001F2C0F" w:rsidRDefault="0089186F" w:rsidP="00AF59D1">
      <w:pPr>
        <w:pStyle w:val="a4"/>
        <w:tabs>
          <w:tab w:val="num" w:pos="0"/>
        </w:tabs>
        <w:ind w:left="0" w:firstLine="0"/>
        <w:rPr>
          <w:b/>
          <w:color w:val="000000"/>
          <w:sz w:val="24"/>
          <w:szCs w:val="24"/>
        </w:rPr>
      </w:pPr>
      <w:r w:rsidRPr="001F2C0F">
        <w:rPr>
          <w:b/>
          <w:sz w:val="24"/>
          <w:szCs w:val="24"/>
        </w:rPr>
        <w:t>Форма Графика</w:t>
      </w:r>
      <w:bookmarkEnd w:id="33"/>
    </w:p>
    <w:p w:rsidR="00B620AF" w:rsidRPr="001F2C0F"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B620AF" w:rsidRPr="001F2C0F" w:rsidRDefault="00B620AF" w:rsidP="00B320F2">
      <w:pPr>
        <w:spacing w:line="240" w:lineRule="auto"/>
        <w:ind w:firstLine="0"/>
        <w:jc w:val="left"/>
        <w:rPr>
          <w:color w:val="000000"/>
          <w:sz w:val="24"/>
          <w:szCs w:val="24"/>
        </w:rPr>
      </w:pPr>
    </w:p>
    <w:p w:rsidR="00B620AF" w:rsidRPr="001F2C0F" w:rsidRDefault="00B620AF" w:rsidP="00B320F2">
      <w:pPr>
        <w:spacing w:line="240" w:lineRule="auto"/>
        <w:ind w:firstLine="0"/>
        <w:jc w:val="left"/>
        <w:rPr>
          <w:color w:val="000000"/>
          <w:sz w:val="24"/>
          <w:szCs w:val="24"/>
        </w:rPr>
      </w:pPr>
      <w:r w:rsidRPr="001F2C0F">
        <w:rPr>
          <w:color w:val="000000"/>
          <w:sz w:val="24"/>
          <w:szCs w:val="24"/>
        </w:rPr>
        <w:t xml:space="preserve">Приложение </w:t>
      </w:r>
      <w:r w:rsidR="00A332E3" w:rsidRPr="001F2C0F">
        <w:rPr>
          <w:color w:val="000000"/>
          <w:sz w:val="24"/>
          <w:szCs w:val="24"/>
        </w:rPr>
        <w:fldChar w:fldCharType="begin"/>
      </w:r>
      <w:r w:rsidRPr="001F2C0F">
        <w:rPr>
          <w:color w:val="000000"/>
          <w:sz w:val="24"/>
          <w:szCs w:val="24"/>
        </w:rPr>
        <w:instrText xml:space="preserve"> SEQ Приложение \* ARABIC </w:instrText>
      </w:r>
      <w:r w:rsidR="00A332E3" w:rsidRPr="001F2C0F">
        <w:rPr>
          <w:color w:val="000000"/>
          <w:sz w:val="24"/>
          <w:szCs w:val="24"/>
        </w:rPr>
        <w:fldChar w:fldCharType="separate"/>
      </w:r>
      <w:r w:rsidR="00891EC2">
        <w:rPr>
          <w:noProof/>
          <w:color w:val="000000"/>
          <w:sz w:val="24"/>
          <w:szCs w:val="24"/>
        </w:rPr>
        <w:t>2</w:t>
      </w:r>
      <w:r w:rsidR="00A332E3" w:rsidRPr="001F2C0F">
        <w:rPr>
          <w:color w:val="000000"/>
          <w:sz w:val="24"/>
          <w:szCs w:val="24"/>
        </w:rPr>
        <w:fldChar w:fldCharType="end"/>
      </w:r>
      <w:r w:rsidRPr="001F2C0F">
        <w:rPr>
          <w:color w:val="000000"/>
          <w:sz w:val="24"/>
          <w:szCs w:val="24"/>
        </w:rPr>
        <w:t xml:space="preserve"> к письму о подаче оферты</w:t>
      </w:r>
      <w:r w:rsidRPr="001F2C0F">
        <w:rPr>
          <w:color w:val="000000"/>
          <w:sz w:val="24"/>
          <w:szCs w:val="24"/>
        </w:rPr>
        <w:br/>
        <w:t>от «___</w:t>
      </w:r>
      <w:r w:rsidR="001A797F" w:rsidRPr="001F2C0F">
        <w:rPr>
          <w:color w:val="000000"/>
          <w:sz w:val="24"/>
          <w:szCs w:val="24"/>
        </w:rPr>
        <w:t>_» _</w:t>
      </w:r>
      <w:r w:rsidRPr="001F2C0F">
        <w:rPr>
          <w:color w:val="000000"/>
          <w:sz w:val="24"/>
          <w:szCs w:val="24"/>
        </w:rPr>
        <w:t>____________ </w:t>
      </w:r>
      <w:proofErr w:type="gramStart"/>
      <w:r w:rsidRPr="001F2C0F">
        <w:rPr>
          <w:color w:val="000000"/>
          <w:sz w:val="24"/>
          <w:szCs w:val="24"/>
        </w:rPr>
        <w:t>г</w:t>
      </w:r>
      <w:proofErr w:type="gramEnd"/>
      <w:r w:rsidRPr="001F2C0F">
        <w:rPr>
          <w:color w:val="000000"/>
          <w:sz w:val="24"/>
          <w:szCs w:val="24"/>
        </w:rPr>
        <w:t>. №__________</w:t>
      </w:r>
    </w:p>
    <w:p w:rsidR="00B620AF" w:rsidRPr="001F2C0F" w:rsidRDefault="00B620AF" w:rsidP="00B320F2">
      <w:pPr>
        <w:spacing w:line="240" w:lineRule="auto"/>
        <w:ind w:firstLine="0"/>
        <w:rPr>
          <w:color w:val="000000"/>
          <w:sz w:val="24"/>
          <w:szCs w:val="24"/>
        </w:rPr>
      </w:pPr>
    </w:p>
    <w:p w:rsidR="00872E2A" w:rsidRPr="001F2C0F" w:rsidRDefault="00B620AF" w:rsidP="00B320F2">
      <w:pPr>
        <w:suppressAutoHyphens/>
        <w:spacing w:line="240" w:lineRule="auto"/>
        <w:ind w:firstLine="0"/>
        <w:jc w:val="center"/>
        <w:rPr>
          <w:b/>
          <w:sz w:val="24"/>
          <w:szCs w:val="24"/>
        </w:rPr>
      </w:pPr>
      <w:r w:rsidRPr="001F2C0F">
        <w:rPr>
          <w:b/>
          <w:sz w:val="24"/>
          <w:szCs w:val="24"/>
        </w:rPr>
        <w:t xml:space="preserve">График </w:t>
      </w:r>
    </w:p>
    <w:p w:rsidR="00B620AF" w:rsidRPr="001F2C0F" w:rsidRDefault="00AF59D1" w:rsidP="00B320F2">
      <w:pPr>
        <w:suppressAutoHyphens/>
        <w:spacing w:line="240" w:lineRule="auto"/>
        <w:ind w:firstLine="0"/>
        <w:jc w:val="center"/>
        <w:rPr>
          <w:b/>
          <w:sz w:val="24"/>
          <w:szCs w:val="24"/>
        </w:rPr>
      </w:pPr>
      <w:r w:rsidRPr="001F2C0F">
        <w:rPr>
          <w:b/>
          <w:sz w:val="24"/>
          <w:szCs w:val="24"/>
        </w:rPr>
        <w:t>поставки товара</w:t>
      </w:r>
      <w:r w:rsidR="00B11A6F" w:rsidRPr="001F2C0F">
        <w:rPr>
          <w:b/>
          <w:sz w:val="24"/>
          <w:szCs w:val="24"/>
        </w:rPr>
        <w:t xml:space="preserve"> </w:t>
      </w:r>
    </w:p>
    <w:p w:rsidR="00B620AF" w:rsidRPr="001F2C0F" w:rsidRDefault="00B620AF" w:rsidP="00B320F2">
      <w:pPr>
        <w:spacing w:line="240" w:lineRule="auto"/>
        <w:ind w:firstLine="0"/>
        <w:rPr>
          <w:color w:val="000000"/>
          <w:sz w:val="24"/>
          <w:szCs w:val="24"/>
        </w:rPr>
      </w:pPr>
    </w:p>
    <w:p w:rsidR="00B620AF" w:rsidRPr="001F2C0F" w:rsidRDefault="00B620AF" w:rsidP="00B320F2">
      <w:pPr>
        <w:spacing w:line="240" w:lineRule="auto"/>
        <w:ind w:firstLine="0"/>
        <w:rPr>
          <w:color w:val="000000"/>
          <w:sz w:val="24"/>
          <w:szCs w:val="24"/>
        </w:rPr>
      </w:pPr>
      <w:r w:rsidRPr="001F2C0F">
        <w:rPr>
          <w:color w:val="000000"/>
          <w:sz w:val="24"/>
          <w:szCs w:val="24"/>
        </w:rPr>
        <w:t>Наименование и адрес Участника: _________________________________</w:t>
      </w:r>
    </w:p>
    <w:p w:rsidR="00AF59D1" w:rsidRPr="001F2C0F" w:rsidRDefault="00AF59D1" w:rsidP="00B320F2">
      <w:pPr>
        <w:spacing w:line="240" w:lineRule="auto"/>
        <w:ind w:firstLine="0"/>
        <w:rPr>
          <w:color w:val="000000"/>
          <w:sz w:val="24"/>
          <w:szCs w:val="24"/>
        </w:rPr>
      </w:pPr>
    </w:p>
    <w:p w:rsidR="00B620AF" w:rsidRPr="001F2C0F" w:rsidRDefault="00B620AF" w:rsidP="00B320F2">
      <w:pPr>
        <w:spacing w:line="240" w:lineRule="auto"/>
        <w:ind w:firstLine="0"/>
        <w:rPr>
          <w:color w:val="000000"/>
          <w:sz w:val="24"/>
          <w:szCs w:val="24"/>
        </w:rPr>
      </w:pPr>
      <w:r w:rsidRPr="001F2C0F">
        <w:rPr>
          <w:color w:val="000000"/>
          <w:sz w:val="24"/>
          <w:szCs w:val="24"/>
        </w:rPr>
        <w:t>Начало: «__</w:t>
      </w:r>
      <w:r w:rsidR="005838AC" w:rsidRPr="001F2C0F">
        <w:rPr>
          <w:color w:val="000000"/>
          <w:sz w:val="24"/>
          <w:szCs w:val="24"/>
        </w:rPr>
        <w:t xml:space="preserve">_» </w:t>
      </w:r>
      <w:r w:rsidR="00B11A6F" w:rsidRPr="001F2C0F">
        <w:rPr>
          <w:color w:val="000000"/>
          <w:sz w:val="24"/>
          <w:szCs w:val="24"/>
        </w:rPr>
        <w:t>_________________20___</w:t>
      </w:r>
      <w:r w:rsidRPr="001F2C0F">
        <w:rPr>
          <w:color w:val="000000"/>
          <w:sz w:val="24"/>
          <w:szCs w:val="24"/>
        </w:rPr>
        <w:t>года.</w:t>
      </w:r>
    </w:p>
    <w:p w:rsidR="00B620AF" w:rsidRPr="001F2C0F" w:rsidRDefault="00B620AF" w:rsidP="00B320F2">
      <w:pPr>
        <w:spacing w:line="240" w:lineRule="auto"/>
        <w:ind w:firstLine="0"/>
        <w:rPr>
          <w:color w:val="000000"/>
          <w:sz w:val="24"/>
          <w:szCs w:val="24"/>
        </w:rPr>
      </w:pPr>
      <w:r w:rsidRPr="001F2C0F">
        <w:rPr>
          <w:color w:val="000000"/>
          <w:sz w:val="24"/>
          <w:szCs w:val="24"/>
        </w:rPr>
        <w:t>Окончание: «__</w:t>
      </w:r>
      <w:r w:rsidR="005838AC" w:rsidRPr="001F2C0F">
        <w:rPr>
          <w:color w:val="000000"/>
          <w:sz w:val="24"/>
          <w:szCs w:val="24"/>
        </w:rPr>
        <w:t>_</w:t>
      </w:r>
      <w:r w:rsidR="00B11A6F" w:rsidRPr="001F2C0F">
        <w:rPr>
          <w:color w:val="000000"/>
          <w:sz w:val="24"/>
          <w:szCs w:val="24"/>
        </w:rPr>
        <w:t>_</w:t>
      </w:r>
      <w:r w:rsidR="005838AC" w:rsidRPr="001F2C0F">
        <w:rPr>
          <w:color w:val="000000"/>
          <w:sz w:val="24"/>
          <w:szCs w:val="24"/>
        </w:rPr>
        <w:t>»</w:t>
      </w:r>
      <w:r w:rsidR="00B11A6F" w:rsidRPr="001F2C0F">
        <w:rPr>
          <w:color w:val="000000"/>
          <w:sz w:val="24"/>
          <w:szCs w:val="24"/>
        </w:rPr>
        <w:t xml:space="preserve"> ________________20___</w:t>
      </w:r>
      <w:r w:rsidRPr="001F2C0F">
        <w:rPr>
          <w:color w:val="000000"/>
          <w:sz w:val="24"/>
          <w:szCs w:val="24"/>
        </w:rPr>
        <w:t>года.</w:t>
      </w:r>
    </w:p>
    <w:p w:rsidR="00B620AF" w:rsidRPr="001F2C0F" w:rsidRDefault="00B620AF" w:rsidP="00B320F2">
      <w:pPr>
        <w:spacing w:line="240" w:lineRule="auto"/>
        <w:rPr>
          <w:color w:val="000000"/>
          <w:sz w:val="24"/>
          <w:szCs w:val="24"/>
        </w:rPr>
      </w:pPr>
    </w:p>
    <w:p w:rsidR="00AF59D1" w:rsidRPr="001F2C0F"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1F2C0F"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 xml:space="preserve">№ </w:t>
            </w:r>
            <w:proofErr w:type="gramStart"/>
            <w:r w:rsidRPr="001F2C0F">
              <w:rPr>
                <w:color w:val="000000"/>
                <w:sz w:val="24"/>
                <w:szCs w:val="24"/>
              </w:rPr>
              <w:t>п</w:t>
            </w:r>
            <w:proofErr w:type="gramEnd"/>
            <w:r w:rsidRPr="001F2C0F">
              <w:rPr>
                <w:color w:val="000000"/>
                <w:sz w:val="24"/>
                <w:szCs w:val="24"/>
              </w:rPr>
              <w:t>/п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1F2C0F" w:rsidRDefault="00B620AF" w:rsidP="00976DF7">
            <w:pPr>
              <w:pStyle w:val="af8"/>
              <w:spacing w:before="0" w:after="0"/>
              <w:rPr>
                <w:color w:val="000000"/>
                <w:sz w:val="24"/>
                <w:szCs w:val="24"/>
              </w:rPr>
            </w:pPr>
            <w:r w:rsidRPr="001F2C0F">
              <w:rPr>
                <w:color w:val="000000"/>
                <w:sz w:val="24"/>
                <w:szCs w:val="24"/>
              </w:rPr>
              <w:t xml:space="preserve">График </w:t>
            </w:r>
            <w:r w:rsidR="00976DF7" w:rsidRPr="001F2C0F">
              <w:rPr>
                <w:color w:val="000000"/>
                <w:sz w:val="24"/>
                <w:szCs w:val="24"/>
              </w:rPr>
              <w:t>выполнения</w:t>
            </w:r>
            <w:r w:rsidRPr="001F2C0F">
              <w:rPr>
                <w:color w:val="000000"/>
                <w:sz w:val="24"/>
                <w:szCs w:val="24"/>
              </w:rPr>
              <w:t>, в неделях</w:t>
            </w:r>
            <w:r w:rsidR="007441D4" w:rsidRPr="001F2C0F">
              <w:rPr>
                <w:color w:val="000000"/>
                <w:sz w:val="24"/>
                <w:szCs w:val="24"/>
              </w:rPr>
              <w:t xml:space="preserve"> </w:t>
            </w:r>
            <w:r w:rsidR="007441D4" w:rsidRPr="001F2C0F">
              <w:rPr>
                <w:i/>
                <w:color w:val="000000"/>
                <w:sz w:val="24"/>
                <w:szCs w:val="24"/>
              </w:rPr>
              <w:t>(месяцах)</w:t>
            </w:r>
            <w:r w:rsidRPr="001F2C0F">
              <w:rPr>
                <w:color w:val="000000"/>
                <w:sz w:val="24"/>
                <w:szCs w:val="24"/>
              </w:rPr>
              <w:t xml:space="preserve"> с момента подписания Договора</w:t>
            </w:r>
            <w:r w:rsidR="00891EC2">
              <w:rPr>
                <w:color w:val="000000"/>
                <w:sz w:val="24"/>
                <w:szCs w:val="24"/>
              </w:rPr>
              <w:t xml:space="preserve"> или с даты получения гарантийного письма</w:t>
            </w:r>
          </w:p>
        </w:tc>
      </w:tr>
      <w:tr w:rsidR="00B620AF" w:rsidRPr="001F2C0F"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w:t>
            </w: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r w:rsidRPr="001F2C0F">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bl>
    <w:p w:rsidR="00B620AF" w:rsidRPr="001F2C0F" w:rsidRDefault="00B620AF" w:rsidP="00B320F2">
      <w:pPr>
        <w:spacing w:line="240" w:lineRule="auto"/>
        <w:rPr>
          <w:color w:val="000000"/>
          <w:sz w:val="24"/>
          <w:szCs w:val="24"/>
        </w:rPr>
      </w:pPr>
    </w:p>
    <w:p w:rsidR="00872E2A" w:rsidRPr="001F2C0F" w:rsidRDefault="00872E2A" w:rsidP="00B320F2">
      <w:pPr>
        <w:spacing w:line="240" w:lineRule="auto"/>
        <w:rPr>
          <w:color w:val="000000"/>
          <w:sz w:val="24"/>
          <w:szCs w:val="24"/>
        </w:rPr>
      </w:pPr>
    </w:p>
    <w:p w:rsidR="00872E2A" w:rsidRPr="001F2C0F" w:rsidRDefault="00872E2A" w:rsidP="00B320F2">
      <w:pPr>
        <w:spacing w:line="240" w:lineRule="auto"/>
        <w:rPr>
          <w:color w:val="000000"/>
          <w:sz w:val="24"/>
          <w:szCs w:val="24"/>
        </w:rPr>
      </w:pPr>
    </w:p>
    <w:p w:rsidR="00B620AF" w:rsidRPr="001F2C0F" w:rsidRDefault="00B620AF" w:rsidP="00B320F2">
      <w:pPr>
        <w:spacing w:line="240" w:lineRule="auto"/>
        <w:rPr>
          <w:color w:val="000000"/>
          <w:sz w:val="24"/>
          <w:szCs w:val="24"/>
        </w:rPr>
      </w:pPr>
      <w:r w:rsidRPr="001F2C0F">
        <w:rPr>
          <w:color w:val="000000"/>
          <w:sz w:val="24"/>
          <w:szCs w:val="24"/>
        </w:rPr>
        <w:t>___________________________________</w:t>
      </w:r>
      <w:r w:rsidR="00E431C6" w:rsidRPr="001F2C0F">
        <w:rPr>
          <w:color w:val="000000"/>
          <w:sz w:val="24"/>
          <w:szCs w:val="24"/>
        </w:rPr>
        <w:t>___________</w:t>
      </w:r>
      <w:r w:rsidRPr="001F2C0F">
        <w:rPr>
          <w:color w:val="000000"/>
          <w:sz w:val="24"/>
          <w:szCs w:val="24"/>
        </w:rPr>
        <w:t>_</w:t>
      </w:r>
    </w:p>
    <w:p w:rsidR="00B620AF" w:rsidRPr="001F2C0F" w:rsidRDefault="00B620AF" w:rsidP="00B320F2">
      <w:pPr>
        <w:spacing w:line="240" w:lineRule="auto"/>
        <w:ind w:right="3684"/>
        <w:jc w:val="center"/>
        <w:rPr>
          <w:color w:val="000000"/>
          <w:sz w:val="24"/>
          <w:szCs w:val="24"/>
          <w:vertAlign w:val="superscript"/>
        </w:rPr>
      </w:pPr>
      <w:r w:rsidRPr="001F2C0F">
        <w:rPr>
          <w:color w:val="000000"/>
          <w:sz w:val="24"/>
          <w:szCs w:val="24"/>
          <w:vertAlign w:val="superscript"/>
        </w:rPr>
        <w:t>(подпись, М.П.)</w:t>
      </w:r>
    </w:p>
    <w:p w:rsidR="00B620AF" w:rsidRPr="001F2C0F" w:rsidRDefault="00B620AF" w:rsidP="00B320F2">
      <w:pPr>
        <w:spacing w:line="240" w:lineRule="auto"/>
        <w:rPr>
          <w:color w:val="000000"/>
          <w:sz w:val="24"/>
          <w:szCs w:val="24"/>
        </w:rPr>
      </w:pPr>
      <w:r w:rsidRPr="001F2C0F">
        <w:rPr>
          <w:color w:val="000000"/>
          <w:sz w:val="24"/>
          <w:szCs w:val="24"/>
        </w:rPr>
        <w:t>____________________________________</w:t>
      </w:r>
      <w:r w:rsidR="00E431C6" w:rsidRPr="001F2C0F">
        <w:rPr>
          <w:color w:val="000000"/>
          <w:sz w:val="24"/>
          <w:szCs w:val="24"/>
        </w:rPr>
        <w:t>___________</w:t>
      </w:r>
    </w:p>
    <w:p w:rsidR="00CC6391" w:rsidRPr="001F2C0F" w:rsidRDefault="00CC6391" w:rsidP="00CC6391">
      <w:pPr>
        <w:spacing w:line="240" w:lineRule="auto"/>
        <w:ind w:right="3684"/>
        <w:jc w:val="center"/>
        <w:rPr>
          <w:sz w:val="24"/>
          <w:szCs w:val="24"/>
          <w:vertAlign w:val="superscript"/>
        </w:rPr>
      </w:pPr>
      <w:r w:rsidRPr="001F2C0F">
        <w:rPr>
          <w:sz w:val="24"/>
          <w:szCs w:val="24"/>
          <w:vertAlign w:val="superscript"/>
        </w:rPr>
        <w:t xml:space="preserve">(фамилия, имя, отчество </w:t>
      </w:r>
      <w:proofErr w:type="gramStart"/>
      <w:r w:rsidRPr="001F2C0F">
        <w:rPr>
          <w:sz w:val="24"/>
          <w:szCs w:val="24"/>
          <w:vertAlign w:val="superscript"/>
        </w:rPr>
        <w:t>подписавшего</w:t>
      </w:r>
      <w:proofErr w:type="gramEnd"/>
      <w:r w:rsidRPr="001F2C0F">
        <w:rPr>
          <w:sz w:val="24"/>
          <w:szCs w:val="24"/>
          <w:vertAlign w:val="superscript"/>
        </w:rPr>
        <w:t>, должность)</w:t>
      </w:r>
    </w:p>
    <w:p w:rsidR="00AF59D1" w:rsidRPr="001F2C0F" w:rsidRDefault="00AF59D1" w:rsidP="00B320F2">
      <w:pPr>
        <w:keepNext/>
        <w:spacing w:line="240" w:lineRule="auto"/>
        <w:rPr>
          <w:b/>
          <w:bCs/>
          <w:color w:val="000000"/>
          <w:sz w:val="24"/>
          <w:szCs w:val="24"/>
        </w:rPr>
      </w:pPr>
    </w:p>
    <w:p w:rsidR="00CC6391" w:rsidRPr="001F2C0F" w:rsidRDefault="00CC6391"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4747FE" w:rsidRPr="001F2C0F" w:rsidRDefault="004747FE" w:rsidP="00B320F2">
      <w:pPr>
        <w:keepNext/>
        <w:spacing w:line="240" w:lineRule="auto"/>
        <w:rPr>
          <w:b/>
          <w:bCs/>
          <w:color w:val="000000"/>
          <w:sz w:val="24"/>
          <w:szCs w:val="24"/>
        </w:rPr>
      </w:pPr>
    </w:p>
    <w:p w:rsidR="004747FE" w:rsidRPr="001F2C0F" w:rsidRDefault="004747FE" w:rsidP="00B320F2">
      <w:pPr>
        <w:keepNext/>
        <w:spacing w:line="240" w:lineRule="auto"/>
        <w:rPr>
          <w:b/>
          <w:bCs/>
          <w:color w:val="000000"/>
          <w:sz w:val="24"/>
          <w:szCs w:val="24"/>
        </w:rPr>
      </w:pPr>
    </w:p>
    <w:p w:rsidR="00CC6391" w:rsidRPr="001F2C0F" w:rsidRDefault="00CC6391" w:rsidP="00B320F2">
      <w:pPr>
        <w:keepNext/>
        <w:spacing w:line="240" w:lineRule="auto"/>
        <w:rPr>
          <w:b/>
          <w:bCs/>
          <w:color w:val="000000"/>
          <w:sz w:val="24"/>
          <w:szCs w:val="24"/>
        </w:rPr>
      </w:pPr>
    </w:p>
    <w:p w:rsidR="0071570F" w:rsidRPr="001F2C0F"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34" w:name="_Toc90385114"/>
      <w:bookmarkStart w:id="35" w:name="_Toc423378596"/>
    </w:p>
    <w:p w:rsidR="00AF59D1" w:rsidRPr="001F2C0F" w:rsidRDefault="00B620AF" w:rsidP="0071570F">
      <w:pPr>
        <w:pStyle w:val="a4"/>
        <w:tabs>
          <w:tab w:val="num" w:pos="0"/>
        </w:tabs>
        <w:spacing w:line="276" w:lineRule="auto"/>
        <w:ind w:left="0" w:firstLine="0"/>
        <w:rPr>
          <w:b/>
          <w:sz w:val="24"/>
          <w:szCs w:val="24"/>
        </w:rPr>
      </w:pPr>
      <w:r w:rsidRPr="001F2C0F">
        <w:rPr>
          <w:b/>
          <w:sz w:val="24"/>
          <w:szCs w:val="24"/>
        </w:rPr>
        <w:lastRenderedPageBreak/>
        <w:t>Инструкции по заполнению</w:t>
      </w:r>
      <w:bookmarkEnd w:id="34"/>
      <w:bookmarkEnd w:id="35"/>
    </w:p>
    <w:p w:rsidR="0071570F" w:rsidRPr="001F2C0F" w:rsidRDefault="0071570F" w:rsidP="0071570F">
      <w:pPr>
        <w:pStyle w:val="a4"/>
        <w:numPr>
          <w:ilvl w:val="0"/>
          <w:numId w:val="0"/>
        </w:numPr>
        <w:tabs>
          <w:tab w:val="num" w:pos="1134"/>
        </w:tabs>
        <w:spacing w:line="276" w:lineRule="auto"/>
        <w:rPr>
          <w:b/>
          <w:sz w:val="24"/>
          <w:szCs w:val="24"/>
        </w:rPr>
      </w:pP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Участник указывает дату и номер Предложения в соответствии с письмом о подаче оферты (форма 1).</w:t>
      </w: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 xml:space="preserve">Участник указывает свое фирменное наименование (в </w:t>
      </w:r>
      <w:proofErr w:type="spellStart"/>
      <w:r w:rsidRPr="001F2C0F">
        <w:rPr>
          <w:sz w:val="24"/>
          <w:szCs w:val="24"/>
        </w:rPr>
        <w:t>т.ч</w:t>
      </w:r>
      <w:proofErr w:type="spellEnd"/>
      <w:r w:rsidRPr="001F2C0F">
        <w:rPr>
          <w:sz w:val="24"/>
          <w:szCs w:val="24"/>
        </w:rPr>
        <w:t>. организационно-правовую форму) и свой адрес согласно ЕГРЮЛ.</w:t>
      </w: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 xml:space="preserve">В данном Графике </w:t>
      </w:r>
      <w:r w:rsidR="00717991" w:rsidRPr="001F2C0F">
        <w:rPr>
          <w:sz w:val="24"/>
          <w:szCs w:val="24"/>
        </w:rPr>
        <w:t>поставки товара</w:t>
      </w:r>
      <w:r w:rsidRPr="001F2C0F">
        <w:rPr>
          <w:sz w:val="24"/>
          <w:szCs w:val="24"/>
        </w:rPr>
        <w:t xml:space="preserve"> приводятся расчетные сроки выполнения всех </w:t>
      </w:r>
      <w:r w:rsidR="005F0F02" w:rsidRPr="001F2C0F">
        <w:rPr>
          <w:sz w:val="24"/>
          <w:szCs w:val="24"/>
        </w:rPr>
        <w:t>сроков</w:t>
      </w:r>
      <w:r w:rsidRPr="001F2C0F">
        <w:rPr>
          <w:sz w:val="24"/>
          <w:szCs w:val="24"/>
        </w:rPr>
        <w:t xml:space="preserve"> поставки продукции в рамках Договора, перечисленных в </w:t>
      </w:r>
      <w:r w:rsidR="005F0F02" w:rsidRPr="001F2C0F">
        <w:rPr>
          <w:sz w:val="24"/>
          <w:szCs w:val="24"/>
        </w:rPr>
        <w:t>Технико-коммерческом</w:t>
      </w:r>
      <w:r w:rsidRPr="001F2C0F">
        <w:rPr>
          <w:sz w:val="24"/>
          <w:szCs w:val="24"/>
        </w:rPr>
        <w:t xml:space="preserve"> предложении (форма </w:t>
      </w:r>
      <w:r w:rsidR="005F0F02" w:rsidRPr="001F2C0F">
        <w:rPr>
          <w:sz w:val="24"/>
          <w:szCs w:val="24"/>
        </w:rPr>
        <w:t>2</w:t>
      </w:r>
      <w:r w:rsidRPr="001F2C0F">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1F2C0F">
        <w:rPr>
          <w:sz w:val="24"/>
          <w:szCs w:val="24"/>
        </w:rPr>
        <w:t>Для указания с</w:t>
      </w:r>
      <w:r w:rsidRPr="00CC6391">
        <w:rPr>
          <w:sz w:val="24"/>
          <w:szCs w:val="24"/>
        </w:rPr>
        <w:t>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 </w:t>
            </w:r>
            <w:proofErr w:type="gramStart"/>
            <w:r w:rsidRPr="00CC6391">
              <w:rPr>
                <w:color w:val="000000"/>
                <w:sz w:val="24"/>
                <w:szCs w:val="24"/>
              </w:rPr>
              <w:t>п</w:t>
            </w:r>
            <w:proofErr w:type="gramEnd"/>
            <w:r w:rsidRPr="00CC6391">
              <w:rPr>
                <w:color w:val="000000"/>
                <w:sz w:val="24"/>
                <w:szCs w:val="24"/>
              </w:rPr>
              <w:t>/п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487126">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Default="000E1CDE" w:rsidP="00AF59D1">
      <w:pPr>
        <w:spacing w:line="276" w:lineRule="auto"/>
        <w:ind w:left="567" w:hanging="709"/>
        <w:rPr>
          <w:snapToGrid/>
          <w:sz w:val="24"/>
          <w:szCs w:val="24"/>
        </w:rPr>
      </w:pPr>
    </w:p>
    <w:p w:rsidR="004747FE" w:rsidRDefault="004747FE" w:rsidP="00AF59D1">
      <w:pPr>
        <w:spacing w:line="276" w:lineRule="auto"/>
        <w:ind w:left="567" w:hanging="709"/>
        <w:rPr>
          <w:snapToGrid/>
          <w:sz w:val="24"/>
          <w:szCs w:val="24"/>
        </w:rPr>
      </w:pPr>
    </w:p>
    <w:p w:rsidR="004747FE" w:rsidRDefault="004747FE" w:rsidP="00AF59D1">
      <w:pPr>
        <w:spacing w:line="276" w:lineRule="auto"/>
        <w:ind w:left="567" w:hanging="709"/>
        <w:rPr>
          <w:snapToGrid/>
          <w:sz w:val="24"/>
          <w:szCs w:val="24"/>
        </w:rPr>
      </w:pPr>
    </w:p>
    <w:p w:rsidR="004747FE" w:rsidRPr="00CC6391" w:rsidRDefault="004747F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CC6391" w:rsidRDefault="00452B63" w:rsidP="00537601">
      <w:pPr>
        <w:tabs>
          <w:tab w:val="left" w:pos="567"/>
        </w:tabs>
        <w:ind w:firstLine="0"/>
        <w:rPr>
          <w:sz w:val="24"/>
          <w:szCs w:val="24"/>
        </w:rPr>
      </w:pPr>
      <w:bookmarkStart w:id="36" w:name="_Ref89649494"/>
      <w:bookmarkStart w:id="37" w:name="_Toc90385115"/>
      <w:r w:rsidRPr="00CC6391">
        <w:rPr>
          <w:sz w:val="24"/>
          <w:szCs w:val="24"/>
        </w:rPr>
        <w:t xml:space="preserve">  </w:t>
      </w:r>
    </w:p>
    <w:p w:rsidR="00CC6391" w:rsidRPr="00CC6391" w:rsidRDefault="00452B63" w:rsidP="008950B1">
      <w:pPr>
        <w:tabs>
          <w:tab w:val="left" w:pos="567"/>
        </w:tabs>
        <w:ind w:left="851" w:firstLine="0"/>
        <w:rPr>
          <w:sz w:val="24"/>
          <w:szCs w:val="24"/>
        </w:rPr>
      </w:pPr>
      <w:r w:rsidRPr="00CC6391">
        <w:rPr>
          <w:sz w:val="24"/>
          <w:szCs w:val="24"/>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CC6391" w:rsidRDefault="00B620AF" w:rsidP="00FF6AB5">
      <w:pPr>
        <w:pStyle w:val="21"/>
        <w:spacing w:line="276" w:lineRule="auto"/>
        <w:rPr>
          <w:sz w:val="24"/>
          <w:szCs w:val="24"/>
        </w:rPr>
      </w:pPr>
      <w:bookmarkStart w:id="44" w:name="_Toc428967881"/>
      <w:r w:rsidRPr="00CC6391">
        <w:rPr>
          <w:sz w:val="24"/>
          <w:szCs w:val="24"/>
        </w:rPr>
        <w:lastRenderedPageBreak/>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5" w:name="_Toc90385119"/>
      <w:bookmarkEnd w:id="38"/>
      <w:bookmarkEnd w:id="39"/>
      <w:bookmarkEnd w:id="40"/>
      <w:bookmarkEnd w:id="44"/>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5"/>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41"/>
    <w:bookmarkEnd w:id="42"/>
    <w:bookmarkEnd w:id="43"/>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 xml:space="preserve">(фамилия, имя, отчество </w:t>
      </w:r>
      <w:proofErr w:type="gramStart"/>
      <w:r w:rsidRPr="00CC6391">
        <w:rPr>
          <w:color w:val="000000"/>
          <w:sz w:val="24"/>
          <w:szCs w:val="24"/>
          <w:vertAlign w:val="superscript"/>
        </w:rPr>
        <w:t>подписавшего</w:t>
      </w:r>
      <w:proofErr w:type="gramEnd"/>
      <w:r w:rsidRPr="00CC6391">
        <w:rPr>
          <w:color w:val="000000"/>
          <w:sz w:val="24"/>
          <w:szCs w:val="24"/>
          <w:vertAlign w:val="superscript"/>
        </w:rPr>
        <w:t>,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6" w:name="_Toc90385120"/>
      <w:bookmarkStart w:id="47" w:name="_Toc423378605"/>
      <w:bookmarkStart w:id="48"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6"/>
      <w:bookmarkEnd w:id="47"/>
      <w:bookmarkEnd w:id="48"/>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Default="00D639A9"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Pr="00CC6391" w:rsidRDefault="004747FE"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8950B1" w:rsidRPr="00CC6391" w:rsidRDefault="008950B1"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49" w:name="_Ref55335823"/>
      <w:bookmarkStart w:id="50" w:name="_Ref55336359"/>
      <w:bookmarkStart w:id="51" w:name="_Toc57314675"/>
      <w:bookmarkStart w:id="52" w:name="_Toc69728989"/>
      <w:bookmarkStart w:id="53" w:name="_Toc428967882"/>
      <w:bookmarkEnd w:id="26"/>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9"/>
      <w:bookmarkEnd w:id="50"/>
      <w:bookmarkEnd w:id="51"/>
      <w:bookmarkEnd w:id="52"/>
      <w:bookmarkEnd w:id="53"/>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proofErr w:type="gramStart"/>
            <w:r w:rsidRPr="00CC6391">
              <w:rPr>
                <w:i/>
                <w:szCs w:val="24"/>
              </w:rPr>
              <w:t>(да/нет, если да - указать вид ценных бумаг, биржевую площадку и торговый код.</w:t>
            </w:r>
            <w:proofErr w:type="gramEnd"/>
            <w:r w:rsidRPr="00CC6391">
              <w:rPr>
                <w:i/>
                <w:szCs w:val="24"/>
              </w:rPr>
              <w:t xml:space="preserve"> </w:t>
            </w:r>
            <w:proofErr w:type="gramStart"/>
            <w:r w:rsidRPr="00CC6391">
              <w:rPr>
                <w:i/>
                <w:szCs w:val="24"/>
              </w:rPr>
              <w:t>Для облигаций дополнительно указать срок погашения)</w:t>
            </w:r>
            <w:proofErr w:type="gramEnd"/>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w:t>
            </w:r>
            <w:proofErr w:type="gramStart"/>
            <w:r w:rsidRPr="00CC6391">
              <w:rPr>
                <w:i/>
                <w:szCs w:val="24"/>
              </w:rPr>
              <w:t>ой</w:t>
            </w:r>
            <w:proofErr w:type="gramEnd"/>
            <w:r w:rsidRPr="00CC6391">
              <w:rPr>
                <w:i/>
                <w:szCs w:val="24"/>
              </w:rPr>
              <w:t xml:space="preserve">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8"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4" w:name="_Toc423378614"/>
      <w:bookmarkStart w:id="55" w:name="_Toc423421117"/>
      <w:r w:rsidRPr="00CC6391">
        <w:rPr>
          <w:sz w:val="24"/>
          <w:szCs w:val="24"/>
        </w:rPr>
        <w:br w:type="page"/>
      </w:r>
      <w:r w:rsidR="0089186F" w:rsidRPr="00CC6391">
        <w:rPr>
          <w:b/>
          <w:sz w:val="24"/>
          <w:szCs w:val="24"/>
        </w:rPr>
        <w:lastRenderedPageBreak/>
        <w:t>Инструкции по заполнению</w:t>
      </w:r>
      <w:bookmarkEnd w:id="54"/>
      <w:bookmarkEnd w:id="55"/>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Pr="00CC6391" w:rsidRDefault="004747FE"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56" w:name="_Ref55336378"/>
      <w:bookmarkStart w:id="57" w:name="_Toc57314676"/>
      <w:bookmarkStart w:id="58" w:name="_Toc69728990"/>
      <w:bookmarkStart w:id="59" w:name="_Toc428967883"/>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6"/>
      <w:bookmarkEnd w:id="57"/>
      <w:bookmarkEnd w:id="58"/>
      <w:bookmarkEnd w:id="59"/>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bookmarkStart w:id="60" w:name="_Ref55336389"/>
      <w:bookmarkStart w:id="61" w:name="_Toc57314677"/>
      <w:bookmarkStart w:id="62"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proofErr w:type="gramStart"/>
            <w:r w:rsidRPr="00CC6391">
              <w:rPr>
                <w:sz w:val="24"/>
                <w:szCs w:val="24"/>
              </w:rPr>
              <w:t>п</w:t>
            </w:r>
            <w:proofErr w:type="gramEnd"/>
            <w:r w:rsidRPr="00CC6391">
              <w:rPr>
                <w:sz w:val="24"/>
                <w:szCs w:val="24"/>
              </w:rPr>
              <w:t>/п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3" w:name="_Toc207796007"/>
      <w:bookmarkStart w:id="64" w:name="_Toc423378617"/>
      <w:bookmarkStart w:id="65" w:name="_Toc423421120"/>
    </w:p>
    <w:p w:rsidR="00E044C1" w:rsidRPr="00CC6391" w:rsidRDefault="00EF1DD6" w:rsidP="003A53F8">
      <w:pPr>
        <w:pStyle w:val="a4"/>
        <w:spacing w:line="276" w:lineRule="auto"/>
        <w:ind w:left="1134"/>
        <w:rPr>
          <w:b/>
          <w:sz w:val="24"/>
          <w:szCs w:val="24"/>
        </w:rPr>
      </w:pPr>
      <w:r w:rsidRPr="00CC6391">
        <w:rPr>
          <w:b/>
          <w:sz w:val="24"/>
          <w:szCs w:val="24"/>
        </w:rPr>
        <w:t>Инструкции по заполнению</w:t>
      </w:r>
      <w:bookmarkEnd w:id="63"/>
      <w:bookmarkEnd w:id="64"/>
      <w:bookmarkEnd w:id="65"/>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lastRenderedPageBreak/>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Default="00B12C01" w:rsidP="00E50CBB">
      <w:pPr>
        <w:tabs>
          <w:tab w:val="left" w:pos="851"/>
          <w:tab w:val="center" w:pos="1134"/>
        </w:tabs>
        <w:spacing w:line="240" w:lineRule="auto"/>
        <w:ind w:left="851" w:hanging="851"/>
        <w:rPr>
          <w:sz w:val="24"/>
          <w:szCs w:val="24"/>
        </w:rPr>
      </w:pPr>
    </w:p>
    <w:p w:rsidR="004747FE" w:rsidRPr="00CC6391" w:rsidRDefault="004747FE"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6" w:name="_Ref209512344"/>
      <w:bookmarkStart w:id="67" w:name="_Toc428967884"/>
      <w:r w:rsidRPr="00CC6391">
        <w:rPr>
          <w:sz w:val="24"/>
          <w:szCs w:val="24"/>
        </w:rPr>
        <w:lastRenderedPageBreak/>
        <w:t xml:space="preserve">Справка о материально-технических ресурсах (форма </w:t>
      </w:r>
      <w:r w:rsidR="00537601">
        <w:rPr>
          <w:sz w:val="24"/>
          <w:szCs w:val="24"/>
        </w:rPr>
        <w:t>7</w:t>
      </w:r>
      <w:r w:rsidRPr="00CC6391">
        <w:rPr>
          <w:sz w:val="24"/>
          <w:szCs w:val="24"/>
        </w:rPr>
        <w:t>)</w:t>
      </w:r>
      <w:bookmarkEnd w:id="60"/>
      <w:bookmarkEnd w:id="61"/>
      <w:bookmarkEnd w:id="62"/>
      <w:bookmarkEnd w:id="66"/>
      <w:bookmarkEnd w:id="67"/>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proofErr w:type="gramStart"/>
            <w:r w:rsidRPr="00CC6391">
              <w:rPr>
                <w:sz w:val="24"/>
                <w:szCs w:val="24"/>
              </w:rPr>
              <w:t>п</w:t>
            </w:r>
            <w:proofErr w:type="gramEnd"/>
            <w:r w:rsidRPr="00CC6391">
              <w:rPr>
                <w:sz w:val="24"/>
                <w:szCs w:val="24"/>
              </w:rPr>
              <w:t>/п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Default="00B12C01"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Pr="00CC6391" w:rsidRDefault="004747FE"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8" w:name="_Toc423378620"/>
      <w:bookmarkStart w:id="69"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8"/>
      <w:bookmarkEnd w:id="69"/>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Default="00B12C01"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Pr="00CC6391" w:rsidRDefault="004747FE"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70" w:name="_Ref55336398"/>
      <w:bookmarkStart w:id="71" w:name="_Toc57314678"/>
      <w:bookmarkStart w:id="72" w:name="_Toc69728992"/>
      <w:bookmarkStart w:id="73" w:name="_Toc428967885"/>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70"/>
      <w:bookmarkEnd w:id="71"/>
      <w:bookmarkEnd w:id="72"/>
      <w:bookmarkEnd w:id="73"/>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r>
            <w:proofErr w:type="gramStart"/>
            <w:r w:rsidRPr="00CC6391">
              <w:rPr>
                <w:sz w:val="24"/>
                <w:szCs w:val="24"/>
              </w:rPr>
              <w:t>п</w:t>
            </w:r>
            <w:proofErr w:type="gramEnd"/>
            <w:r w:rsidRPr="00CC6391">
              <w:rPr>
                <w:sz w:val="24"/>
                <w:szCs w:val="24"/>
              </w:rPr>
              <w:t>/п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Default="00B620AF" w:rsidP="00B12C01">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4747FE" w:rsidRDefault="004747FE" w:rsidP="00B12C01">
      <w:pPr>
        <w:spacing w:line="276" w:lineRule="auto"/>
        <w:ind w:right="3684"/>
        <w:jc w:val="center"/>
        <w:rPr>
          <w:sz w:val="24"/>
          <w:szCs w:val="24"/>
          <w:vertAlign w:val="superscript"/>
        </w:rPr>
      </w:pPr>
    </w:p>
    <w:p w:rsidR="004747FE" w:rsidRDefault="004747FE" w:rsidP="00B12C01">
      <w:pPr>
        <w:spacing w:line="276" w:lineRule="auto"/>
        <w:ind w:right="3684"/>
        <w:jc w:val="center"/>
        <w:rPr>
          <w:sz w:val="24"/>
          <w:szCs w:val="24"/>
          <w:vertAlign w:val="superscript"/>
        </w:rPr>
      </w:pPr>
    </w:p>
    <w:p w:rsidR="004747FE" w:rsidRPr="00CC6391" w:rsidRDefault="004747FE" w:rsidP="00B12C01">
      <w:pPr>
        <w:spacing w:line="276" w:lineRule="auto"/>
        <w:ind w:right="3684"/>
        <w:jc w:val="center"/>
        <w:rPr>
          <w:sz w:val="24"/>
          <w:szCs w:val="24"/>
          <w:vertAlign w:val="superscript"/>
        </w:rPr>
      </w:pP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4" w:name="_Toc423378623"/>
      <w:bookmarkStart w:id="75" w:name="_Toc423421126"/>
      <w:r w:rsidRPr="00CC6391">
        <w:rPr>
          <w:b/>
          <w:sz w:val="24"/>
          <w:szCs w:val="24"/>
        </w:rPr>
        <w:lastRenderedPageBreak/>
        <w:t>Инструкции по заполнению</w:t>
      </w:r>
      <w:bookmarkEnd w:id="74"/>
      <w:bookmarkEnd w:id="75"/>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Default="008667B0" w:rsidP="00B320F2">
      <w:pPr>
        <w:spacing w:line="240" w:lineRule="auto"/>
        <w:rPr>
          <w:sz w:val="24"/>
          <w:szCs w:val="24"/>
        </w:rPr>
      </w:pPr>
    </w:p>
    <w:p w:rsidR="004747FE" w:rsidRPr="00CC6391" w:rsidRDefault="004747FE"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76" w:name="_Ref285092299"/>
      <w:bookmarkStart w:id="77" w:name="_Toc428967886"/>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6"/>
      <w:bookmarkEnd w:id="77"/>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w:t>
      </w:r>
      <w:proofErr w:type="gramStart"/>
      <w:r w:rsidRPr="00CC6391">
        <w:rPr>
          <w:sz w:val="24"/>
          <w:szCs w:val="24"/>
        </w:rPr>
        <w:t>ознакомлен</w:t>
      </w:r>
      <w:proofErr w:type="gramEnd"/>
      <w:r w:rsidRPr="00CC6391">
        <w:rPr>
          <w:sz w:val="24"/>
          <w:szCs w:val="24"/>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8" w:name="_Toc423378626"/>
      <w:bookmarkStart w:id="79"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8"/>
      <w:bookmarkEnd w:id="79"/>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Default="00F3026D" w:rsidP="000E2B07">
      <w:pPr>
        <w:pStyle w:val="1"/>
        <w:rPr>
          <w:rFonts w:ascii="Times New Roman" w:hAnsi="Times New Roman"/>
          <w:sz w:val="28"/>
          <w:szCs w:val="28"/>
        </w:rPr>
      </w:pPr>
      <w:bookmarkStart w:id="80" w:name="_Toc428967887"/>
      <w:r w:rsidRPr="000E2B07">
        <w:rPr>
          <w:rFonts w:ascii="Times New Roman" w:hAnsi="Times New Roman"/>
          <w:sz w:val="28"/>
          <w:szCs w:val="28"/>
        </w:rPr>
        <w:lastRenderedPageBreak/>
        <w:t>ПРОЕКТ  ДОГОВОРА (с приложениями)</w:t>
      </w:r>
      <w:bookmarkEnd w:id="80"/>
    </w:p>
    <w:p w:rsidR="009C2713" w:rsidRDefault="009C2713" w:rsidP="009C2713"/>
    <w:p w:rsidR="009C2713" w:rsidRPr="009C2713" w:rsidRDefault="009C2713" w:rsidP="009C2713"/>
    <w:p w:rsidR="009C2713" w:rsidRDefault="009C2713" w:rsidP="009C2713">
      <w:r>
        <w:rPr>
          <w:b/>
          <w:sz w:val="24"/>
          <w:szCs w:val="24"/>
        </w:rPr>
        <w:t>Проект договора (с приложениями)</w:t>
      </w:r>
      <w:r w:rsidRPr="009C2713">
        <w:rPr>
          <w:b/>
          <w:sz w:val="24"/>
          <w:szCs w:val="24"/>
        </w:rPr>
        <w:t xml:space="preserve"> является неотъемлемым приложением к</w:t>
      </w:r>
      <w:r>
        <w:rPr>
          <w:b/>
          <w:sz w:val="24"/>
          <w:szCs w:val="24"/>
        </w:rPr>
        <w:t xml:space="preserve"> д</w:t>
      </w:r>
      <w:r w:rsidRPr="009C2713">
        <w:rPr>
          <w:b/>
          <w:sz w:val="24"/>
          <w:szCs w:val="24"/>
        </w:rPr>
        <w:t xml:space="preserve">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9C2713" w:rsidRPr="009C2713" w:rsidRDefault="009C2713" w:rsidP="009C2713"/>
    <w:p w:rsidR="00D35A17" w:rsidRDefault="00D35A17" w:rsidP="00D35A17"/>
    <w:p w:rsidR="00890B7C" w:rsidRPr="005412D2" w:rsidRDefault="00890B7C" w:rsidP="009C2713"/>
    <w:p w:rsidR="00890B7C" w:rsidRPr="00D35A17" w:rsidRDefault="00890B7C" w:rsidP="00D35A17"/>
    <w:p w:rsidR="007031B8" w:rsidRPr="000E2B07" w:rsidRDefault="00406535" w:rsidP="000E2B07">
      <w:pPr>
        <w:pStyle w:val="1"/>
        <w:rPr>
          <w:rFonts w:ascii="Times New Roman" w:hAnsi="Times New Roman"/>
          <w:sz w:val="28"/>
          <w:szCs w:val="28"/>
        </w:rPr>
      </w:pPr>
      <w:bookmarkStart w:id="81" w:name="_Toc428967888"/>
      <w:r w:rsidRPr="000E2B07">
        <w:rPr>
          <w:rFonts w:ascii="Times New Roman" w:hAnsi="Times New Roman"/>
          <w:sz w:val="28"/>
          <w:szCs w:val="28"/>
        </w:rPr>
        <w:lastRenderedPageBreak/>
        <w:t>Т</w:t>
      </w:r>
      <w:r w:rsidR="00B1053C" w:rsidRPr="000E2B07">
        <w:rPr>
          <w:rFonts w:ascii="Times New Roman" w:hAnsi="Times New Roman"/>
          <w:sz w:val="28"/>
          <w:szCs w:val="28"/>
        </w:rPr>
        <w:t>ЕХНИЧЕСКАЯ ЧАСТЬ</w:t>
      </w:r>
      <w:bookmarkEnd w:id="81"/>
      <w:r w:rsidR="00B1053C" w:rsidRPr="000E2B07">
        <w:rPr>
          <w:rFonts w:ascii="Times New Roman" w:hAnsi="Times New Roman"/>
          <w:sz w:val="28"/>
          <w:szCs w:val="28"/>
        </w:rPr>
        <w:t xml:space="preserve"> </w:t>
      </w:r>
    </w:p>
    <w:p w:rsidR="00EB69C9" w:rsidRDefault="00EB69C9" w:rsidP="00EB69C9">
      <w:pPr>
        <w:ind w:firstLine="0"/>
        <w:jc w:val="center"/>
        <w:rPr>
          <w:b/>
          <w:sz w:val="24"/>
          <w:szCs w:val="24"/>
        </w:rPr>
      </w:pPr>
    </w:p>
    <w:p w:rsidR="00406535" w:rsidRPr="009C2713" w:rsidRDefault="009C2713" w:rsidP="009C2713">
      <w:pPr>
        <w:rPr>
          <w:b/>
          <w:sz w:val="24"/>
          <w:szCs w:val="24"/>
        </w:rPr>
      </w:pPr>
      <w:r w:rsidRPr="009C2713">
        <w:rPr>
          <w:b/>
          <w:sz w:val="24"/>
          <w:szCs w:val="24"/>
        </w:rPr>
        <w:t>Техническ</w:t>
      </w:r>
      <w:r>
        <w:rPr>
          <w:b/>
          <w:sz w:val="24"/>
          <w:szCs w:val="24"/>
        </w:rPr>
        <w:t>ая</w:t>
      </w:r>
      <w:r w:rsidRPr="009C2713">
        <w:rPr>
          <w:b/>
          <w:sz w:val="24"/>
          <w:szCs w:val="24"/>
        </w:rPr>
        <w:t xml:space="preserve"> </w:t>
      </w:r>
      <w:r>
        <w:rPr>
          <w:b/>
          <w:sz w:val="24"/>
          <w:szCs w:val="24"/>
        </w:rPr>
        <w:t>часть</w:t>
      </w:r>
      <w:r w:rsidRPr="009C2713">
        <w:rPr>
          <w:b/>
          <w:sz w:val="24"/>
          <w:szCs w:val="24"/>
        </w:rPr>
        <w:t xml:space="preserve"> является неотъемлемым приложением к</w:t>
      </w:r>
      <w:r>
        <w:rPr>
          <w:b/>
          <w:sz w:val="24"/>
          <w:szCs w:val="24"/>
        </w:rPr>
        <w:t xml:space="preserve"> </w:t>
      </w:r>
      <w:r w:rsidRPr="009C2713">
        <w:rPr>
          <w:b/>
          <w:sz w:val="24"/>
          <w:szCs w:val="24"/>
        </w:rPr>
        <w:t xml:space="preserve">данной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4747FE">
      <w:headerReference w:type="default" r:id="rId19"/>
      <w:footerReference w:type="default" r:id="rId20"/>
      <w:pgSz w:w="11906" w:h="16838" w:code="9"/>
      <w:pgMar w:top="1135" w:right="707" w:bottom="993" w:left="1080"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54F1" w:rsidRDefault="002554F1">
      <w:r>
        <w:separator/>
      </w:r>
    </w:p>
  </w:endnote>
  <w:endnote w:type="continuationSeparator" w:id="0">
    <w:p w:rsidR="002554F1" w:rsidRDefault="002554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184D96" w:rsidRDefault="00184D96">
        <w:pPr>
          <w:pStyle w:val="af0"/>
          <w:jc w:val="right"/>
        </w:pPr>
        <w:r>
          <w:fldChar w:fldCharType="begin"/>
        </w:r>
        <w:r>
          <w:instrText xml:space="preserve"> PAGE   \* MERGEFORMAT </w:instrText>
        </w:r>
        <w:r>
          <w:fldChar w:fldCharType="separate"/>
        </w:r>
        <w:r w:rsidR="001C1EE8">
          <w:rPr>
            <w:noProof/>
          </w:rPr>
          <w:t>2</w:t>
        </w:r>
        <w:r>
          <w:rPr>
            <w:noProof/>
          </w:rPr>
          <w:fldChar w:fldCharType="end"/>
        </w:r>
      </w:p>
    </w:sdtContent>
  </w:sdt>
  <w:p w:rsidR="00184D96" w:rsidRDefault="00184D96">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54F1" w:rsidRDefault="002554F1">
      <w:r>
        <w:separator/>
      </w:r>
    </w:p>
  </w:footnote>
  <w:footnote w:type="continuationSeparator" w:id="0">
    <w:p w:rsidR="002554F1" w:rsidRDefault="002554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4D96" w:rsidRPr="00F01080" w:rsidRDefault="00184D96"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nsid w:val="257B0712"/>
    <w:multiLevelType w:val="singleLevel"/>
    <w:tmpl w:val="FEFCAB5A"/>
    <w:lvl w:ilvl="0">
      <w:numFmt w:val="bullet"/>
      <w:pStyle w:val="-"/>
      <w:lvlText w:val="-"/>
      <w:lvlJc w:val="left"/>
      <w:pPr>
        <w:tabs>
          <w:tab w:val="num" w:pos="360"/>
        </w:tabs>
        <w:ind w:left="360" w:hanging="360"/>
      </w:pPr>
    </w:lvl>
  </w:abstractNum>
  <w:abstractNum w:abstractNumId="17">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4">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4"/>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1"/>
  </w:num>
  <w:num w:numId="17">
    <w:abstractNumId w:val="40"/>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3"/>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2"/>
  </w:num>
  <w:num w:numId="36">
    <w:abstractNumId w:val="14"/>
  </w:num>
  <w:num w:numId="37">
    <w:abstractNumId w:val="3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07B1"/>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2A8F"/>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4D96"/>
    <w:rsid w:val="00185883"/>
    <w:rsid w:val="001865BA"/>
    <w:rsid w:val="00186E74"/>
    <w:rsid w:val="00191571"/>
    <w:rsid w:val="0019191D"/>
    <w:rsid w:val="001919F5"/>
    <w:rsid w:val="00192CC4"/>
    <w:rsid w:val="00192F0A"/>
    <w:rsid w:val="00192F3D"/>
    <w:rsid w:val="00194387"/>
    <w:rsid w:val="001947E0"/>
    <w:rsid w:val="00194853"/>
    <w:rsid w:val="00195233"/>
    <w:rsid w:val="001955A5"/>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1EE8"/>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2C0F"/>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4F1"/>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5B34"/>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79B"/>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4CBA"/>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4AF"/>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5F63A5"/>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246B"/>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2C4C"/>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62D6"/>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EA7"/>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3A7E"/>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6B1E"/>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46D"/>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6F"/>
    <w:rsid w:val="00891EC2"/>
    <w:rsid w:val="00891FEF"/>
    <w:rsid w:val="008925A9"/>
    <w:rsid w:val="00893C66"/>
    <w:rsid w:val="00893CDF"/>
    <w:rsid w:val="00894300"/>
    <w:rsid w:val="008950B1"/>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5E6D"/>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21F1"/>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30E"/>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23B"/>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75D"/>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A28"/>
    <w:rsid w:val="00A93C3D"/>
    <w:rsid w:val="00A9463D"/>
    <w:rsid w:val="00A95B0E"/>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132"/>
    <w:rsid w:val="00AC384E"/>
    <w:rsid w:val="00AC42BB"/>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3DAB"/>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15FD"/>
    <w:rsid w:val="00C82623"/>
    <w:rsid w:val="00C832FC"/>
    <w:rsid w:val="00C833A1"/>
    <w:rsid w:val="00C8405A"/>
    <w:rsid w:val="00C84BBE"/>
    <w:rsid w:val="00C84F7C"/>
    <w:rsid w:val="00C84FA9"/>
    <w:rsid w:val="00C850F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409"/>
    <w:rsid w:val="00DE67F1"/>
    <w:rsid w:val="00DE7C50"/>
    <w:rsid w:val="00DF10C2"/>
    <w:rsid w:val="00DF13D6"/>
    <w:rsid w:val="00DF1BF9"/>
    <w:rsid w:val="00DF305D"/>
    <w:rsid w:val="00DF38B6"/>
    <w:rsid w:val="00DF3C6C"/>
    <w:rsid w:val="00DF4378"/>
    <w:rsid w:val="00DF43D3"/>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2F57"/>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40AB"/>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935"/>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2260"/>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2B44"/>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0577"/>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D71E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Zabrodina_N@eon-russia.ru" TargetMode="External"/><Relationship Id="rId18" Type="http://schemas.openxmlformats.org/officeDocument/2006/relationships/hyperlink" Target="http://www.dnb.ru/rbr.asp?rbr=25" TargetMode="External"/><Relationship Id="rId26" Type="http://schemas.microsoft.com/office/2011/relationships/commentsExtended" Target="commentsExtended.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eon-russia.ru/purchase/announcement/" TargetMode="External"/><Relationship Id="rId17" Type="http://schemas.openxmlformats.org/officeDocument/2006/relationships/hyperlink" Target="http://www.eon-russia.ru" TargetMode="External"/><Relationship Id="rId2" Type="http://schemas.openxmlformats.org/officeDocument/2006/relationships/customXml" Target="../customXml/item1.xml"/><Relationship Id="rId16" Type="http://schemas.openxmlformats.org/officeDocument/2006/relationships/hyperlink" Target="http://www.eon-russia.ru/purchase/interaction/services/" TargetMode="External"/><Relationship Id="rId20"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Zabrodina_N@eon-russia.ru" TargetMode="External"/><Relationship Id="rId5" Type="http://schemas.microsoft.com/office/2007/relationships/stylesWithEffects" Target="stylesWithEffects.xml"/><Relationship Id="rId15" Type="http://schemas.openxmlformats.org/officeDocument/2006/relationships/hyperlink" Target="http://www.eon-russia.ru/files/117/" TargetMode="External"/><Relationship Id="rId10" Type="http://schemas.openxmlformats.org/officeDocument/2006/relationships/hyperlink" Target="http://www.eon-russia.ru/purchase/documents/" TargetMode="Externa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mailto:Zabrodina_N@eon-russia.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33218C5-011C-4C5C-B2D1-F536A5A552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4961</Words>
  <Characters>28281</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33176</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Забродина Надежда Александровна</cp:lastModifiedBy>
  <cp:revision>215</cp:revision>
  <cp:lastPrinted>2015-09-02T13:01:00Z</cp:lastPrinted>
  <dcterms:created xsi:type="dcterms:W3CDTF">2015-10-07T03:59:00Z</dcterms:created>
  <dcterms:modified xsi:type="dcterms:W3CDTF">2015-12-16T10:14:00Z</dcterms:modified>
</cp:coreProperties>
</file>